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3B26" w:rsidRPr="00CA76FD" w:rsidRDefault="009B3B26" w:rsidP="009B3B26">
      <w:pPr>
        <w:autoSpaceDE w:val="0"/>
        <w:autoSpaceDN w:val="0"/>
        <w:adjustRightInd w:val="0"/>
        <w:spacing w:after="120"/>
        <w:jc w:val="center"/>
        <w:rPr>
          <w:b/>
          <w:bCs/>
          <w:sz w:val="26"/>
          <w:szCs w:val="26"/>
        </w:rPr>
      </w:pPr>
      <w:r w:rsidRPr="00CA76FD">
        <w:rPr>
          <w:b/>
          <w:bCs/>
          <w:sz w:val="26"/>
          <w:szCs w:val="26"/>
        </w:rPr>
        <w:t>ТАРИФНОЕ СОГЛАШЕНИЕ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jc w:val="center"/>
        <w:rPr>
          <w:b/>
          <w:bCs/>
          <w:sz w:val="26"/>
          <w:szCs w:val="26"/>
        </w:rPr>
      </w:pPr>
      <w:r w:rsidRPr="00CA76FD">
        <w:rPr>
          <w:b/>
          <w:bCs/>
          <w:sz w:val="26"/>
          <w:szCs w:val="26"/>
        </w:rPr>
        <w:t>в сфере обязательного медицинского страхования</w:t>
      </w:r>
    </w:p>
    <w:p w:rsidR="009B3B26" w:rsidRDefault="009B3B26" w:rsidP="009B3B26">
      <w:pPr>
        <w:autoSpaceDE w:val="0"/>
        <w:autoSpaceDN w:val="0"/>
        <w:adjustRightInd w:val="0"/>
        <w:spacing w:after="120"/>
        <w:jc w:val="center"/>
        <w:rPr>
          <w:b/>
          <w:bCs/>
          <w:sz w:val="26"/>
          <w:szCs w:val="26"/>
        </w:rPr>
      </w:pPr>
      <w:r w:rsidRPr="00CA76FD">
        <w:rPr>
          <w:b/>
          <w:bCs/>
          <w:sz w:val="26"/>
          <w:szCs w:val="26"/>
        </w:rPr>
        <w:t>РЕСПУБЛИКИ КАРЕЛИЯ</w:t>
      </w:r>
      <w:r w:rsidR="00B10A09">
        <w:rPr>
          <w:b/>
          <w:bCs/>
          <w:sz w:val="26"/>
          <w:szCs w:val="26"/>
        </w:rPr>
        <w:t xml:space="preserve"> </w:t>
      </w:r>
      <w:r w:rsidRPr="00CA76FD">
        <w:rPr>
          <w:b/>
          <w:bCs/>
          <w:sz w:val="26"/>
          <w:szCs w:val="26"/>
        </w:rPr>
        <w:t>НА 202</w:t>
      </w:r>
      <w:r w:rsidR="005A17F4" w:rsidRPr="00D41C7A">
        <w:rPr>
          <w:b/>
          <w:bCs/>
          <w:sz w:val="26"/>
          <w:szCs w:val="26"/>
        </w:rPr>
        <w:t>3</w:t>
      </w:r>
      <w:r w:rsidRPr="00CA76FD">
        <w:rPr>
          <w:b/>
          <w:bCs/>
          <w:sz w:val="26"/>
          <w:szCs w:val="26"/>
        </w:rPr>
        <w:t xml:space="preserve"> ГОД</w:t>
      </w:r>
    </w:p>
    <w:p w:rsidR="00B10A09" w:rsidRPr="00CA76FD" w:rsidRDefault="00B10A09" w:rsidP="009B3B26">
      <w:pPr>
        <w:autoSpaceDE w:val="0"/>
        <w:autoSpaceDN w:val="0"/>
        <w:adjustRightInd w:val="0"/>
        <w:spacing w:after="120"/>
        <w:jc w:val="center"/>
        <w:rPr>
          <w:b/>
          <w:bCs/>
          <w:sz w:val="26"/>
          <w:szCs w:val="26"/>
        </w:rPr>
      </w:pPr>
    </w:p>
    <w:p w:rsidR="009B3B26" w:rsidRPr="00CA76FD" w:rsidRDefault="009B3B26" w:rsidP="009B3B26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  <w:r w:rsidRPr="00CA76FD">
        <w:rPr>
          <w:sz w:val="28"/>
          <w:szCs w:val="28"/>
        </w:rPr>
        <w:t xml:space="preserve">г. Петрозаводск                                                           </w:t>
      </w:r>
      <w:proofErr w:type="gramStart"/>
      <w:r w:rsidRPr="00CA76FD">
        <w:rPr>
          <w:sz w:val="28"/>
          <w:szCs w:val="28"/>
        </w:rPr>
        <w:t xml:space="preserve">   </w:t>
      </w:r>
      <w:r w:rsidRPr="005312DE">
        <w:rPr>
          <w:sz w:val="28"/>
          <w:szCs w:val="28"/>
        </w:rPr>
        <w:t>«</w:t>
      </w:r>
      <w:proofErr w:type="gramEnd"/>
      <w:r w:rsidR="00D41C7A">
        <w:rPr>
          <w:sz w:val="28"/>
          <w:szCs w:val="28"/>
        </w:rPr>
        <w:t>31</w:t>
      </w:r>
      <w:r w:rsidRPr="005312DE">
        <w:rPr>
          <w:sz w:val="28"/>
          <w:szCs w:val="28"/>
        </w:rPr>
        <w:t xml:space="preserve">» </w:t>
      </w:r>
      <w:r w:rsidR="009B6399" w:rsidRPr="005312DE">
        <w:rPr>
          <w:sz w:val="28"/>
          <w:szCs w:val="28"/>
        </w:rPr>
        <w:t>январ</w:t>
      </w:r>
      <w:r w:rsidR="0069101B" w:rsidRPr="005312DE">
        <w:rPr>
          <w:sz w:val="28"/>
          <w:szCs w:val="28"/>
        </w:rPr>
        <w:t>я</w:t>
      </w:r>
      <w:r w:rsidRPr="005312DE">
        <w:rPr>
          <w:sz w:val="28"/>
          <w:szCs w:val="28"/>
        </w:rPr>
        <w:t xml:space="preserve"> 20</w:t>
      </w:r>
      <w:r w:rsidRPr="00D41C7A">
        <w:rPr>
          <w:sz w:val="28"/>
          <w:szCs w:val="28"/>
        </w:rPr>
        <w:t>2</w:t>
      </w:r>
      <w:r w:rsidR="00F8576B" w:rsidRPr="00D41C7A">
        <w:rPr>
          <w:sz w:val="28"/>
          <w:szCs w:val="28"/>
        </w:rPr>
        <w:t>3</w:t>
      </w:r>
      <w:r w:rsidRPr="005312DE">
        <w:rPr>
          <w:sz w:val="28"/>
          <w:szCs w:val="28"/>
        </w:rPr>
        <w:t xml:space="preserve"> года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</w:p>
    <w:p w:rsidR="009B3B26" w:rsidRPr="00CA76FD" w:rsidRDefault="009B3B26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Министерство здравоохранения Республики Карелия (далее – Министерство) в лице Министра здравоохранения Республики Карелия          М.Е. Охлопкова,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Государственное учреждение «Территориальный фонд обязательного медицинского страхования Республики Карелия» (далее – ГУ ТФОМС РК) в лице директора А.М. Гравова,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 xml:space="preserve">Карельский филиал ООО «СМК РЕСО-Мед» в лице директора                    В.А. Пантелеева, </w:t>
      </w:r>
    </w:p>
    <w:p w:rsidR="009B3B26" w:rsidRDefault="009B3B26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Республиканская организация профсоюза работников здравоохранения в лице председателя М.П. Цаплина,</w:t>
      </w:r>
    </w:p>
    <w:p w:rsidR="00F8576B" w:rsidRDefault="00F8576B" w:rsidP="00F8576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41C7A">
        <w:rPr>
          <w:sz w:val="28"/>
          <w:szCs w:val="28"/>
        </w:rPr>
        <w:t>Региональная общественная организация «Союз главных врачей учреждений здравоохранения Республики Карелия» в лице директора                     А.А. Романова,</w:t>
      </w:r>
      <w:r w:rsidRPr="003851D8">
        <w:rPr>
          <w:sz w:val="28"/>
          <w:szCs w:val="28"/>
        </w:rPr>
        <w:t xml:space="preserve"> 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заключили настоящее Тарифное соглашение на оплату медицинской помощи в сфере обязательного медицинского страхования Республики Карелия (далее – Тарифное соглашение) о нижеследующем:</w:t>
      </w:r>
    </w:p>
    <w:p w:rsidR="00B2463C" w:rsidRPr="0064174D" w:rsidRDefault="00B2463C" w:rsidP="009B3B26">
      <w:pPr>
        <w:spacing w:after="120"/>
        <w:jc w:val="center"/>
        <w:rPr>
          <w:b/>
          <w:sz w:val="28"/>
          <w:szCs w:val="28"/>
        </w:rPr>
      </w:pPr>
    </w:p>
    <w:p w:rsidR="009B3B26" w:rsidRPr="00CA76FD" w:rsidRDefault="00FC5D15" w:rsidP="009B3B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231361">
        <w:rPr>
          <w:b/>
          <w:sz w:val="28"/>
          <w:szCs w:val="28"/>
        </w:rPr>
        <w:t xml:space="preserve">. </w:t>
      </w:r>
      <w:r w:rsidR="009B3B26" w:rsidRPr="00CA76FD">
        <w:rPr>
          <w:b/>
          <w:sz w:val="28"/>
          <w:szCs w:val="28"/>
        </w:rPr>
        <w:t>Общие положения</w:t>
      </w:r>
    </w:p>
    <w:p w:rsidR="00FF688D" w:rsidRDefault="0067771D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>1.1</w:t>
      </w:r>
      <w:r>
        <w:rPr>
          <w:sz w:val="28"/>
          <w:szCs w:val="28"/>
        </w:rPr>
        <w:t xml:space="preserve"> </w:t>
      </w:r>
      <w:r w:rsidR="009B3B26" w:rsidRPr="00CA76FD">
        <w:rPr>
          <w:sz w:val="28"/>
          <w:szCs w:val="28"/>
        </w:rPr>
        <w:t>Тарифное соглашение разработано в целях обеспечения финансовой устойчивости сферы обязательного медицинского страхования (далее - ОМС) Республики Карелия, в соответствии с:</w:t>
      </w:r>
      <w:r w:rsidR="0001253B">
        <w:rPr>
          <w:sz w:val="28"/>
          <w:szCs w:val="28"/>
        </w:rPr>
        <w:t xml:space="preserve"> 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Федеральным законом от 29.11.2010 № 326-ФЗ «Об обязательном медицинском страховании в Российской Федерации» (далее - Федеральный закон от 29.11.2010 № 326-ФЗ);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Федеральным законом от 21.11.2011 № 323-ФЗ «Об основах охраны здоровья граждан в Российской Федерации» (далее - Федеральный закон от 21.11.2011 № 323-ФЗ);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постановлением Правительства Российской Федерации от </w:t>
      </w:r>
      <w:r w:rsidR="000D5B88">
        <w:rPr>
          <w:sz w:val="28"/>
          <w:szCs w:val="28"/>
        </w:rPr>
        <w:t xml:space="preserve">29.12.2022 </w:t>
      </w:r>
      <w:r w:rsidR="009B3B26" w:rsidRPr="00D41C7A">
        <w:rPr>
          <w:sz w:val="28"/>
          <w:szCs w:val="28"/>
        </w:rPr>
        <w:t>№</w:t>
      </w:r>
      <w:r w:rsidR="00C978A1" w:rsidRPr="00D41C7A">
        <w:rPr>
          <w:sz w:val="28"/>
          <w:szCs w:val="28"/>
        </w:rPr>
        <w:t xml:space="preserve"> </w:t>
      </w:r>
      <w:r w:rsidR="000D5B88" w:rsidRPr="00D41C7A">
        <w:rPr>
          <w:sz w:val="28"/>
          <w:szCs w:val="28"/>
        </w:rPr>
        <w:t>2497</w:t>
      </w:r>
      <w:r w:rsidR="00C978A1">
        <w:rPr>
          <w:sz w:val="28"/>
          <w:szCs w:val="28"/>
        </w:rPr>
        <w:t xml:space="preserve"> </w:t>
      </w:r>
      <w:r w:rsidR="009B3B26" w:rsidRPr="009B6495">
        <w:rPr>
          <w:sz w:val="28"/>
          <w:szCs w:val="28"/>
        </w:rPr>
        <w:t>«О программе</w:t>
      </w:r>
      <w:r w:rsidR="009B3B26" w:rsidRPr="00CA76FD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202</w:t>
      </w:r>
      <w:r w:rsidR="005A17F4" w:rsidRPr="00D41C7A">
        <w:rPr>
          <w:sz w:val="28"/>
          <w:szCs w:val="28"/>
        </w:rPr>
        <w:t>3</w:t>
      </w:r>
      <w:r w:rsidR="009B3B26" w:rsidRPr="00CA76FD">
        <w:rPr>
          <w:sz w:val="28"/>
          <w:szCs w:val="28"/>
        </w:rPr>
        <w:t xml:space="preserve"> год и на плановый период 202</w:t>
      </w:r>
      <w:bookmarkStart w:id="0" w:name="_Hlk120877808"/>
      <w:r w:rsidR="005A17F4" w:rsidRPr="00D41C7A">
        <w:rPr>
          <w:sz w:val="28"/>
          <w:szCs w:val="28"/>
        </w:rPr>
        <w:t>4</w:t>
      </w:r>
      <w:bookmarkEnd w:id="0"/>
      <w:r w:rsidR="009B3B26" w:rsidRPr="00CA76FD">
        <w:rPr>
          <w:sz w:val="28"/>
          <w:szCs w:val="28"/>
        </w:rPr>
        <w:t xml:space="preserve"> и 202</w:t>
      </w:r>
      <w:r w:rsidR="005A17F4" w:rsidRPr="00D41C7A">
        <w:rPr>
          <w:sz w:val="28"/>
          <w:szCs w:val="28"/>
        </w:rPr>
        <w:t>5</w:t>
      </w:r>
      <w:r w:rsidR="005A17F4" w:rsidRPr="005A17F4">
        <w:rPr>
          <w:b/>
          <w:color w:val="7030A0"/>
          <w:sz w:val="28"/>
          <w:szCs w:val="28"/>
        </w:rPr>
        <w:t xml:space="preserve"> </w:t>
      </w:r>
      <w:r w:rsidR="009B3B26" w:rsidRPr="00CA76FD">
        <w:rPr>
          <w:sz w:val="28"/>
          <w:szCs w:val="28"/>
        </w:rPr>
        <w:t xml:space="preserve">годов» (далее </w:t>
      </w:r>
      <w:proofErr w:type="gramStart"/>
      <w:r w:rsidR="009B3B26" w:rsidRPr="00CA76FD">
        <w:rPr>
          <w:sz w:val="28"/>
          <w:szCs w:val="28"/>
        </w:rPr>
        <w:t>-  Программа</w:t>
      </w:r>
      <w:proofErr w:type="gramEnd"/>
      <w:r w:rsidR="009B3B26" w:rsidRPr="00CA76FD">
        <w:rPr>
          <w:sz w:val="28"/>
          <w:szCs w:val="28"/>
        </w:rPr>
        <w:t xml:space="preserve"> государственных гарантий);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lastRenderedPageBreak/>
        <w:t>–</w:t>
      </w:r>
      <w:r w:rsidR="009B3B26" w:rsidRPr="00CA76FD">
        <w:rPr>
          <w:sz w:val="28"/>
          <w:szCs w:val="28"/>
        </w:rPr>
        <w:t xml:space="preserve"> постановлением Правительства Рос</w:t>
      </w:r>
      <w:r w:rsidR="001E29C6">
        <w:rPr>
          <w:sz w:val="28"/>
          <w:szCs w:val="28"/>
        </w:rPr>
        <w:t xml:space="preserve">сийской Федерации от 05.05.2012 </w:t>
      </w:r>
      <w:r w:rsidR="009B3B26" w:rsidRPr="00CA76FD">
        <w:rPr>
          <w:sz w:val="28"/>
          <w:szCs w:val="28"/>
        </w:rPr>
        <w:t xml:space="preserve">№ 462 «О </w:t>
      </w:r>
      <w:hyperlink r:id="rId8" w:history="1">
        <w:r w:rsidR="009B3B26" w:rsidRPr="00CA76FD">
          <w:rPr>
            <w:sz w:val="28"/>
            <w:szCs w:val="28"/>
          </w:rPr>
          <w:t>порядке</w:t>
        </w:r>
      </w:hyperlink>
      <w:r w:rsidR="009B3B26" w:rsidRPr="00CA76FD">
        <w:rPr>
          <w:sz w:val="28"/>
          <w:szCs w:val="28"/>
        </w:rPr>
        <w:t xml:space="preserve">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 (далее - постановление Правительства РФ от 05.05.2012 </w:t>
      </w:r>
      <w:r w:rsidR="001E29C6">
        <w:rPr>
          <w:sz w:val="28"/>
          <w:szCs w:val="28"/>
        </w:rPr>
        <w:t xml:space="preserve">         </w:t>
      </w:r>
      <w:r w:rsidR="009B3B26" w:rsidRPr="00CA76FD">
        <w:rPr>
          <w:sz w:val="28"/>
          <w:szCs w:val="28"/>
        </w:rPr>
        <w:t>№ 462);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постановлением Правительства Республики Карелия</w:t>
      </w:r>
      <w:r w:rsidR="0064174D">
        <w:rPr>
          <w:sz w:val="28"/>
          <w:szCs w:val="28"/>
        </w:rPr>
        <w:t xml:space="preserve"> от </w:t>
      </w:r>
      <w:r w:rsidR="00EE270E">
        <w:rPr>
          <w:sz w:val="28"/>
          <w:szCs w:val="28"/>
        </w:rPr>
        <w:t>28.12.2022</w:t>
      </w:r>
      <w:r w:rsidR="00DD0462">
        <w:rPr>
          <w:sz w:val="28"/>
          <w:szCs w:val="28"/>
        </w:rPr>
        <w:t xml:space="preserve"> №</w:t>
      </w:r>
      <w:r w:rsidR="00EE270E">
        <w:rPr>
          <w:sz w:val="28"/>
          <w:szCs w:val="28"/>
        </w:rPr>
        <w:t xml:space="preserve"> 760-П</w:t>
      </w:r>
      <w:r w:rsidR="009B3B26" w:rsidRPr="00CA76FD">
        <w:rPr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Республике Карелия на 202</w:t>
      </w:r>
      <w:r w:rsidR="005A17F4" w:rsidRPr="00D41C7A">
        <w:rPr>
          <w:sz w:val="28"/>
          <w:szCs w:val="28"/>
        </w:rPr>
        <w:t>3</w:t>
      </w:r>
      <w:r w:rsidR="009B3B26" w:rsidRPr="00CA76FD">
        <w:rPr>
          <w:sz w:val="28"/>
          <w:szCs w:val="28"/>
        </w:rPr>
        <w:t xml:space="preserve"> год и на плановый период 202</w:t>
      </w:r>
      <w:r w:rsidR="005A17F4" w:rsidRPr="00D41C7A">
        <w:rPr>
          <w:sz w:val="28"/>
          <w:szCs w:val="28"/>
        </w:rPr>
        <w:t>4</w:t>
      </w:r>
      <w:r w:rsidR="009B3B26" w:rsidRPr="00CA76FD">
        <w:rPr>
          <w:sz w:val="28"/>
          <w:szCs w:val="28"/>
        </w:rPr>
        <w:t xml:space="preserve"> и 202</w:t>
      </w:r>
      <w:r w:rsidR="005A17F4" w:rsidRPr="00D41C7A">
        <w:rPr>
          <w:sz w:val="28"/>
          <w:szCs w:val="28"/>
        </w:rPr>
        <w:t>5</w:t>
      </w:r>
      <w:r w:rsidR="009B3B26" w:rsidRPr="00CA76FD">
        <w:rPr>
          <w:sz w:val="28"/>
          <w:szCs w:val="28"/>
        </w:rPr>
        <w:t xml:space="preserve"> годов» (далее – Территориальная программа государственных гарантий);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приказом Министерства здравоохранения Российско</w:t>
      </w:r>
      <w:r w:rsidR="001E29C6">
        <w:rPr>
          <w:sz w:val="28"/>
          <w:szCs w:val="28"/>
        </w:rPr>
        <w:t xml:space="preserve">й Федерации от </w:t>
      </w:r>
      <w:r w:rsidR="009B3B26" w:rsidRPr="00CA76FD">
        <w:rPr>
          <w:sz w:val="28"/>
          <w:szCs w:val="28"/>
        </w:rPr>
        <w:t>28.02.2019 № 108н «Об утверждении Правил обязательного медицинского страхования» (далее – Правила ОМС);</w:t>
      </w:r>
    </w:p>
    <w:p w:rsidR="00713435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713435" w:rsidRPr="009B6495">
        <w:rPr>
          <w:sz w:val="28"/>
          <w:szCs w:val="28"/>
        </w:rPr>
        <w:t xml:space="preserve"> приказом </w:t>
      </w:r>
      <w:r w:rsidR="001F3007">
        <w:rPr>
          <w:sz w:val="28"/>
          <w:szCs w:val="28"/>
        </w:rPr>
        <w:t>Министерства здравоохранения Российской Федерации</w:t>
      </w:r>
      <w:r w:rsidR="00713435" w:rsidRPr="009B6495">
        <w:rPr>
          <w:sz w:val="28"/>
          <w:szCs w:val="28"/>
        </w:rPr>
        <w:t xml:space="preserve"> от 29.12.2020 №1397н «Об утверждении Требований к структуре и содержанию тарифного соглашения» (далее – приказ </w:t>
      </w:r>
      <w:r w:rsidR="001F3007">
        <w:rPr>
          <w:sz w:val="28"/>
          <w:szCs w:val="28"/>
        </w:rPr>
        <w:t>МЗ РФ</w:t>
      </w:r>
      <w:r w:rsidR="00713435" w:rsidRPr="009B6495">
        <w:rPr>
          <w:sz w:val="28"/>
          <w:szCs w:val="28"/>
        </w:rPr>
        <w:t xml:space="preserve"> от 29.12.2020 № 1397н);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приказом </w:t>
      </w:r>
      <w:r w:rsidR="00654D0D">
        <w:rPr>
          <w:sz w:val="28"/>
          <w:szCs w:val="28"/>
        </w:rPr>
        <w:t>М</w:t>
      </w:r>
      <w:r w:rsidR="009B3B26" w:rsidRPr="00CA76FD">
        <w:rPr>
          <w:sz w:val="28"/>
          <w:szCs w:val="28"/>
        </w:rPr>
        <w:t>инистерства здравоохранения и социального ра</w:t>
      </w:r>
      <w:r w:rsidR="0076067E">
        <w:rPr>
          <w:sz w:val="28"/>
          <w:szCs w:val="28"/>
        </w:rPr>
        <w:t xml:space="preserve">звития Российской Федерации от </w:t>
      </w:r>
      <w:r w:rsidR="009B3B26" w:rsidRPr="00CA76FD">
        <w:rPr>
          <w:sz w:val="28"/>
          <w:szCs w:val="28"/>
        </w:rPr>
        <w:t>17.05.2012 № 555</w:t>
      </w:r>
      <w:r w:rsidR="00654D0D">
        <w:rPr>
          <w:sz w:val="28"/>
          <w:szCs w:val="28"/>
        </w:rPr>
        <w:t xml:space="preserve">н </w:t>
      </w:r>
      <w:r w:rsidR="00654D0D" w:rsidRPr="00CA76FD">
        <w:rPr>
          <w:sz w:val="28"/>
          <w:szCs w:val="28"/>
        </w:rPr>
        <w:t>«О</w:t>
      </w:r>
      <w:r w:rsidR="00654D0D">
        <w:rPr>
          <w:sz w:val="28"/>
          <w:szCs w:val="28"/>
        </w:rPr>
        <w:t>б</w:t>
      </w:r>
      <w:r w:rsidR="00654D0D" w:rsidRPr="00CA76FD">
        <w:rPr>
          <w:sz w:val="28"/>
          <w:szCs w:val="28"/>
        </w:rPr>
        <w:t xml:space="preserve"> </w:t>
      </w:r>
      <w:r w:rsidR="00654D0D">
        <w:rPr>
          <w:sz w:val="28"/>
          <w:szCs w:val="28"/>
        </w:rPr>
        <w:t xml:space="preserve">утверждении </w:t>
      </w:r>
      <w:r w:rsidR="00654D0D" w:rsidRPr="00CA76FD">
        <w:rPr>
          <w:sz w:val="28"/>
          <w:szCs w:val="28"/>
        </w:rPr>
        <w:t>номенклатур</w:t>
      </w:r>
      <w:r w:rsidR="00654D0D">
        <w:rPr>
          <w:sz w:val="28"/>
          <w:szCs w:val="28"/>
        </w:rPr>
        <w:t>ы</w:t>
      </w:r>
      <w:r w:rsidR="00654D0D" w:rsidRPr="00CA76FD">
        <w:rPr>
          <w:sz w:val="28"/>
          <w:szCs w:val="28"/>
        </w:rPr>
        <w:t xml:space="preserve"> коечного фонда по профилям медицинской помощи</w:t>
      </w:r>
      <w:r w:rsidR="009B3B26" w:rsidRPr="00CA76FD">
        <w:rPr>
          <w:sz w:val="28"/>
          <w:szCs w:val="28"/>
        </w:rPr>
        <w:t>»</w:t>
      </w:r>
      <w:r w:rsidR="0076067E">
        <w:rPr>
          <w:sz w:val="28"/>
          <w:szCs w:val="28"/>
        </w:rPr>
        <w:t xml:space="preserve"> (далее </w:t>
      </w:r>
      <w:r w:rsidR="0076067E" w:rsidRPr="00CA76FD">
        <w:rPr>
          <w:sz w:val="28"/>
          <w:szCs w:val="28"/>
        </w:rPr>
        <w:t>– приказ МЗ</w:t>
      </w:r>
      <w:r w:rsidR="0076067E">
        <w:rPr>
          <w:sz w:val="28"/>
          <w:szCs w:val="28"/>
        </w:rPr>
        <w:t xml:space="preserve"> и СР</w:t>
      </w:r>
      <w:r w:rsidR="0076067E" w:rsidRPr="00CA76FD">
        <w:rPr>
          <w:sz w:val="28"/>
          <w:szCs w:val="28"/>
        </w:rPr>
        <w:t xml:space="preserve"> РФ</w:t>
      </w:r>
      <w:r w:rsidR="0076067E" w:rsidRPr="0076067E">
        <w:rPr>
          <w:sz w:val="28"/>
          <w:szCs w:val="28"/>
        </w:rPr>
        <w:t xml:space="preserve"> </w:t>
      </w:r>
      <w:r w:rsidR="0076067E">
        <w:rPr>
          <w:sz w:val="28"/>
          <w:szCs w:val="28"/>
        </w:rPr>
        <w:t xml:space="preserve">от </w:t>
      </w:r>
      <w:r w:rsidR="0076067E" w:rsidRPr="00CA76FD">
        <w:rPr>
          <w:sz w:val="28"/>
          <w:szCs w:val="28"/>
        </w:rPr>
        <w:t>17.05.2012 № 555</w:t>
      </w:r>
      <w:r w:rsidR="0076067E">
        <w:rPr>
          <w:sz w:val="28"/>
          <w:szCs w:val="28"/>
        </w:rPr>
        <w:t>н)</w:t>
      </w:r>
      <w:r w:rsidR="009B3B26" w:rsidRPr="00CA76FD">
        <w:rPr>
          <w:sz w:val="28"/>
          <w:szCs w:val="28"/>
        </w:rPr>
        <w:t>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приказом Министерства здравоохранения Российской Федерации от 13.10.2017 № 804н «Об утверждении номенклатуры медицинских услуг» (далее – приказ МЗ РФ от 13.10.2017 № 804н);</w:t>
      </w:r>
    </w:p>
    <w:p w:rsidR="009B3B26" w:rsidRPr="00C416E1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C416E1">
        <w:rPr>
          <w:sz w:val="28"/>
          <w:szCs w:val="28"/>
        </w:rPr>
        <w:t xml:space="preserve"> </w:t>
      </w:r>
      <w:r w:rsidR="00D54390" w:rsidRPr="00C416E1">
        <w:rPr>
          <w:sz w:val="28"/>
          <w:szCs w:val="28"/>
        </w:rPr>
        <w:t xml:space="preserve">приказом Министерства здравоохранения Российской </w:t>
      </w:r>
      <w:r w:rsidR="00402679" w:rsidRPr="00C416E1">
        <w:rPr>
          <w:sz w:val="28"/>
          <w:szCs w:val="28"/>
        </w:rPr>
        <w:t>Федерации от 27.04.2021 №</w:t>
      </w:r>
      <w:r w:rsidR="00D54390" w:rsidRPr="00C416E1">
        <w:rPr>
          <w:sz w:val="28"/>
          <w:szCs w:val="28"/>
        </w:rPr>
        <w:t xml:space="preserve"> 404н </w:t>
      </w:r>
      <w:r w:rsidR="00402679" w:rsidRPr="00C416E1">
        <w:rPr>
          <w:sz w:val="28"/>
          <w:szCs w:val="28"/>
        </w:rPr>
        <w:t>«</w:t>
      </w:r>
      <w:r w:rsidR="00D54390" w:rsidRPr="00C416E1">
        <w:rPr>
          <w:sz w:val="28"/>
          <w:szCs w:val="28"/>
        </w:rPr>
        <w:t>Об утверждении Порядка проведения профилактического медицинского осмотра и диспансеризации определенн</w:t>
      </w:r>
      <w:r w:rsidR="00402679" w:rsidRPr="00C416E1">
        <w:rPr>
          <w:sz w:val="28"/>
          <w:szCs w:val="28"/>
        </w:rPr>
        <w:t>ых групп взрослого населения»</w:t>
      </w:r>
      <w:r w:rsidR="00D54390" w:rsidRPr="00C416E1">
        <w:rPr>
          <w:sz w:val="28"/>
          <w:szCs w:val="28"/>
        </w:rPr>
        <w:t xml:space="preserve"> </w:t>
      </w:r>
      <w:r w:rsidR="009B3B26" w:rsidRPr="00C416E1">
        <w:rPr>
          <w:sz w:val="28"/>
          <w:szCs w:val="28"/>
        </w:rPr>
        <w:t xml:space="preserve">(далее – приказ МЗ РФ от </w:t>
      </w:r>
      <w:r w:rsidR="00402679" w:rsidRPr="00C416E1">
        <w:rPr>
          <w:sz w:val="28"/>
          <w:szCs w:val="28"/>
        </w:rPr>
        <w:t>27</w:t>
      </w:r>
      <w:r w:rsidR="009B3B26" w:rsidRPr="00C416E1">
        <w:rPr>
          <w:sz w:val="28"/>
          <w:szCs w:val="28"/>
        </w:rPr>
        <w:t>.0</w:t>
      </w:r>
      <w:r w:rsidR="00402679" w:rsidRPr="00C416E1">
        <w:rPr>
          <w:sz w:val="28"/>
          <w:szCs w:val="28"/>
        </w:rPr>
        <w:t>4</w:t>
      </w:r>
      <w:r w:rsidR="009B3B26" w:rsidRPr="00C416E1">
        <w:rPr>
          <w:sz w:val="28"/>
          <w:szCs w:val="28"/>
        </w:rPr>
        <w:t>.20</w:t>
      </w:r>
      <w:r w:rsidR="00402679" w:rsidRPr="00C416E1">
        <w:rPr>
          <w:sz w:val="28"/>
          <w:szCs w:val="28"/>
        </w:rPr>
        <w:t>2</w:t>
      </w:r>
      <w:r w:rsidR="009B3B26" w:rsidRPr="00C416E1">
        <w:rPr>
          <w:sz w:val="28"/>
          <w:szCs w:val="28"/>
        </w:rPr>
        <w:t>1 № 4</w:t>
      </w:r>
      <w:r w:rsidR="00402679" w:rsidRPr="00C416E1">
        <w:rPr>
          <w:sz w:val="28"/>
          <w:szCs w:val="28"/>
        </w:rPr>
        <w:t>04</w:t>
      </w:r>
      <w:r w:rsidR="009B3B26" w:rsidRPr="00C416E1">
        <w:rPr>
          <w:sz w:val="28"/>
          <w:szCs w:val="28"/>
        </w:rPr>
        <w:t>н);</w:t>
      </w:r>
    </w:p>
    <w:p w:rsidR="00375E85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416E1">
        <w:rPr>
          <w:sz w:val="28"/>
          <w:szCs w:val="28"/>
        </w:rPr>
        <w:t>– приказом Министерства здравоохранения Российской Федерации от 01.07.2021 №698н «Об утверждении Порядка направления граждан на прохождение углубленной диспансеризации, включая категории граждан, проходящих углубленную диспансеризацию в первоочередном порядке (далее – приказ МЗ РФ от 01.07.2021 №698н);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приказом Министерства здравоохранения Российской Федерации от 15.02.2013 № 72н «О проведении диспансеризации пребывающих в стационарных учреждениях детей-сирот и детей, находящихся в трудной жизненной ситуации» (далее – приказ МЗ РФ от 15.02.2013 № 72н); 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приказом Министерства здравоохранения Российской Федерации от 11.04.2013 № 216н «Об утверждении порядка диспансеризации детей-сирот и </w:t>
      </w:r>
      <w:r w:rsidR="009B3B26" w:rsidRPr="00CA76FD">
        <w:rPr>
          <w:sz w:val="28"/>
          <w:szCs w:val="28"/>
        </w:rPr>
        <w:lastRenderedPageBreak/>
        <w:t>детей, оставшихся без попечения родителей, в том числе усыновленных (удочеренных), принятых под опеку (попечительство), в приемную или патронатную семью» (далее – приказ МЗ РФ от 11.04.2013 № 216н);</w:t>
      </w:r>
    </w:p>
    <w:p w:rsidR="009B3B26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приказом Министерства здравоохранения Российской Федерации от 10.08.2017 № 514н «О порядке проведения профилактических медицинских осмотров несовершеннолетних» (дал</w:t>
      </w:r>
      <w:r w:rsidR="001E29C6">
        <w:rPr>
          <w:sz w:val="28"/>
          <w:szCs w:val="28"/>
        </w:rPr>
        <w:t>ее – приказ МЗ РФ от 10.08.2017</w:t>
      </w:r>
      <w:r w:rsidR="00D26AD3">
        <w:rPr>
          <w:sz w:val="28"/>
          <w:szCs w:val="28"/>
        </w:rPr>
        <w:t xml:space="preserve"> </w:t>
      </w:r>
      <w:r w:rsidR="009B3B26" w:rsidRPr="00CA76FD">
        <w:rPr>
          <w:sz w:val="28"/>
          <w:szCs w:val="28"/>
        </w:rPr>
        <w:t>№ 514н);</w:t>
      </w:r>
    </w:p>
    <w:p w:rsidR="00317FD1" w:rsidRDefault="00317FD1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41C7A">
        <w:rPr>
          <w:sz w:val="28"/>
          <w:szCs w:val="28"/>
        </w:rPr>
        <w:t>приказ Министерства здравоохранения Российской Федерации от 15.03.2022 № 168н «Об утверждении порядка проведения диспансерного наблюдения за взрослыми»;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приказом Министерства здравоохранения Российской Федерации от 13.10.2015 № 711н «Об утверждении формы направления на медицинское обследование, а также перечня исследований при проведении медицинского обследования и формы заключения о состоянии здоровья ребенка-сироты, ребенка, оставшегося без попечения родителей, помещаемого под надзор в организацию для детей-сирот и детей, оставшихся без попечения родителей (далее – приказ МЗ РФ от 13.10.2015 № 711н);</w:t>
      </w:r>
    </w:p>
    <w:p w:rsidR="009B3B26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приказом Министерства здравоохранения и социального развития Российской Федерации от 23.03.2012 № 252н «Об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препараты» (далее – приказ МЗСР РФ от 23.03.2012 № 252н);</w:t>
      </w:r>
    </w:p>
    <w:p w:rsidR="002F4E24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2F4E24" w:rsidRPr="009B6495">
        <w:rPr>
          <w:sz w:val="28"/>
          <w:szCs w:val="28"/>
        </w:rPr>
        <w:t xml:space="preserve"> приказ</w:t>
      </w:r>
      <w:r w:rsidR="005A4563">
        <w:rPr>
          <w:sz w:val="28"/>
          <w:szCs w:val="28"/>
        </w:rPr>
        <w:t>ом</w:t>
      </w:r>
      <w:r w:rsidR="002F4E24" w:rsidRPr="009B6495">
        <w:rPr>
          <w:sz w:val="28"/>
          <w:szCs w:val="28"/>
        </w:rPr>
        <w:t xml:space="preserve"> Министерства здравоохранения и социального развития Российской Федерации от 15.05.2012 № 543н «Об утверждении Положения об организации оказания первичной медико-санитарной помощи взрослому населению» (далее – приказ МЗСР РФ от 15.05.2012 № 543н);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приказом Министерства здравоохранения Российской Федерации от 15.12.2014 № 834н «Об утверждении унифицированных форм медицинской документации, используемых в медицинских организациях, оказывающих медицинскую помощь в амбулаторных условиях, и порядков по их заполнению» (далее -  приказ МЗ РФ от 15.12.2014 № 834н);</w:t>
      </w:r>
    </w:p>
    <w:p w:rsidR="009B3B26" w:rsidRPr="003968DA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3968DA">
        <w:rPr>
          <w:sz w:val="28"/>
          <w:szCs w:val="28"/>
        </w:rPr>
        <w:t xml:space="preserve"> приказом Федерального фонда обязательного медицинского страхования от 07.04.2011 № 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 (далее – приказ ФФОМС от 07.04.2011 № 79);</w:t>
      </w:r>
    </w:p>
    <w:p w:rsidR="009B3B26" w:rsidRPr="003968DA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lastRenderedPageBreak/>
        <w:t>–</w:t>
      </w:r>
      <w:r w:rsidR="009B3B26" w:rsidRPr="003968DA">
        <w:rPr>
          <w:sz w:val="28"/>
          <w:szCs w:val="28"/>
        </w:rPr>
        <w:t xml:space="preserve"> </w:t>
      </w:r>
      <w:r w:rsidR="00365E6D" w:rsidRPr="003968DA">
        <w:rPr>
          <w:sz w:val="28"/>
          <w:szCs w:val="28"/>
        </w:rPr>
        <w:t xml:space="preserve">приказом </w:t>
      </w:r>
      <w:r w:rsidR="00365E6D">
        <w:rPr>
          <w:sz w:val="28"/>
          <w:szCs w:val="28"/>
        </w:rPr>
        <w:t>Министерства здравоохранения Российской Федерации</w:t>
      </w:r>
      <w:r w:rsidR="00365E6D" w:rsidRPr="003968DA">
        <w:rPr>
          <w:sz w:val="28"/>
          <w:szCs w:val="28"/>
        </w:rPr>
        <w:t xml:space="preserve"> от </w:t>
      </w:r>
      <w:r w:rsidR="00365E6D" w:rsidRPr="008B11D0">
        <w:rPr>
          <w:sz w:val="28"/>
          <w:szCs w:val="28"/>
        </w:rPr>
        <w:t>19.03.2021 № 231н «Об утверждении Порядка проведения контроля объемов, сроков, качества и условий предоставления медицинской помощи по обязательному медицинскому страхованию, а также ее финансового обеспечения» (далее – приказ МЗ РФ от 19.03.2021 № 231н)</w:t>
      </w:r>
      <w:r w:rsidR="009B3B26" w:rsidRPr="008B11D0">
        <w:rPr>
          <w:sz w:val="28"/>
          <w:szCs w:val="28"/>
        </w:rPr>
        <w:t>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3968DA">
        <w:rPr>
          <w:sz w:val="28"/>
          <w:szCs w:val="28"/>
        </w:rPr>
        <w:t xml:space="preserve"> «Методическими рекомендациями по способам оплаты медицинской помощи за счет средств обязательного медицинского страхования» Министерства здравоохранения Российской Федерации и Федерального фонда обязательного медицинского страхования</w:t>
      </w:r>
      <w:r w:rsidR="001D4099" w:rsidRPr="003968DA">
        <w:rPr>
          <w:sz w:val="28"/>
          <w:szCs w:val="28"/>
        </w:rPr>
        <w:t xml:space="preserve"> (далее – Методические рекомендации)</w:t>
      </w:r>
      <w:r w:rsidR="009B3B26" w:rsidRPr="003968DA">
        <w:rPr>
          <w:sz w:val="28"/>
          <w:szCs w:val="28"/>
        </w:rPr>
        <w:t>;</w:t>
      </w:r>
    </w:p>
    <w:p w:rsidR="009B3B26" w:rsidRPr="00CA76FD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Порядками оказания медицинской помощи населению, утвержденными Министерством здравоохранения Российской Федерации; </w:t>
      </w:r>
    </w:p>
    <w:p w:rsidR="009B3B26" w:rsidRDefault="00375E85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–</w:t>
      </w:r>
      <w:r w:rsidR="009B3B26" w:rsidRPr="00CA76FD">
        <w:rPr>
          <w:sz w:val="28"/>
          <w:szCs w:val="28"/>
        </w:rPr>
        <w:t xml:space="preserve"> и иными нормативными правовыми актами.</w:t>
      </w:r>
    </w:p>
    <w:p w:rsidR="00F26DFB" w:rsidRPr="007C1347" w:rsidRDefault="00F26DFB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C416E1">
        <w:rPr>
          <w:sz w:val="28"/>
          <w:szCs w:val="28"/>
        </w:rPr>
        <w:t>1.</w:t>
      </w:r>
      <w:r w:rsidR="007C1347" w:rsidRPr="00C416E1">
        <w:rPr>
          <w:sz w:val="28"/>
          <w:szCs w:val="28"/>
        </w:rPr>
        <w:t xml:space="preserve">2 </w:t>
      </w:r>
      <w:r w:rsidRPr="00C416E1">
        <w:rPr>
          <w:sz w:val="28"/>
          <w:szCs w:val="28"/>
        </w:rPr>
        <w:t xml:space="preserve">Предметом настоящего Тарифного соглашения являются согласованные Сторонами способы и условия оплаты медицинской помощи, оказываемой медицинскими организациями застрахованным лицам в рамках Территориальной программы обязательного медицинского страхования </w:t>
      </w:r>
      <w:r w:rsidR="007C1347" w:rsidRPr="00C416E1">
        <w:rPr>
          <w:sz w:val="28"/>
          <w:szCs w:val="28"/>
        </w:rPr>
        <w:t>Республики Карелия</w:t>
      </w:r>
      <w:r w:rsidRPr="00C416E1">
        <w:rPr>
          <w:sz w:val="28"/>
          <w:szCs w:val="28"/>
        </w:rPr>
        <w:t>, размер и структура тарифов на оплату медицинской помощи, 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качества.</w:t>
      </w:r>
    </w:p>
    <w:p w:rsidR="000B07CE" w:rsidRPr="003968DA" w:rsidRDefault="00B20438" w:rsidP="00C85721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>1</w:t>
      </w:r>
      <w:r w:rsidR="0067771D" w:rsidRPr="003968DA">
        <w:rPr>
          <w:sz w:val="28"/>
          <w:szCs w:val="28"/>
        </w:rPr>
        <w:t xml:space="preserve">.3    </w:t>
      </w:r>
      <w:r w:rsidR="00B1558C" w:rsidRPr="003968DA">
        <w:rPr>
          <w:sz w:val="28"/>
          <w:szCs w:val="28"/>
        </w:rPr>
        <w:t>Целями Тарифного соглашения являются:</w:t>
      </w:r>
    </w:p>
    <w:p w:rsidR="000A4B2E" w:rsidRDefault="00E13359" w:rsidP="00C85721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 xml:space="preserve"> </w:t>
      </w:r>
      <w:r w:rsidR="00B1558C" w:rsidRPr="003968DA">
        <w:rPr>
          <w:sz w:val="28"/>
          <w:szCs w:val="28"/>
        </w:rPr>
        <w:sym w:font="Symbol" w:char="F02D"/>
      </w:r>
      <w:r w:rsidR="00C85721" w:rsidRPr="003968DA">
        <w:rPr>
          <w:sz w:val="28"/>
          <w:szCs w:val="28"/>
        </w:rPr>
        <w:t xml:space="preserve"> </w:t>
      </w:r>
      <w:r w:rsidR="00B1558C" w:rsidRPr="003968DA">
        <w:rPr>
          <w:sz w:val="28"/>
          <w:szCs w:val="28"/>
        </w:rPr>
        <w:t>создание условий для обеспечения равнодоступности застрахованным</w:t>
      </w:r>
      <w:r w:rsidR="000B07CE" w:rsidRPr="003968DA">
        <w:rPr>
          <w:sz w:val="28"/>
          <w:szCs w:val="28"/>
        </w:rPr>
        <w:t xml:space="preserve"> </w:t>
      </w:r>
      <w:r w:rsidR="00B1558C" w:rsidRPr="003968DA">
        <w:rPr>
          <w:sz w:val="28"/>
          <w:szCs w:val="28"/>
        </w:rPr>
        <w:t>в</w:t>
      </w:r>
      <w:r w:rsidR="000B07CE" w:rsidRPr="003968DA">
        <w:rPr>
          <w:sz w:val="28"/>
          <w:szCs w:val="28"/>
        </w:rPr>
        <w:t xml:space="preserve"> </w:t>
      </w:r>
      <w:r w:rsidR="00B1558C" w:rsidRPr="003968DA">
        <w:rPr>
          <w:sz w:val="28"/>
          <w:szCs w:val="28"/>
        </w:rPr>
        <w:t>системе ОМС лицам в бесплатном получении качественной медицинской</w:t>
      </w:r>
      <w:r w:rsidR="000B07CE" w:rsidRPr="003968DA">
        <w:rPr>
          <w:sz w:val="28"/>
          <w:szCs w:val="28"/>
        </w:rPr>
        <w:t xml:space="preserve"> </w:t>
      </w:r>
      <w:r w:rsidR="00B1558C" w:rsidRPr="003968DA">
        <w:rPr>
          <w:sz w:val="28"/>
          <w:szCs w:val="28"/>
        </w:rPr>
        <w:t>помощи по Программе ОМС с учетом порядков оказания медицинской</w:t>
      </w:r>
      <w:r w:rsidR="000B07CE" w:rsidRPr="003968DA">
        <w:rPr>
          <w:sz w:val="28"/>
          <w:szCs w:val="28"/>
        </w:rPr>
        <w:t xml:space="preserve"> </w:t>
      </w:r>
      <w:r w:rsidR="00B1558C" w:rsidRPr="003968DA">
        <w:rPr>
          <w:sz w:val="28"/>
          <w:szCs w:val="28"/>
        </w:rPr>
        <w:t>помощи и на основе стандартов медицинской помощи;</w:t>
      </w:r>
    </w:p>
    <w:p w:rsidR="00E13359" w:rsidRPr="003968DA" w:rsidRDefault="00B1558C" w:rsidP="00C85721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sym w:font="Symbol" w:char="F02D"/>
      </w:r>
      <w:r w:rsidR="00C85721" w:rsidRPr="003968DA">
        <w:rPr>
          <w:sz w:val="28"/>
          <w:szCs w:val="28"/>
        </w:rPr>
        <w:t xml:space="preserve"> </w:t>
      </w:r>
      <w:r w:rsidRPr="003968DA">
        <w:rPr>
          <w:sz w:val="28"/>
          <w:szCs w:val="28"/>
        </w:rPr>
        <w:t>обеспечение финансовой устойчивости системы ОМС в Республике Карелия  с</w:t>
      </w:r>
      <w:r w:rsidR="00E13359" w:rsidRPr="003968DA">
        <w:rPr>
          <w:sz w:val="28"/>
          <w:szCs w:val="28"/>
        </w:rPr>
        <w:t xml:space="preserve"> </w:t>
      </w:r>
      <w:r w:rsidRPr="003968DA">
        <w:rPr>
          <w:sz w:val="28"/>
          <w:szCs w:val="28"/>
        </w:rPr>
        <w:t>учетом особенностей половозрастного состава населения, уровня и</w:t>
      </w:r>
      <w:r w:rsidR="00E13359" w:rsidRPr="003968DA">
        <w:rPr>
          <w:sz w:val="28"/>
          <w:szCs w:val="28"/>
        </w:rPr>
        <w:t xml:space="preserve"> </w:t>
      </w:r>
      <w:r w:rsidRPr="003968DA">
        <w:rPr>
          <w:sz w:val="28"/>
          <w:szCs w:val="28"/>
        </w:rPr>
        <w:t xml:space="preserve">структуры заболеваемости населения </w:t>
      </w:r>
      <w:r w:rsidR="00E23AF3" w:rsidRPr="003968DA">
        <w:rPr>
          <w:sz w:val="28"/>
          <w:szCs w:val="28"/>
        </w:rPr>
        <w:t>Ре</w:t>
      </w:r>
      <w:r w:rsidR="00E13359" w:rsidRPr="003968DA">
        <w:rPr>
          <w:sz w:val="28"/>
          <w:szCs w:val="28"/>
        </w:rPr>
        <w:t>спублик Карелия;</w:t>
      </w:r>
    </w:p>
    <w:p w:rsidR="00E13359" w:rsidRDefault="00B1558C" w:rsidP="00C85721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sym w:font="Symbol" w:char="F02D"/>
      </w:r>
      <w:r w:rsidR="00723F3E">
        <w:rPr>
          <w:sz w:val="28"/>
          <w:szCs w:val="28"/>
        </w:rPr>
        <w:t xml:space="preserve"> </w:t>
      </w:r>
      <w:r w:rsidRPr="003968DA">
        <w:rPr>
          <w:sz w:val="28"/>
          <w:szCs w:val="28"/>
        </w:rPr>
        <w:t>обеспечение целевого и эффективного использования средств ОМС.</w:t>
      </w:r>
    </w:p>
    <w:p w:rsidR="009B3B26" w:rsidRPr="003968DA" w:rsidRDefault="00B20438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>1</w:t>
      </w:r>
      <w:r w:rsidR="0067771D" w:rsidRPr="003968DA">
        <w:rPr>
          <w:sz w:val="28"/>
          <w:szCs w:val="28"/>
        </w:rPr>
        <w:t>.4</w:t>
      </w:r>
      <w:r w:rsidR="009B3B26" w:rsidRPr="003968DA">
        <w:rPr>
          <w:sz w:val="28"/>
          <w:szCs w:val="28"/>
        </w:rPr>
        <w:t xml:space="preserve"> Положения Тарифного соглашения являются обязательными для всех участников сферы обязательного медицинского страхования Республики Карелия.</w:t>
      </w:r>
    </w:p>
    <w:p w:rsidR="009B3B26" w:rsidRPr="00CA76FD" w:rsidRDefault="00B20438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>1</w:t>
      </w:r>
      <w:r w:rsidR="0067771D" w:rsidRPr="003968DA">
        <w:rPr>
          <w:sz w:val="28"/>
          <w:szCs w:val="28"/>
        </w:rPr>
        <w:t>.5</w:t>
      </w:r>
      <w:r w:rsidR="009B3B26" w:rsidRPr="003968DA">
        <w:rPr>
          <w:sz w:val="28"/>
          <w:szCs w:val="28"/>
        </w:rPr>
        <w:t xml:space="preserve"> За счет средств ОМС оплачивается медицинская помощь, оказанная медицинскими</w:t>
      </w:r>
      <w:r w:rsidR="009B3B26" w:rsidRPr="00CA76FD">
        <w:rPr>
          <w:sz w:val="28"/>
          <w:szCs w:val="28"/>
        </w:rPr>
        <w:t xml:space="preserve"> организациями любой формы собственности, имеющими полученную в установленном порядке лицензию на оказание медицинской помощи, включенными в Реестр медицинских организаций, осуществляющих деятельность в сфере ОМС </w:t>
      </w:r>
      <w:r w:rsidR="009B3B26" w:rsidRPr="003968DA">
        <w:rPr>
          <w:b/>
          <w:sz w:val="28"/>
          <w:szCs w:val="28"/>
        </w:rPr>
        <w:t>(Приложение № 1),</w:t>
      </w:r>
      <w:r w:rsidR="009B3B26" w:rsidRPr="00CA76FD">
        <w:rPr>
          <w:sz w:val="28"/>
          <w:szCs w:val="28"/>
        </w:rPr>
        <w:t xml:space="preserve"> и заключивших договоры на оказание и оплату медицинской помощи по ОМС. </w:t>
      </w:r>
    </w:p>
    <w:p w:rsidR="009B3B26" w:rsidRPr="00CA76FD" w:rsidRDefault="00B20438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3968DA">
        <w:rPr>
          <w:sz w:val="28"/>
          <w:szCs w:val="28"/>
        </w:rPr>
        <w:lastRenderedPageBreak/>
        <w:t>1</w:t>
      </w:r>
      <w:r w:rsidR="0080559D" w:rsidRPr="003968DA">
        <w:rPr>
          <w:sz w:val="28"/>
          <w:szCs w:val="28"/>
        </w:rPr>
        <w:t xml:space="preserve">.6 </w:t>
      </w:r>
      <w:r w:rsidR="009B3B26" w:rsidRPr="003968DA">
        <w:rPr>
          <w:sz w:val="28"/>
          <w:szCs w:val="28"/>
        </w:rPr>
        <w:t xml:space="preserve"> МО ведут раздельный</w:t>
      </w:r>
      <w:r w:rsidR="009B3B26" w:rsidRPr="00CA76FD">
        <w:rPr>
          <w:sz w:val="28"/>
          <w:szCs w:val="28"/>
        </w:rPr>
        <w:t xml:space="preserve"> учет: </w:t>
      </w:r>
    </w:p>
    <w:p w:rsidR="009B3B26" w:rsidRPr="00CA76FD" w:rsidRDefault="009B3B26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1). по поступлениям и кассовым расходам в разрезе:</w:t>
      </w:r>
    </w:p>
    <w:p w:rsidR="009B3B26" w:rsidRPr="00CA76FD" w:rsidRDefault="00723F3E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3968DA">
        <w:rPr>
          <w:sz w:val="28"/>
          <w:szCs w:val="28"/>
        </w:rPr>
        <w:sym w:font="Symbol" w:char="F02D"/>
      </w:r>
      <w:r w:rsidR="009B3B26" w:rsidRPr="00CA76FD">
        <w:rPr>
          <w:sz w:val="28"/>
          <w:szCs w:val="28"/>
        </w:rPr>
        <w:t xml:space="preserve"> условий оказания медицинской помощи, </w:t>
      </w:r>
    </w:p>
    <w:p w:rsidR="009B3B26" w:rsidRPr="00CA76FD" w:rsidRDefault="00723F3E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3968DA">
        <w:rPr>
          <w:sz w:val="28"/>
          <w:szCs w:val="28"/>
        </w:rPr>
        <w:sym w:font="Symbol" w:char="F02D"/>
      </w:r>
      <w:r w:rsidR="009B3B26" w:rsidRPr="00CA76FD">
        <w:rPr>
          <w:sz w:val="28"/>
          <w:szCs w:val="28"/>
        </w:rPr>
        <w:t xml:space="preserve"> медицинских услуг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</w:t>
      </w:r>
      <w:r w:rsidR="009B3B26">
        <w:rPr>
          <w:sz w:val="28"/>
          <w:szCs w:val="28"/>
        </w:rPr>
        <w:t>генет</w:t>
      </w:r>
      <w:r w:rsidR="009B3B26" w:rsidRPr="00CA76FD">
        <w:rPr>
          <w:sz w:val="28"/>
          <w:szCs w:val="28"/>
        </w:rPr>
        <w:t>ических исследований и патологоанатомических исследований биопсийного (операционного) материала</w:t>
      </w:r>
      <w:r w:rsidR="009B3B26" w:rsidRPr="00CA76FD">
        <w:rPr>
          <w:sz w:val="28"/>
        </w:rPr>
        <w:t xml:space="preserve"> </w:t>
      </w:r>
      <w:r w:rsidR="009B3B26" w:rsidRPr="00CA76FD">
        <w:rPr>
          <w:sz w:val="28"/>
          <w:szCs w:val="28"/>
        </w:rPr>
        <w:t>с целью диагностики онкологических заболеваний и подбора противоопухолевой лекарственной терапии</w:t>
      </w:r>
      <w:r w:rsidR="00AE0E6E">
        <w:rPr>
          <w:sz w:val="28"/>
          <w:szCs w:val="28"/>
        </w:rPr>
        <w:t xml:space="preserve"> </w:t>
      </w:r>
      <w:r w:rsidR="00AE0E6E" w:rsidRPr="009B70F8">
        <w:rPr>
          <w:sz w:val="28"/>
        </w:rPr>
        <w:t xml:space="preserve">(далее </w:t>
      </w:r>
      <w:r w:rsidR="00AE0E6E">
        <w:rPr>
          <w:sz w:val="28"/>
        </w:rPr>
        <w:noBreakHyphen/>
      </w:r>
      <w:r w:rsidR="00AE0E6E" w:rsidRPr="009B70F8">
        <w:rPr>
          <w:sz w:val="28"/>
        </w:rPr>
        <w:t xml:space="preserve"> молекулярно-генетические исследования и патологоанатомические исследования </w:t>
      </w:r>
      <w:proofErr w:type="spellStart"/>
      <w:r w:rsidR="00AE0E6E" w:rsidRPr="009B70F8">
        <w:rPr>
          <w:sz w:val="28"/>
        </w:rPr>
        <w:t>биопсийного</w:t>
      </w:r>
      <w:proofErr w:type="spellEnd"/>
      <w:r w:rsidR="00AE0E6E" w:rsidRPr="009B70F8">
        <w:rPr>
          <w:sz w:val="28"/>
        </w:rPr>
        <w:t xml:space="preserve"> (операционного) материала)</w:t>
      </w:r>
      <w:r w:rsidR="00AE0E6E" w:rsidRPr="00027892">
        <w:rPr>
          <w:sz w:val="28"/>
        </w:rPr>
        <w:t xml:space="preserve">, </w:t>
      </w:r>
      <w:r w:rsidR="00AE0E6E" w:rsidRPr="00876AF0">
        <w:rPr>
          <w:sz w:val="28"/>
        </w:rPr>
        <w:t>тестирования на выявление новой коронавирусной инфекции (COVID – 19)</w:t>
      </w:r>
      <w:r w:rsidR="005A17F4" w:rsidRPr="00294DA4">
        <w:rPr>
          <w:sz w:val="28"/>
          <w:szCs w:val="28"/>
        </w:rPr>
        <w:t>, профилактических медицинских осмотров и диспансеризации, в том числе</w:t>
      </w:r>
      <w:r w:rsidR="00AE0E6E" w:rsidRPr="00876AF0">
        <w:rPr>
          <w:sz w:val="28"/>
        </w:rPr>
        <w:t xml:space="preserve"> углубленной диспансеризации</w:t>
      </w:r>
      <w:r w:rsidR="009B3B26" w:rsidRPr="00CA76FD">
        <w:rPr>
          <w:sz w:val="28"/>
          <w:szCs w:val="28"/>
        </w:rPr>
        <w:t>, средств на финансовое обеспечение фельдшерских/фельдшерско-акушерских пунктов);</w:t>
      </w:r>
    </w:p>
    <w:p w:rsidR="009B3B26" w:rsidRPr="00CA76FD" w:rsidRDefault="00723F3E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3968DA">
        <w:rPr>
          <w:sz w:val="28"/>
          <w:szCs w:val="28"/>
        </w:rPr>
        <w:sym w:font="Symbol" w:char="F02D"/>
      </w:r>
      <w:r w:rsidR="009B3B26" w:rsidRPr="00CA76FD">
        <w:rPr>
          <w:sz w:val="28"/>
          <w:szCs w:val="28"/>
        </w:rPr>
        <w:t xml:space="preserve"> структурных подразделений медицинских организаций.</w:t>
      </w:r>
    </w:p>
    <w:p w:rsidR="009B3B26" w:rsidRPr="00CA76FD" w:rsidRDefault="009B3B26" w:rsidP="009B3B26">
      <w:pPr>
        <w:spacing w:before="60" w:after="120"/>
        <w:ind w:firstLine="708"/>
        <w:jc w:val="both"/>
        <w:rPr>
          <w:color w:val="000000"/>
          <w:sz w:val="28"/>
          <w:szCs w:val="28"/>
        </w:rPr>
      </w:pPr>
      <w:r w:rsidRPr="00CA76FD">
        <w:rPr>
          <w:sz w:val="28"/>
          <w:szCs w:val="28"/>
        </w:rPr>
        <w:t>2). объемов медицинской помощи, оказанной в амбулаторных условиях, стационарных условиях, в условиях дневного стационара и скорой медицинской помощи;</w:t>
      </w:r>
      <w:r w:rsidRPr="00CA76FD">
        <w:rPr>
          <w:color w:val="000000"/>
          <w:sz w:val="28"/>
          <w:szCs w:val="28"/>
        </w:rPr>
        <w:t xml:space="preserve"> </w:t>
      </w:r>
    </w:p>
    <w:p w:rsidR="009B3B26" w:rsidRPr="00CA76FD" w:rsidRDefault="009B3B26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3). посещений с профилактической целью (посещения Центра здоровья в связи с диспансеризацией определенных групп населения, диспансерным наблюдением, профилактическим осмотром, разовые посещения по заболеваниям, посещения с иными целями), неотложной медицинской помощи, а также посещений и обращений по поводу заболеваний;</w:t>
      </w:r>
    </w:p>
    <w:p w:rsidR="009B3B26" w:rsidRPr="00CA76FD" w:rsidRDefault="009B3B26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4). вызовов специализированных выездных бригад скорой медицинской помощи, врачебных общепрофильных выездных бригад скорой медицинской помощи, фельдшерских общепрофильных выездных бригад скорой медицинской помощи.</w:t>
      </w:r>
    </w:p>
    <w:p w:rsidR="00D50B85" w:rsidRPr="00CD2EC6" w:rsidRDefault="00CD2EC6" w:rsidP="00CD2EC6">
      <w:pPr>
        <w:spacing w:after="12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20438" w:rsidRPr="00CD2EC6">
        <w:rPr>
          <w:sz w:val="28"/>
          <w:szCs w:val="28"/>
        </w:rPr>
        <w:t>1</w:t>
      </w:r>
      <w:r w:rsidR="003038CC" w:rsidRPr="00CD2EC6">
        <w:rPr>
          <w:sz w:val="28"/>
          <w:szCs w:val="28"/>
        </w:rPr>
        <w:t xml:space="preserve">.7   </w:t>
      </w:r>
      <w:r w:rsidR="00D50B85" w:rsidRPr="00CD2EC6">
        <w:rPr>
          <w:sz w:val="28"/>
          <w:szCs w:val="28"/>
        </w:rPr>
        <w:t>Основные понятия и термины</w:t>
      </w:r>
      <w:r>
        <w:rPr>
          <w:sz w:val="28"/>
          <w:szCs w:val="28"/>
        </w:rPr>
        <w:t>:</w:t>
      </w:r>
    </w:p>
    <w:p w:rsidR="009B3B26" w:rsidRPr="00CA76FD" w:rsidRDefault="009B3B26" w:rsidP="009B3B26">
      <w:pPr>
        <w:pStyle w:val="a9"/>
        <w:spacing w:before="60" w:beforeAutospacing="0" w:after="120" w:afterAutospacing="0"/>
        <w:ind w:firstLine="708"/>
        <w:jc w:val="both"/>
        <w:rPr>
          <w:color w:val="auto"/>
          <w:sz w:val="28"/>
          <w:szCs w:val="28"/>
        </w:rPr>
      </w:pPr>
      <w:r w:rsidRPr="00CA76FD">
        <w:rPr>
          <w:b/>
          <w:bCs/>
          <w:caps/>
          <w:color w:val="auto"/>
          <w:sz w:val="28"/>
          <w:szCs w:val="28"/>
        </w:rPr>
        <w:t>з</w:t>
      </w:r>
      <w:r w:rsidRPr="00CA76FD">
        <w:rPr>
          <w:b/>
          <w:bCs/>
          <w:color w:val="auto"/>
          <w:sz w:val="28"/>
          <w:szCs w:val="28"/>
        </w:rPr>
        <w:t>астрахованное лицо</w:t>
      </w:r>
      <w:r w:rsidRPr="00CA76FD">
        <w:rPr>
          <w:color w:val="auto"/>
          <w:sz w:val="28"/>
          <w:szCs w:val="28"/>
        </w:rPr>
        <w:t xml:space="preserve"> – физическое лицо, на которое распространяется обязательное медицинское страхование в соответствии</w:t>
      </w:r>
      <w:r w:rsidRPr="00CA76FD">
        <w:rPr>
          <w:caps/>
          <w:color w:val="auto"/>
          <w:sz w:val="28"/>
          <w:szCs w:val="28"/>
        </w:rPr>
        <w:t xml:space="preserve"> </w:t>
      </w:r>
      <w:r w:rsidRPr="00CA76FD">
        <w:rPr>
          <w:color w:val="auto"/>
          <w:sz w:val="28"/>
          <w:szCs w:val="28"/>
        </w:rPr>
        <w:t>с</w:t>
      </w:r>
      <w:r w:rsidRPr="00CA76FD">
        <w:rPr>
          <w:caps/>
          <w:color w:val="auto"/>
          <w:sz w:val="28"/>
          <w:szCs w:val="28"/>
        </w:rPr>
        <w:t xml:space="preserve"> </w:t>
      </w:r>
      <w:r w:rsidRPr="00CA76FD">
        <w:rPr>
          <w:color w:val="auto"/>
          <w:sz w:val="28"/>
          <w:szCs w:val="28"/>
        </w:rPr>
        <w:t>Федеральным законом от 29.11.2010 № 326-ФЗ.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Прикрепленное застрахованное лицо</w:t>
      </w:r>
      <w:r w:rsidRPr="00CA76FD">
        <w:rPr>
          <w:sz w:val="28"/>
          <w:szCs w:val="28"/>
        </w:rPr>
        <w:t xml:space="preserve"> - лицо, застрахованное по ОМС на территории Республики Карелия, и прикрепившееся к медицинской организации в установленном порядке для получения первичной медико-санитарной помощи.</w:t>
      </w:r>
    </w:p>
    <w:p w:rsidR="009B3B26" w:rsidRPr="00CA76FD" w:rsidRDefault="009B3B26" w:rsidP="009B3B26">
      <w:pPr>
        <w:tabs>
          <w:tab w:val="left" w:pos="360"/>
          <w:tab w:val="left" w:pos="1080"/>
        </w:tabs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bCs/>
          <w:sz w:val="28"/>
          <w:szCs w:val="28"/>
        </w:rPr>
        <w:t xml:space="preserve">Медицинская помощь </w:t>
      </w:r>
      <w:r w:rsidRPr="00CA76FD">
        <w:rPr>
          <w:sz w:val="28"/>
          <w:szCs w:val="28"/>
        </w:rPr>
        <w:t>– комплекс мероприятий, направленных на поддержание и (или) восстановление здоровья и включающий в себя предоставление медицинских услуг.</w:t>
      </w:r>
    </w:p>
    <w:p w:rsidR="009B3B26" w:rsidRPr="00CA76FD" w:rsidRDefault="009B3B26" w:rsidP="009B3B26">
      <w:pPr>
        <w:tabs>
          <w:tab w:val="left" w:pos="360"/>
          <w:tab w:val="left" w:pos="1080"/>
        </w:tabs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lastRenderedPageBreak/>
        <w:t xml:space="preserve">Первичная медико-санитарная помощь – </w:t>
      </w:r>
      <w:r w:rsidRPr="00CA76FD">
        <w:rPr>
          <w:sz w:val="28"/>
          <w:szCs w:val="28"/>
        </w:rPr>
        <w:t>вид медицинской помощи, оказываемой в амбулаторных условиях и в условиях дневного стационара, включающий в себя мероприятия по профилактике, диагностике, лечению заболеваний и состояний, медицинской реабилитации, наблюдению за течением беременности, формированию здорового образа жизни и санитарно-гигиеническому просвещению населения. Первичная медико-санитарная помощь гражданам в целях приближения к их месту жительства, месту работы или обучения осуществляется по территориально-участковому принципу, предусматривающему формирование групп обслуживаемого населения по месту жительства, месту работы или учебы.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Первичная доврачебная медико-санитарная помощь оказывается фельдшерами, акушерами и другими медицинскими работниками со средним медицинским образованием.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Первичная врачебная медико-санитарная помощь оказывается врачами-терапевтами, врачами-терапевтами участковыми, врачами-педиатрами, врачами-педиатрами участковыми и врачами общей практики (семейными врачами).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Первичная специализированная медико-санитарная помощь оказывается врачами-специалистами, включая врачей-специалистов медицинских организаций, оказывающих специализированную, в том числе высокотехнологичную, медицинскую помощь.</w:t>
      </w:r>
    </w:p>
    <w:p w:rsidR="009B3B26" w:rsidRPr="00CA76FD" w:rsidRDefault="009B3B26" w:rsidP="009B3B26">
      <w:pPr>
        <w:tabs>
          <w:tab w:val="left" w:pos="360"/>
          <w:tab w:val="left" w:pos="1080"/>
        </w:tabs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Специализированная медицинская помощь</w:t>
      </w:r>
      <w:r w:rsidRPr="00CA76FD">
        <w:rPr>
          <w:sz w:val="28"/>
          <w:szCs w:val="28"/>
        </w:rPr>
        <w:t xml:space="preserve"> – вид медицинской помощи, оказываемый врачами-специалистами в стационарных условиях и условиях дневного стационара, включающий в себя профилактику, диагностику и лечение заболеваний и состояний (в том числе в период беременности, родов и послеродовый период), требующих использования специальных методов и сложных медицинских технологий, а также медицинскую реабилитацию.</w:t>
      </w:r>
    </w:p>
    <w:p w:rsidR="009B3B26" w:rsidRPr="00CA76FD" w:rsidRDefault="009B3B26" w:rsidP="009B3B26">
      <w:pPr>
        <w:tabs>
          <w:tab w:val="left" w:pos="360"/>
          <w:tab w:val="left" w:pos="1080"/>
        </w:tabs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 xml:space="preserve">Высокотехнологичная медицинская помощь </w:t>
      </w:r>
      <w:r w:rsidRPr="00CA76FD">
        <w:rPr>
          <w:sz w:val="28"/>
          <w:szCs w:val="28"/>
        </w:rPr>
        <w:t>(ВМП)</w:t>
      </w:r>
      <w:r w:rsidRPr="00CA76FD">
        <w:rPr>
          <w:b/>
          <w:sz w:val="28"/>
          <w:szCs w:val="28"/>
        </w:rPr>
        <w:t xml:space="preserve"> – </w:t>
      </w:r>
      <w:r w:rsidRPr="00CA76FD">
        <w:rPr>
          <w:sz w:val="28"/>
          <w:szCs w:val="28"/>
        </w:rPr>
        <w:t>вид медицинской помощи, являющийся частью специализированной медицинской помощи, который включает в себя применение новых сложных и (или) уникальных методов лечения, а также ресурсоёмких методов лечения с научно доказанной эффективностью, в том числе клеточных технологий, роботизированной техники, информационных технологий и методов генной инженерии, разработанных на основе достижений медицинской науки и смежных отраслей науки и техники.</w:t>
      </w:r>
    </w:p>
    <w:p w:rsidR="00674006" w:rsidRPr="009D4E7D" w:rsidRDefault="00674006" w:rsidP="0067400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16E1">
        <w:rPr>
          <w:b/>
          <w:sz w:val="28"/>
          <w:szCs w:val="28"/>
        </w:rPr>
        <w:t>Скорая, в том числе скорая специализированная</w:t>
      </w:r>
      <w:r w:rsidR="009D4E7D" w:rsidRPr="00C416E1">
        <w:rPr>
          <w:b/>
          <w:sz w:val="28"/>
          <w:szCs w:val="28"/>
        </w:rPr>
        <w:t xml:space="preserve"> -</w:t>
      </w:r>
      <w:r w:rsidRPr="00C416E1">
        <w:rPr>
          <w:sz w:val="28"/>
          <w:szCs w:val="28"/>
        </w:rPr>
        <w:t xml:space="preserve"> медицинская помощь оказывается гражданам в экстренной или неотложной форме вне МО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при заболеваниях, несчастных случаях, травмах, отравлениях и других состояниях, требующих срочного медицинского вмешательства.</w:t>
      </w:r>
      <w:r w:rsidRPr="009D4E7D">
        <w:rPr>
          <w:sz w:val="28"/>
          <w:szCs w:val="28"/>
        </w:rPr>
        <w:t xml:space="preserve"> </w:t>
      </w:r>
    </w:p>
    <w:p w:rsidR="009B3B26" w:rsidRPr="00CA76FD" w:rsidRDefault="009B3B26" w:rsidP="009B3B26">
      <w:pPr>
        <w:pStyle w:val="a9"/>
        <w:spacing w:before="60" w:beforeAutospacing="0" w:after="120" w:afterAutospacing="0"/>
        <w:ind w:firstLine="708"/>
        <w:jc w:val="both"/>
        <w:rPr>
          <w:color w:val="auto"/>
          <w:sz w:val="28"/>
          <w:szCs w:val="28"/>
        </w:rPr>
      </w:pPr>
      <w:r w:rsidRPr="00CA76FD">
        <w:rPr>
          <w:b/>
          <w:bCs/>
          <w:color w:val="auto"/>
          <w:sz w:val="28"/>
          <w:szCs w:val="28"/>
        </w:rPr>
        <w:lastRenderedPageBreak/>
        <w:t>Медицинская услуга</w:t>
      </w:r>
      <w:r w:rsidRPr="00CA76FD">
        <w:rPr>
          <w:color w:val="auto"/>
          <w:sz w:val="28"/>
          <w:szCs w:val="28"/>
        </w:rPr>
        <w:t xml:space="preserve"> – медицинское вмешательство или комплекс медицинских вмешательств, направленных на профилактику, диагностику и лечение заболеваний, медицинскую реабилитацию и имеющих самостоятельное законченное значение.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Медицинское освидетельствование</w:t>
      </w:r>
      <w:r w:rsidRPr="00CA76FD">
        <w:rPr>
          <w:sz w:val="28"/>
          <w:szCs w:val="28"/>
        </w:rPr>
        <w:t xml:space="preserve"> - совокупность методов медицинского осмотра и медицинских исследований, направленных на подтверждение такого состояния здоровья человека, которое влечет за собой наступление юридически значимых последствий.</w:t>
      </w:r>
    </w:p>
    <w:p w:rsidR="009B3B26" w:rsidRPr="00CA76FD" w:rsidRDefault="009B3B26" w:rsidP="009B3B26">
      <w:pPr>
        <w:pStyle w:val="a9"/>
        <w:spacing w:before="60" w:beforeAutospacing="0" w:after="120" w:afterAutospacing="0"/>
        <w:ind w:firstLine="708"/>
        <w:jc w:val="both"/>
        <w:rPr>
          <w:color w:val="auto"/>
          <w:sz w:val="28"/>
          <w:szCs w:val="28"/>
        </w:rPr>
      </w:pPr>
      <w:r w:rsidRPr="00CA76FD">
        <w:rPr>
          <w:b/>
          <w:bCs/>
          <w:color w:val="auto"/>
          <w:sz w:val="28"/>
          <w:szCs w:val="28"/>
        </w:rPr>
        <w:t>Медицинская организация</w:t>
      </w:r>
      <w:r w:rsidRPr="00CA76FD">
        <w:rPr>
          <w:color w:val="auto"/>
          <w:sz w:val="28"/>
          <w:szCs w:val="28"/>
        </w:rPr>
        <w:t xml:space="preserve"> (МО) – юридическое лицо (филиал), независимо от организационно-правовой формы, осуществляющее в качестве основного (уставного) вида деятельности медицинскую деятельность на основании лицензии, выданной в порядке, установленном законодательством Российской Федерации, и включенное в реестр медицинских организаций, осуществляющих деятельность в сфере обязательного медицинского страхования в Республике Карелия. </w:t>
      </w:r>
    </w:p>
    <w:p w:rsidR="009B3B26" w:rsidRPr="00CA76FD" w:rsidRDefault="009B3B26" w:rsidP="009B3B26">
      <w:pPr>
        <w:pStyle w:val="a9"/>
        <w:spacing w:before="60" w:beforeAutospacing="0" w:after="120" w:afterAutospacing="0"/>
        <w:ind w:firstLine="708"/>
        <w:jc w:val="both"/>
        <w:rPr>
          <w:color w:val="auto"/>
          <w:sz w:val="28"/>
          <w:szCs w:val="28"/>
        </w:rPr>
      </w:pPr>
      <w:r w:rsidRPr="00CA76FD">
        <w:rPr>
          <w:b/>
          <w:bCs/>
          <w:color w:val="auto"/>
          <w:sz w:val="28"/>
          <w:szCs w:val="28"/>
        </w:rPr>
        <w:t xml:space="preserve">Страховая медицинская организация </w:t>
      </w:r>
      <w:r w:rsidRPr="00CA76FD">
        <w:rPr>
          <w:bCs/>
          <w:color w:val="auto"/>
          <w:sz w:val="28"/>
          <w:szCs w:val="28"/>
        </w:rPr>
        <w:t xml:space="preserve">(СМО) </w:t>
      </w:r>
      <w:r w:rsidRPr="00CA76FD">
        <w:rPr>
          <w:color w:val="auto"/>
          <w:sz w:val="28"/>
          <w:szCs w:val="28"/>
        </w:rPr>
        <w:t xml:space="preserve">– страховая организация, имеющая лицензию, выданную федеральным органом исполнительной власти, осуществляющим функции по контролю и надзору в сфере страховой деятельности, и включенная в реестр страховых медицинских организаций, осуществляющих деятельность в сфере обязательного медицинского страхования в Республике Карелия). </w:t>
      </w:r>
    </w:p>
    <w:p w:rsidR="009B3B26" w:rsidRPr="00CA76FD" w:rsidRDefault="009B3B26" w:rsidP="009B3B26">
      <w:pPr>
        <w:pStyle w:val="a9"/>
        <w:spacing w:before="60" w:beforeAutospacing="0" w:after="120" w:afterAutospacing="0"/>
        <w:ind w:firstLine="708"/>
        <w:jc w:val="both"/>
        <w:rPr>
          <w:color w:val="auto"/>
          <w:sz w:val="28"/>
          <w:szCs w:val="28"/>
        </w:rPr>
      </w:pPr>
      <w:r w:rsidRPr="00CA76FD">
        <w:rPr>
          <w:b/>
          <w:color w:val="auto"/>
          <w:sz w:val="28"/>
          <w:szCs w:val="28"/>
        </w:rPr>
        <w:t>Комиссия по разработке Территориальной программы ОМС</w:t>
      </w:r>
      <w:r w:rsidRPr="00CA76FD">
        <w:rPr>
          <w:color w:val="auto"/>
          <w:sz w:val="28"/>
          <w:szCs w:val="28"/>
        </w:rPr>
        <w:t xml:space="preserve"> - </w:t>
      </w:r>
      <w:r w:rsidRPr="00CA76FD">
        <w:rPr>
          <w:sz w:val="28"/>
          <w:szCs w:val="28"/>
        </w:rPr>
        <w:t xml:space="preserve">Комиссия по разработке Территориальной программы обязательного медицинского страхования, </w:t>
      </w:r>
      <w:r>
        <w:rPr>
          <w:sz w:val="28"/>
          <w:szCs w:val="28"/>
        </w:rPr>
        <w:t>созданная</w:t>
      </w:r>
      <w:r w:rsidRPr="00AC0667">
        <w:rPr>
          <w:sz w:val="28"/>
          <w:szCs w:val="28"/>
        </w:rPr>
        <w:t xml:space="preserve"> в соответствии с законодательством Российской Федерации в сфере обязательного медицинского страхования</w:t>
      </w:r>
      <w:r>
        <w:rPr>
          <w:sz w:val="28"/>
          <w:szCs w:val="28"/>
        </w:rPr>
        <w:t xml:space="preserve">, разрабатывающая проект территориальной программы, </w:t>
      </w:r>
      <w:r w:rsidRPr="00CA76FD">
        <w:rPr>
          <w:sz w:val="28"/>
          <w:szCs w:val="28"/>
        </w:rPr>
        <w:t>осуществляющая  распределение и корректировку объемов медицинской помощи</w:t>
      </w:r>
      <w:r>
        <w:rPr>
          <w:sz w:val="28"/>
          <w:szCs w:val="28"/>
        </w:rPr>
        <w:t xml:space="preserve">, </w:t>
      </w:r>
      <w:r w:rsidRPr="00AC0667">
        <w:rPr>
          <w:sz w:val="28"/>
          <w:szCs w:val="28"/>
        </w:rPr>
        <w:t>рассмотрение тарифов и формирование тарифного соглашения</w:t>
      </w:r>
      <w:r>
        <w:rPr>
          <w:sz w:val="28"/>
          <w:szCs w:val="28"/>
        </w:rPr>
        <w:t>, разрабатывающая и устанавливающая</w:t>
      </w:r>
      <w:r w:rsidRPr="00AC0667">
        <w:rPr>
          <w:sz w:val="28"/>
          <w:szCs w:val="28"/>
        </w:rPr>
        <w:t xml:space="preserve"> показатели эффективности деятельности медицинских организаций, </w:t>
      </w:r>
      <w:r>
        <w:rPr>
          <w:sz w:val="28"/>
          <w:szCs w:val="28"/>
        </w:rPr>
        <w:t xml:space="preserve">устанавливающая </w:t>
      </w:r>
      <w:r w:rsidRPr="000E6EE1">
        <w:rPr>
          <w:sz w:val="28"/>
          <w:szCs w:val="28"/>
        </w:rPr>
        <w:t>иные сроки подачи медицинскими организациями уведомления об осуществлении деятельности в сфере обязательного медицинского страхования для вновь созд</w:t>
      </w:r>
      <w:r>
        <w:rPr>
          <w:sz w:val="28"/>
          <w:szCs w:val="28"/>
        </w:rPr>
        <w:t>аваемых медицинских организаций</w:t>
      </w:r>
      <w:r w:rsidRPr="000E6EE1">
        <w:rPr>
          <w:sz w:val="28"/>
          <w:szCs w:val="28"/>
        </w:rPr>
        <w:t xml:space="preserve"> </w:t>
      </w:r>
      <w:r w:rsidRPr="00CA76FD">
        <w:rPr>
          <w:sz w:val="28"/>
          <w:szCs w:val="28"/>
        </w:rPr>
        <w:t>в соответствии с Правилами ОМС.</w:t>
      </w:r>
    </w:p>
    <w:p w:rsidR="00554D58" w:rsidRPr="00C416E1" w:rsidRDefault="00554D58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C416E1">
        <w:rPr>
          <w:b/>
          <w:sz w:val="28"/>
          <w:szCs w:val="28"/>
        </w:rPr>
        <w:t>Обслуживаемое население</w:t>
      </w:r>
      <w:r w:rsidRPr="00C416E1">
        <w:rPr>
          <w:sz w:val="28"/>
          <w:szCs w:val="28"/>
        </w:rPr>
        <w:t xml:space="preserve"> - застрахованные лица,  проживающие на территории обслуживания, в соответствии с паспортами участков и с учетом критериев территориальной (в том числе транспортной) доступности первичной доврачебной, первичной врачебной и неотложной медико-санитарной помощи.</w:t>
      </w:r>
    </w:p>
    <w:p w:rsidR="00D70799" w:rsidRPr="00EA0B40" w:rsidRDefault="00554D58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C416E1">
        <w:rPr>
          <w:sz w:val="28"/>
          <w:szCs w:val="28"/>
        </w:rPr>
        <w:t xml:space="preserve"> </w:t>
      </w:r>
      <w:r w:rsidR="00D70799" w:rsidRPr="00C416E1">
        <w:rPr>
          <w:b/>
          <w:sz w:val="28"/>
          <w:szCs w:val="28"/>
        </w:rPr>
        <w:t>Прикрепленное население</w:t>
      </w:r>
      <w:r w:rsidR="00D70799" w:rsidRPr="00C416E1">
        <w:rPr>
          <w:sz w:val="28"/>
          <w:szCs w:val="28"/>
        </w:rPr>
        <w:t xml:space="preserve"> - </w:t>
      </w:r>
      <w:r w:rsidR="003849F0" w:rsidRPr="00C416E1">
        <w:rPr>
          <w:sz w:val="28"/>
          <w:szCs w:val="28"/>
        </w:rPr>
        <w:t xml:space="preserve">застрахованные лица, фактически прикрепившиеся для оказания первичной медико-санитарной помощи к медицинским организациям на территории обслуживания, в том числе </w:t>
      </w:r>
      <w:r w:rsidR="003849F0" w:rsidRPr="00C416E1">
        <w:rPr>
          <w:sz w:val="28"/>
          <w:szCs w:val="28"/>
        </w:rPr>
        <w:lastRenderedPageBreak/>
        <w:t>воспользовавшиеся правом выбора медицинского учреждения и врача (с его согласия) в соответствии с действующим законодательством.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Посещение</w:t>
      </w:r>
      <w:r w:rsidRPr="00CA76FD">
        <w:rPr>
          <w:sz w:val="28"/>
          <w:szCs w:val="28"/>
        </w:rPr>
        <w:t xml:space="preserve"> - единица объема медицинской помощи, оказываемой в амбулаторных условиях с профилактической целью, в том числе однократное посещение в связи с заболеванием, и при оказании медицинской помощи в неотложной форме, с последующей записью в </w:t>
      </w:r>
      <w:hyperlink r:id="rId9" w:history="1">
        <w:r w:rsidRPr="00CA76FD">
          <w:rPr>
            <w:sz w:val="28"/>
            <w:szCs w:val="28"/>
          </w:rPr>
          <w:t>карте</w:t>
        </w:r>
      </w:hyperlink>
      <w:r w:rsidRPr="00CA76FD">
        <w:rPr>
          <w:sz w:val="28"/>
          <w:szCs w:val="28"/>
        </w:rPr>
        <w:t xml:space="preserve"> амбулаторного больного.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pacing w:val="1"/>
          <w:sz w:val="28"/>
          <w:szCs w:val="28"/>
        </w:rPr>
        <w:t xml:space="preserve">Под посещением </w:t>
      </w:r>
      <w:r w:rsidRPr="00CA76FD">
        <w:rPr>
          <w:sz w:val="28"/>
          <w:szCs w:val="28"/>
        </w:rPr>
        <w:t xml:space="preserve">в амбулаторных условиях понимается </w:t>
      </w:r>
      <w:r w:rsidRPr="00CA76FD">
        <w:rPr>
          <w:color w:val="000000"/>
          <w:sz w:val="28"/>
          <w:szCs w:val="28"/>
        </w:rPr>
        <w:t xml:space="preserve">контакт пациента </w:t>
      </w:r>
      <w:r w:rsidRPr="00CA76FD">
        <w:rPr>
          <w:sz w:val="28"/>
          <w:szCs w:val="28"/>
        </w:rPr>
        <w:t>с врачом (кроме врачей параклинических специальностей), средним медицинским персоналом, ведущим самостоятельный прием в амбулаторно-поликлинической организации (подразделении), а также на дому, включающий комплекс необходимых профилактических, лечебно-диагностических услуг, с последующей записью в медицинской карте амбулаторного больного (постановка диагноза, назначение лечения, записи динамического наблюдения и другие записи на основании наблюдения за пациентом).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z w:val="28"/>
          <w:szCs w:val="28"/>
        </w:rPr>
        <w:t xml:space="preserve">Посещение приемного отделения стационара - случай оказания неотложной медицинской помощи в приемном отделении стационара пациенту, не подлежащему госпитализации, с последующей записью в «Журнале учета приема больных и отказов в госпитализации» </w:t>
      </w:r>
      <w:r w:rsidR="001E29C6">
        <w:rPr>
          <w:sz w:val="28"/>
          <w:szCs w:val="28"/>
        </w:rPr>
        <w:t xml:space="preserve">                         </w:t>
      </w:r>
      <w:r w:rsidRPr="00CA76FD">
        <w:rPr>
          <w:sz w:val="28"/>
          <w:szCs w:val="28"/>
        </w:rPr>
        <w:t>(ф. № 001/у).</w:t>
      </w:r>
    </w:p>
    <w:p w:rsidR="009B3B26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Посещения к одному и тому же врачу-специалисту (среднему медицинскому работнику) и/или к врачам-специалистам одной специальности, выполненные пациентом в течение одного дня, учитываются и оплачиваются как одно посещение.</w:t>
      </w:r>
    </w:p>
    <w:p w:rsidR="00AC7544" w:rsidRPr="00C416E1" w:rsidRDefault="00AC7544" w:rsidP="00C416E1">
      <w:pPr>
        <w:shd w:val="clear" w:color="auto" w:fill="FFFFFF"/>
        <w:ind w:firstLine="708"/>
        <w:jc w:val="both"/>
        <w:rPr>
          <w:sz w:val="28"/>
          <w:szCs w:val="28"/>
        </w:rPr>
      </w:pPr>
      <w:r w:rsidRPr="00C416E1">
        <w:rPr>
          <w:b/>
          <w:sz w:val="28"/>
          <w:szCs w:val="28"/>
        </w:rPr>
        <w:t>Дистанционное взаимодействие или телемедицинская консультаци</w:t>
      </w:r>
      <w:r w:rsidR="00AE0E6E">
        <w:rPr>
          <w:b/>
          <w:sz w:val="28"/>
          <w:szCs w:val="28"/>
        </w:rPr>
        <w:t>я</w:t>
      </w:r>
      <w:r w:rsidRPr="00C416E1">
        <w:rPr>
          <w:sz w:val="28"/>
          <w:szCs w:val="28"/>
        </w:rPr>
        <w:t xml:space="preserve"> –</w:t>
      </w:r>
      <w:r w:rsidR="00AE0E6E">
        <w:rPr>
          <w:sz w:val="28"/>
          <w:szCs w:val="28"/>
        </w:rPr>
        <w:t xml:space="preserve"> </w:t>
      </w:r>
      <w:r w:rsidRPr="00C416E1">
        <w:rPr>
          <w:sz w:val="28"/>
          <w:szCs w:val="28"/>
        </w:rPr>
        <w:t>консультация врачом-специалистом/консилиумом, осуществляемая по электронным каналам связи с использованием компьютерных и телекоммуникационных технологий для передачи информации о состоянии здоровья пациента, видеоизображения данных инструментального, лабораторного, лучевого обследований. Возможно проведение ТМК с приглашением пациента, а также в режиме врач-пациент.</w:t>
      </w:r>
    </w:p>
    <w:p w:rsidR="009B3B26" w:rsidRPr="00CA76FD" w:rsidRDefault="009B3B26" w:rsidP="009B3B26">
      <w:pPr>
        <w:widowControl w:val="0"/>
        <w:tabs>
          <w:tab w:val="left" w:pos="0"/>
        </w:tabs>
        <w:spacing w:before="60" w:after="120"/>
        <w:ind w:firstLine="709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Обращение по поводу заболевания</w:t>
      </w:r>
      <w:r w:rsidRPr="00CA76FD">
        <w:rPr>
          <w:sz w:val="28"/>
          <w:szCs w:val="28"/>
        </w:rPr>
        <w:t xml:space="preserve"> - законченный случай лечения заболевания в амбулаторных условиях с кратностью не менее двух посещений по поводу одного заболевания (несчастного случая, травмы, отравления или иного состояния) врачей одной специальности или медицинских работников, имеющих среднее медицинское образование, ведущих самостоятельный прием.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sz w:val="28"/>
          <w:szCs w:val="28"/>
        </w:rPr>
        <w:t xml:space="preserve">Под законченным случаем лечения заболевания в амбулаторных условиях понимается объем лечебно-диагностических и реабилитационных мероприятий, в результате которых наступает выздоровление, улучшение, направление пациента в дневной стационар, на госпитализацию в </w:t>
      </w:r>
      <w:r w:rsidRPr="00CA76FD">
        <w:rPr>
          <w:sz w:val="28"/>
          <w:szCs w:val="28"/>
        </w:rPr>
        <w:lastRenderedPageBreak/>
        <w:t>круглосуточный стационар, летальный исход. В объем медицинских услуг входит обследование (физикальное, лабораторное, функциональное, ультразвуковое, эндоскопи</w:t>
      </w:r>
      <w:r w:rsidR="008C6C07">
        <w:rPr>
          <w:sz w:val="28"/>
          <w:szCs w:val="28"/>
        </w:rPr>
        <w:t>ческое, рентгенологическое и т.</w:t>
      </w:r>
      <w:r w:rsidRPr="00CA76FD">
        <w:rPr>
          <w:sz w:val="28"/>
          <w:szCs w:val="28"/>
        </w:rPr>
        <w:t>д.) и лечение.</w:t>
      </w:r>
      <w:r w:rsidRPr="00CA76FD">
        <w:rPr>
          <w:b/>
          <w:sz w:val="28"/>
          <w:szCs w:val="28"/>
        </w:rPr>
        <w:t xml:space="preserve"> </w:t>
      </w:r>
      <w:r w:rsidRPr="00CA76FD">
        <w:rPr>
          <w:sz w:val="28"/>
          <w:szCs w:val="28"/>
        </w:rPr>
        <w:t>Обращение, как законченный случай по поводу заболевания, складывается из первичных и повторных посещений, а также консультаций специалистов, выполненных в рамках одного страхового случая.</w:t>
      </w:r>
    </w:p>
    <w:p w:rsidR="009B3B26" w:rsidRPr="00CA76FD" w:rsidRDefault="009B3B26" w:rsidP="009B3B26">
      <w:pPr>
        <w:spacing w:before="60" w:after="120"/>
        <w:ind w:firstLine="709"/>
        <w:jc w:val="both"/>
        <w:rPr>
          <w:color w:val="000000"/>
          <w:sz w:val="28"/>
          <w:szCs w:val="28"/>
        </w:rPr>
      </w:pPr>
      <w:r w:rsidRPr="00CA76FD">
        <w:rPr>
          <w:rFonts w:cs="Calibri"/>
          <w:b/>
          <w:sz w:val="28"/>
          <w:szCs w:val="28"/>
        </w:rPr>
        <w:t xml:space="preserve">Обращение </w:t>
      </w:r>
      <w:r w:rsidRPr="00CA76FD">
        <w:rPr>
          <w:b/>
          <w:color w:val="000000"/>
          <w:sz w:val="28"/>
          <w:szCs w:val="28"/>
        </w:rPr>
        <w:t>по поводу проведения</w:t>
      </w:r>
      <w:r w:rsidRPr="00CA76FD">
        <w:rPr>
          <w:rFonts w:cs="Calibri"/>
          <w:b/>
          <w:sz w:val="28"/>
          <w:szCs w:val="28"/>
        </w:rPr>
        <w:t xml:space="preserve"> диспансерного наблюдения</w:t>
      </w:r>
      <w:r w:rsidRPr="00CA76FD">
        <w:rPr>
          <w:rFonts w:cs="Calibri"/>
          <w:sz w:val="28"/>
          <w:szCs w:val="28"/>
        </w:rPr>
        <w:t xml:space="preserve"> –законченный случай </w:t>
      </w:r>
      <w:r w:rsidRPr="00CA76FD">
        <w:rPr>
          <w:color w:val="000000"/>
          <w:sz w:val="28"/>
          <w:szCs w:val="28"/>
        </w:rPr>
        <w:t xml:space="preserve">медицинской помощи по поводу диспансерного наблюдения в рамках оказания первичной медико-санитарной помощи больных хроническими неинфекционными заболеваниями и пациентов с высоким риском их развития, а также  граждан, находящихся в восстановительном периоде после перенесенных острых заболеваний, состояний, в том числе травм и отравлений. Единицей объема оказанной медицинской помощи является посещение. </w:t>
      </w:r>
    </w:p>
    <w:p w:rsidR="009B3B26" w:rsidRPr="00CA76FD" w:rsidRDefault="009B3B26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Неотложная медицинская помощь</w:t>
      </w:r>
      <w:r w:rsidRPr="00CA76FD">
        <w:rPr>
          <w:sz w:val="28"/>
          <w:szCs w:val="28"/>
        </w:rPr>
        <w:t xml:space="preserve"> - медицинская помощь, оказанная гражданам вне медицинской организации, а также в амбулаторных и стационарных условиях, при внезапных острых заболеваниях, состояниях, обострении хронических заболеваний без явных признаков угрозы жизни пациента. 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bCs/>
          <w:sz w:val="28"/>
          <w:szCs w:val="28"/>
        </w:rPr>
      </w:pPr>
      <w:r w:rsidRPr="00CA76FD">
        <w:rPr>
          <w:b/>
          <w:sz w:val="28"/>
          <w:szCs w:val="28"/>
        </w:rPr>
        <w:t xml:space="preserve">Условная единица трудоемкости </w:t>
      </w:r>
      <w:r w:rsidRPr="00CA76FD">
        <w:rPr>
          <w:sz w:val="28"/>
          <w:szCs w:val="28"/>
        </w:rPr>
        <w:t>(УЕТ) – норматив времени, затрачиваемый при оказании стоматологической медицинской помощи на выполнение объема работы врачом-стоматологом и зубным врачом на терапевтическом, хирургическом, ортодонтическом приеме;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Законченный случай лечения в стационаре или дневном стационаре</w:t>
      </w:r>
      <w:r w:rsidRPr="00CA76FD">
        <w:rPr>
          <w:sz w:val="28"/>
          <w:szCs w:val="28"/>
        </w:rPr>
        <w:t xml:space="preserve"> – случай оказания медицинской помощи по основному заболеванию в соответствии со стандартами и порядками оказания медицинской помощи с предоставлением лечебно-диагностических и консультативных услуг врачей-специалистов при наличии сопутствующего заболевания и (или) возникающих острых состояниях от момента поступления до выбытия (выписка, перевод в другое профильное отделение пациента по поводу другого или сопутствующего заболевания), подтвержденного первичной медицинской документацией.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Законченный случай лечения</w:t>
      </w:r>
      <w:r w:rsidRPr="00CA76FD">
        <w:rPr>
          <w:sz w:val="28"/>
          <w:szCs w:val="28"/>
        </w:rPr>
        <w:t xml:space="preserve"> - совокупность медицинских услуг в соответствии со стандартом оказания медицинской помощи по основному заболеванию, предоставленных пациенту в медицинской организации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 (выписка, перевод в другую медицинскую организацию или в другое профильное отделение пациента по поводу другого или сопутствующего заболевания), подтвержденного первичной медицинской документацией. </w:t>
      </w:r>
    </w:p>
    <w:p w:rsidR="001B2599" w:rsidRPr="003968DA" w:rsidRDefault="001B2599" w:rsidP="004C18AB">
      <w:pPr>
        <w:pStyle w:val="a9"/>
        <w:ind w:firstLine="567"/>
        <w:jc w:val="both"/>
        <w:rPr>
          <w:sz w:val="28"/>
        </w:rPr>
      </w:pPr>
      <w:r w:rsidRPr="000C7BD7">
        <w:rPr>
          <w:b/>
          <w:sz w:val="28"/>
        </w:rPr>
        <w:lastRenderedPageBreak/>
        <w:t>Прерванный  случай лечения</w:t>
      </w:r>
      <w:r w:rsidRPr="004C18AB">
        <w:rPr>
          <w:sz w:val="28"/>
        </w:rPr>
        <w:t xml:space="preserve"> - случай оказания медицинской помощи в случаях прерывания лечения по медицинским показаниям,</w:t>
      </w:r>
      <w:r w:rsidR="004C18AB" w:rsidRPr="004C18AB">
        <w:rPr>
          <w:sz w:val="24"/>
          <w:szCs w:val="24"/>
        </w:rPr>
        <w:t xml:space="preserve"> </w:t>
      </w:r>
      <w:r w:rsidR="004C18AB" w:rsidRPr="004C18AB">
        <w:rPr>
          <w:color w:val="auto"/>
          <w:sz w:val="28"/>
          <w:szCs w:val="20"/>
        </w:rPr>
        <w:t xml:space="preserve">перевода пациента из одного отделения медицинской организации в другое, </w:t>
      </w:r>
      <w:r w:rsidRPr="004C18AB">
        <w:rPr>
          <w:sz w:val="28"/>
        </w:rPr>
        <w:t>изменения условий оказания медицинской помощи пациенту с круглосуточного стационара на дневной стационар и с дневного стационара на круглосуточный стационар, оказания медицинской помощи с проведением лекарственной терапии при злокачественных</w:t>
      </w:r>
      <w:r w:rsidR="00A3293A">
        <w:rPr>
          <w:sz w:val="28"/>
        </w:rPr>
        <w:t xml:space="preserve"> новообразованиях, в ходе которой</w:t>
      </w:r>
      <w:r w:rsidRPr="004C18AB">
        <w:rPr>
          <w:sz w:val="28"/>
        </w:rPr>
        <w:t xml:space="preserve"> медицинская помощь </w:t>
      </w:r>
      <w:r w:rsidR="00A3293A" w:rsidRPr="004C18AB">
        <w:rPr>
          <w:sz w:val="28"/>
        </w:rPr>
        <w:t xml:space="preserve">по объективным причинам </w:t>
      </w:r>
      <w:r w:rsidRPr="004C18AB">
        <w:rPr>
          <w:sz w:val="28"/>
        </w:rPr>
        <w:t xml:space="preserve">оказана пациенту не в полном объеме,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</w:t>
      </w:r>
      <w:r w:rsidRPr="000C7BD7">
        <w:rPr>
          <w:sz w:val="28"/>
        </w:rPr>
        <w:t>летального исхода</w:t>
      </w:r>
      <w:r w:rsidRPr="004C18AB">
        <w:rPr>
          <w:sz w:val="28"/>
        </w:rPr>
        <w:t>, выписки пациента до истечения 3-х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D41B75" w:rsidRPr="00D41B75">
        <w:rPr>
          <w:sz w:val="28"/>
          <w:szCs w:val="28"/>
        </w:rPr>
        <w:t xml:space="preserve"> </w:t>
      </w:r>
      <w:bookmarkStart w:id="1" w:name="_Hlk122429263"/>
      <w:r w:rsidR="00D41B75" w:rsidRPr="00F03753">
        <w:rPr>
          <w:sz w:val="28"/>
          <w:szCs w:val="28"/>
        </w:rPr>
        <w:t>(групп заболеваний, состояний) с оптимальной длительностью лечения до 3 дней включительно</w:t>
      </w:r>
      <w:r w:rsidR="000C7BD7">
        <w:rPr>
          <w:sz w:val="28"/>
        </w:rPr>
        <w:t>,</w:t>
      </w:r>
      <w:r w:rsidR="00D41B75" w:rsidRPr="00294DA4">
        <w:rPr>
          <w:sz w:val="28"/>
        </w:rPr>
        <w:t xml:space="preserve"> в том числе в сочетании с оплатой за услугу диализа</w:t>
      </w:r>
      <w:bookmarkEnd w:id="1"/>
      <w:r w:rsidRPr="004C18AB">
        <w:rPr>
          <w:sz w:val="28"/>
        </w:rPr>
        <w:t>.</w:t>
      </w:r>
    </w:p>
    <w:p w:rsidR="009B3B26" w:rsidRPr="00CA76FD" w:rsidRDefault="009B3B26" w:rsidP="00CD2EC6">
      <w:pPr>
        <w:autoSpaceDE w:val="0"/>
        <w:autoSpaceDN w:val="0"/>
        <w:adjustRightInd w:val="0"/>
        <w:spacing w:before="60" w:after="120"/>
        <w:ind w:firstLine="567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Случай госпитализации</w:t>
      </w:r>
      <w:r w:rsidR="00A77054">
        <w:rPr>
          <w:b/>
          <w:sz w:val="28"/>
          <w:szCs w:val="28"/>
        </w:rPr>
        <w:t xml:space="preserve"> </w:t>
      </w:r>
      <w:r w:rsidR="00A77054" w:rsidRPr="00A77054">
        <w:rPr>
          <w:sz w:val="28"/>
          <w:szCs w:val="28"/>
        </w:rPr>
        <w:t>в круглосуточный стационар</w:t>
      </w:r>
      <w:r w:rsidRPr="00CA76FD">
        <w:rPr>
          <w:sz w:val="28"/>
          <w:szCs w:val="28"/>
        </w:rPr>
        <w:t xml:space="preserve"> </w:t>
      </w:r>
      <w:r w:rsidR="00A77054" w:rsidRPr="005312DE">
        <w:rPr>
          <w:sz w:val="28"/>
          <w:szCs w:val="28"/>
        </w:rPr>
        <w:t>(случай лечения в дневном стационаре)</w:t>
      </w:r>
      <w:r w:rsidR="00A77054" w:rsidRPr="005312DE">
        <w:rPr>
          <w:b/>
          <w:color w:val="7030A0"/>
          <w:sz w:val="28"/>
        </w:rPr>
        <w:t xml:space="preserve"> </w:t>
      </w:r>
      <w:r w:rsidRPr="005312DE">
        <w:rPr>
          <w:sz w:val="28"/>
          <w:szCs w:val="28"/>
        </w:rPr>
        <w:t xml:space="preserve">- случай </w:t>
      </w:r>
      <w:r w:rsidR="00A77054" w:rsidRPr="005312DE">
        <w:rPr>
          <w:sz w:val="28"/>
          <w:szCs w:val="28"/>
        </w:rPr>
        <w:t xml:space="preserve">диагностики и </w:t>
      </w:r>
      <w:r w:rsidRPr="005312DE">
        <w:rPr>
          <w:sz w:val="28"/>
          <w:szCs w:val="28"/>
        </w:rPr>
        <w:t>лечения</w:t>
      </w:r>
      <w:r w:rsidRPr="00CA76FD">
        <w:rPr>
          <w:sz w:val="28"/>
          <w:szCs w:val="28"/>
        </w:rPr>
        <w:t xml:space="preserve">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Территориальной программы ОМС. </w:t>
      </w:r>
    </w:p>
    <w:p w:rsidR="009B3B26" w:rsidRPr="00CA76FD" w:rsidRDefault="009B3B26" w:rsidP="009B3B26">
      <w:pPr>
        <w:pStyle w:val="a9"/>
        <w:spacing w:before="60" w:beforeAutospacing="0" w:after="120" w:afterAutospacing="0"/>
        <w:ind w:firstLine="708"/>
        <w:jc w:val="both"/>
        <w:rPr>
          <w:bCs/>
          <w:color w:val="auto"/>
          <w:sz w:val="28"/>
          <w:szCs w:val="28"/>
        </w:rPr>
      </w:pPr>
      <w:r w:rsidRPr="00CA76FD">
        <w:rPr>
          <w:b/>
          <w:bCs/>
          <w:color w:val="auto"/>
          <w:sz w:val="28"/>
          <w:szCs w:val="28"/>
        </w:rPr>
        <w:t xml:space="preserve">Клинико-статистическая группа заболеваний </w:t>
      </w:r>
      <w:r w:rsidR="00876AF0" w:rsidRPr="00653580">
        <w:rPr>
          <w:bCs/>
          <w:color w:val="auto"/>
          <w:sz w:val="28"/>
          <w:szCs w:val="28"/>
        </w:rPr>
        <w:t>(далее – КСГ, группа заболеваний, состояний)</w:t>
      </w:r>
      <w:r w:rsidRPr="00CA76FD">
        <w:rPr>
          <w:bCs/>
          <w:color w:val="auto"/>
          <w:sz w:val="28"/>
          <w:szCs w:val="28"/>
        </w:rPr>
        <w:t xml:space="preserve"> 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:rsidR="009B3B26" w:rsidRDefault="009B3B26" w:rsidP="009B3B26">
      <w:pPr>
        <w:widowControl w:val="0"/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Стандарт медицинской помощи</w:t>
      </w:r>
      <w:r w:rsidRPr="00CA76FD">
        <w:rPr>
          <w:sz w:val="28"/>
          <w:szCs w:val="28"/>
        </w:rPr>
        <w:t xml:space="preserve"> – формализованный документ системы стандартизации в здравоохранении, определяющий требования к оказанию медицинской помощи при определенном заболевании, с определенным синдромом или при определенной клинической ситуации, разрабатывается для заболевания(й) или состояния(й) в соответствии с номенклатурой медицинских услуг и включает в себя усредненные показатели частоты предоставления и кратности применения.</w:t>
      </w:r>
    </w:p>
    <w:p w:rsidR="009B3B26" w:rsidRDefault="009B3B26" w:rsidP="009B3B26">
      <w:pPr>
        <w:spacing w:before="60" w:after="120"/>
        <w:ind w:firstLine="709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 xml:space="preserve">Протокол ведения больных </w:t>
      </w:r>
      <w:r w:rsidRPr="00CA76FD">
        <w:rPr>
          <w:sz w:val="28"/>
          <w:szCs w:val="28"/>
        </w:rPr>
        <w:t>– нормативный документ системы стандартизации в здравоохранении, определяющий требования к выполнению медицинской помощи больному при определенном заболевании, с определенным синдромом или определенной клинической ситуацией.</w:t>
      </w:r>
    </w:p>
    <w:p w:rsidR="00B719AD" w:rsidRPr="00CA76FD" w:rsidRDefault="00B719AD" w:rsidP="009B3B26">
      <w:pPr>
        <w:spacing w:before="60" w:after="120"/>
        <w:ind w:firstLine="709"/>
        <w:jc w:val="both"/>
        <w:rPr>
          <w:sz w:val="28"/>
          <w:szCs w:val="28"/>
        </w:rPr>
      </w:pPr>
      <w:r w:rsidRPr="004C18AB">
        <w:rPr>
          <w:b/>
          <w:bCs/>
          <w:sz w:val="28"/>
          <w:szCs w:val="28"/>
        </w:rPr>
        <w:lastRenderedPageBreak/>
        <w:t xml:space="preserve">Клинические рекомендации </w:t>
      </w:r>
      <w:r w:rsidRPr="004C18AB">
        <w:rPr>
          <w:sz w:val="28"/>
          <w:szCs w:val="28"/>
        </w:rPr>
        <w:t xml:space="preserve">– документы, содержащие основанную на научных доказательствах структурированную информацию по вопросам профилактики, диагностики, лечения и реабилитации, в том числе протоколы ведения (протоколы лечения) пациента, варианты медицинского вмешательства и описание последовательности действий медицинского работника с учетом течения заболевания, наличия осложнений и сопутствующих заболеваний, иных факторов, влияющих на результаты оказания медицинской </w:t>
      </w:r>
      <w:r w:rsidR="004C18AB" w:rsidRPr="004C18AB">
        <w:rPr>
          <w:sz w:val="28"/>
          <w:szCs w:val="28"/>
        </w:rPr>
        <w:t>помощи.</w:t>
      </w:r>
    </w:p>
    <w:p w:rsidR="009B3B26" w:rsidRPr="00CA76FD" w:rsidRDefault="009B3B26" w:rsidP="009B3B26">
      <w:pPr>
        <w:pStyle w:val="a9"/>
        <w:spacing w:before="60" w:beforeAutospacing="0" w:after="120" w:afterAutospacing="0"/>
        <w:ind w:firstLine="708"/>
        <w:jc w:val="both"/>
        <w:rPr>
          <w:bCs/>
          <w:color w:val="auto"/>
          <w:sz w:val="28"/>
          <w:szCs w:val="28"/>
        </w:rPr>
      </w:pPr>
      <w:r w:rsidRPr="00CA76FD">
        <w:rPr>
          <w:b/>
          <w:bCs/>
          <w:color w:val="auto"/>
          <w:sz w:val="28"/>
          <w:szCs w:val="28"/>
        </w:rPr>
        <w:t xml:space="preserve">Качество медицинской помощи </w:t>
      </w:r>
      <w:r w:rsidRPr="00CA76FD">
        <w:rPr>
          <w:bCs/>
          <w:color w:val="auto"/>
          <w:sz w:val="28"/>
          <w:szCs w:val="28"/>
        </w:rPr>
        <w:t>– совокупность характеристик, отражающих своевременность оказания медицинской помощи, правильность выбора методов профилактики, диагностики, лечения и реабилитации при оказании медицинской помощи, степень достижения запланированного результата.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Тарифы на оплату медицинской помощи</w:t>
      </w:r>
      <w:r w:rsidRPr="00CA76FD">
        <w:rPr>
          <w:sz w:val="28"/>
          <w:szCs w:val="28"/>
        </w:rPr>
        <w:t xml:space="preserve"> - денежные суммы, определяющие уровень возмещения и состав компенсируемых расходов медицинских организаций по выполнению Территориальной программы ОМС, как составной части Территориальной программы государственных гарантий бесплатного оказания гражданам медицинской помощи в Республике Карелия.</w:t>
      </w:r>
    </w:p>
    <w:p w:rsidR="009B3B26" w:rsidRPr="00CA76FD" w:rsidRDefault="00CD424B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="009B3B26" w:rsidRPr="00304EEB">
        <w:rPr>
          <w:b/>
          <w:sz w:val="28"/>
          <w:szCs w:val="28"/>
        </w:rPr>
        <w:t>одушевой</w:t>
      </w:r>
      <w:r w:rsidR="009B3B26" w:rsidRPr="00CA76FD">
        <w:rPr>
          <w:b/>
          <w:sz w:val="28"/>
          <w:szCs w:val="28"/>
        </w:rPr>
        <w:t xml:space="preserve"> норматив финансирования </w:t>
      </w:r>
      <w:r w:rsidR="009B3B26" w:rsidRPr="00CA76FD">
        <w:rPr>
          <w:sz w:val="28"/>
          <w:szCs w:val="28"/>
        </w:rPr>
        <w:t xml:space="preserve"> - размер финансовых средств на одно застрахованное лицо, прикрепленное к медицинской организации, предназначенных для оплаты первичной доврачебной и первичной врачебной медико-санитарной помощи, скорой медицинской помощи, оказанной вне медицинской организации.</w:t>
      </w:r>
    </w:p>
    <w:p w:rsidR="009B3B26" w:rsidRDefault="009B3B26" w:rsidP="00A77054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A77054">
        <w:rPr>
          <w:b/>
          <w:sz w:val="28"/>
          <w:szCs w:val="28"/>
        </w:rPr>
        <w:t>Базовая ставка</w:t>
      </w:r>
      <w:r w:rsidRPr="00CA76FD">
        <w:rPr>
          <w:b/>
          <w:sz w:val="28"/>
          <w:szCs w:val="28"/>
        </w:rPr>
        <w:t xml:space="preserve"> </w:t>
      </w:r>
      <w:r w:rsidRPr="00A77054">
        <w:rPr>
          <w:sz w:val="28"/>
          <w:szCs w:val="28"/>
        </w:rPr>
        <w:t xml:space="preserve">– средний объем финансового обеспечения медицинской помощи в расчете на одного пролеченного пациента, определенный исходя из нормативов финансовых затрат на единицу объема медицинской помощи, установленных Территориальной программой государственных </w:t>
      </w:r>
      <w:r w:rsidRPr="005312DE">
        <w:rPr>
          <w:sz w:val="28"/>
          <w:szCs w:val="28"/>
        </w:rPr>
        <w:t>гарантий</w:t>
      </w:r>
      <w:r w:rsidR="00A77054" w:rsidRPr="005312DE">
        <w:rPr>
          <w:sz w:val="28"/>
          <w:szCs w:val="28"/>
        </w:rPr>
        <w:t xml:space="preserve"> бесплатного оказания гражданам медицинской помощи на 202</w:t>
      </w:r>
      <w:r w:rsidR="00616541" w:rsidRPr="00294DA4">
        <w:rPr>
          <w:sz w:val="28"/>
          <w:szCs w:val="28"/>
        </w:rPr>
        <w:t>3</w:t>
      </w:r>
      <w:r w:rsidR="00A77054" w:rsidRPr="005312DE">
        <w:rPr>
          <w:sz w:val="28"/>
          <w:szCs w:val="28"/>
        </w:rPr>
        <w:t xml:space="preserve"> год и на плановый период 202</w:t>
      </w:r>
      <w:r w:rsidR="00616541" w:rsidRPr="00294DA4">
        <w:rPr>
          <w:sz w:val="28"/>
          <w:szCs w:val="28"/>
        </w:rPr>
        <w:t>4</w:t>
      </w:r>
      <w:r w:rsidR="00A77054" w:rsidRPr="005312DE">
        <w:rPr>
          <w:sz w:val="28"/>
          <w:szCs w:val="28"/>
        </w:rPr>
        <w:t xml:space="preserve"> и 202</w:t>
      </w:r>
      <w:r w:rsidR="00616541" w:rsidRPr="00294DA4">
        <w:rPr>
          <w:sz w:val="28"/>
          <w:szCs w:val="28"/>
        </w:rPr>
        <w:t>5</w:t>
      </w:r>
      <w:r w:rsidR="00A77054" w:rsidRPr="005312DE">
        <w:rPr>
          <w:sz w:val="28"/>
          <w:szCs w:val="28"/>
        </w:rPr>
        <w:t xml:space="preserve"> годов</w:t>
      </w:r>
      <w:r w:rsidRPr="005312DE">
        <w:rPr>
          <w:sz w:val="28"/>
          <w:szCs w:val="28"/>
        </w:rPr>
        <w:t>.</w:t>
      </w:r>
      <w:r w:rsidRPr="00CA76FD">
        <w:rPr>
          <w:sz w:val="28"/>
          <w:szCs w:val="28"/>
        </w:rPr>
        <w:t xml:space="preserve"> </w:t>
      </w:r>
    </w:p>
    <w:p w:rsidR="009B3B26" w:rsidRPr="00CA76FD" w:rsidRDefault="009B3B26" w:rsidP="00A77054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A77054">
        <w:rPr>
          <w:b/>
          <w:sz w:val="28"/>
          <w:szCs w:val="28"/>
        </w:rPr>
        <w:t>Коэффициент</w:t>
      </w:r>
      <w:r w:rsidRPr="00CA76FD">
        <w:rPr>
          <w:b/>
          <w:sz w:val="28"/>
          <w:szCs w:val="28"/>
        </w:rPr>
        <w:t xml:space="preserve"> относительной затратоемкости</w:t>
      </w:r>
      <w:r w:rsidRPr="00CA76FD">
        <w:rPr>
          <w:sz w:val="28"/>
          <w:szCs w:val="28"/>
        </w:rPr>
        <w:t xml:space="preserve"> – устанавливаемый </w:t>
      </w:r>
      <w:r w:rsidR="00D46042" w:rsidRPr="00D46042">
        <w:rPr>
          <w:sz w:val="28"/>
          <w:szCs w:val="28"/>
        </w:rPr>
        <w:t>Программой государственных гарантий бесплатного оказания гражданам медицинской помощи на 2023 год и на плановый период 2024 и 2025 годов, утвержденной постановлением Правительства Российской Федерации от 29.12.2022 № 2497</w:t>
      </w:r>
      <w:r w:rsidR="00D46042">
        <w:rPr>
          <w:sz w:val="28"/>
          <w:szCs w:val="28"/>
        </w:rPr>
        <w:t xml:space="preserve">, </w:t>
      </w:r>
      <w:r w:rsidRPr="00CA76FD">
        <w:rPr>
          <w:sz w:val="28"/>
          <w:szCs w:val="28"/>
        </w:rPr>
        <w:t xml:space="preserve">коэффициент, отражающий отношение стоимости конкретной </w:t>
      </w:r>
      <w:r w:rsidR="008C6C07" w:rsidRPr="005312DE">
        <w:rPr>
          <w:sz w:val="28"/>
          <w:szCs w:val="28"/>
        </w:rPr>
        <w:t>КСГ</w:t>
      </w:r>
      <w:r w:rsidRPr="00CA76FD">
        <w:rPr>
          <w:sz w:val="28"/>
          <w:szCs w:val="28"/>
        </w:rPr>
        <w:t xml:space="preserve"> к среднему объему финансового обеспечения медицинской помощи в расчете на одного пролеченного пациента (базовой ставке). </w:t>
      </w:r>
    </w:p>
    <w:p w:rsidR="009B3B26" w:rsidRPr="008C6C07" w:rsidRDefault="009B3B26" w:rsidP="009B3B26">
      <w:pPr>
        <w:spacing w:after="120"/>
        <w:ind w:firstLine="709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Коэффициент дифференциации</w:t>
      </w:r>
      <w:r w:rsidRPr="00CA76FD">
        <w:rPr>
          <w:sz w:val="28"/>
          <w:szCs w:val="28"/>
        </w:rPr>
        <w:t xml:space="preserve"> – устанавливаемый на федеральном уровне коэффициент, </w:t>
      </w:r>
      <w:r w:rsidR="00F52F06">
        <w:rPr>
          <w:sz w:val="28"/>
          <w:szCs w:val="28"/>
        </w:rPr>
        <w:t xml:space="preserve">отражающий более высокий уровень </w:t>
      </w:r>
      <w:r w:rsidRPr="00CA76FD">
        <w:rPr>
          <w:kern w:val="24"/>
          <w:sz w:val="28"/>
          <w:szCs w:val="28"/>
        </w:rPr>
        <w:t>заработной плат</w:t>
      </w:r>
      <w:r w:rsidR="00F52F06">
        <w:rPr>
          <w:kern w:val="24"/>
          <w:sz w:val="28"/>
          <w:szCs w:val="28"/>
        </w:rPr>
        <w:t xml:space="preserve">ы и коэффициент ценовой дифференциации бюджетных услуг </w:t>
      </w:r>
      <w:r w:rsidR="00F52F06" w:rsidRPr="008C6C07">
        <w:rPr>
          <w:sz w:val="28"/>
          <w:szCs w:val="28"/>
        </w:rPr>
        <w:t xml:space="preserve">для </w:t>
      </w:r>
      <w:r w:rsidR="008C6C07" w:rsidRPr="005312DE">
        <w:rPr>
          <w:sz w:val="28"/>
          <w:szCs w:val="28"/>
        </w:rPr>
        <w:t>субъекта Российской Федерации и/или</w:t>
      </w:r>
      <w:r w:rsidR="008C6C07" w:rsidRPr="005312DE">
        <w:rPr>
          <w:kern w:val="24"/>
          <w:sz w:val="28"/>
          <w:szCs w:val="28"/>
        </w:rPr>
        <w:t xml:space="preserve"> </w:t>
      </w:r>
      <w:r w:rsidR="00F52F06" w:rsidRPr="005312DE">
        <w:rPr>
          <w:kern w:val="24"/>
          <w:sz w:val="28"/>
          <w:szCs w:val="28"/>
        </w:rPr>
        <w:t>отдельных территорий</w:t>
      </w:r>
      <w:r w:rsidR="008C6C07" w:rsidRPr="005312DE">
        <w:rPr>
          <w:kern w:val="24"/>
          <w:sz w:val="28"/>
          <w:szCs w:val="28"/>
        </w:rPr>
        <w:t xml:space="preserve"> </w:t>
      </w:r>
      <w:r w:rsidR="00246746">
        <w:rPr>
          <w:kern w:val="24"/>
          <w:sz w:val="28"/>
          <w:szCs w:val="28"/>
        </w:rPr>
        <w:t xml:space="preserve">субъекта Российской Федерации </w:t>
      </w:r>
      <w:r w:rsidR="008C6C07" w:rsidRPr="005312DE">
        <w:rPr>
          <w:sz w:val="28"/>
          <w:szCs w:val="28"/>
        </w:rPr>
        <w:t>(используемый в расчетах в случае, если коэффициент</w:t>
      </w:r>
      <w:r w:rsidR="00F1130A" w:rsidRPr="005312DE">
        <w:rPr>
          <w:sz w:val="28"/>
          <w:szCs w:val="28"/>
        </w:rPr>
        <w:t xml:space="preserve"> </w:t>
      </w:r>
      <w:r w:rsidR="008C6C07" w:rsidRPr="005312DE">
        <w:rPr>
          <w:sz w:val="28"/>
          <w:szCs w:val="28"/>
        </w:rPr>
        <w:lastRenderedPageBreak/>
        <w:t>дифференциации не является единым для всей территории субъекта Российской Федерации)</w:t>
      </w:r>
      <w:r w:rsidRPr="005312DE">
        <w:rPr>
          <w:sz w:val="28"/>
          <w:szCs w:val="28"/>
        </w:rPr>
        <w:t>.</w:t>
      </w:r>
    </w:p>
    <w:p w:rsidR="009B3B26" w:rsidRPr="003968DA" w:rsidRDefault="009B3B26" w:rsidP="009B3B26">
      <w:pPr>
        <w:pStyle w:val="ConsPlusNormal"/>
        <w:spacing w:after="120"/>
        <w:ind w:firstLine="540"/>
        <w:jc w:val="both"/>
        <w:rPr>
          <w:rFonts w:ascii="Times New Roman" w:hAnsi="Times New Roman" w:cs="Times New Roman"/>
          <w:sz w:val="28"/>
        </w:rPr>
      </w:pPr>
      <w:r w:rsidRPr="00CA76FD">
        <w:rPr>
          <w:rFonts w:ascii="Times New Roman" w:hAnsi="Times New Roman" w:cs="Times New Roman"/>
          <w:b/>
          <w:sz w:val="28"/>
        </w:rPr>
        <w:tab/>
      </w:r>
      <w:r w:rsidR="00F125F3" w:rsidRPr="003968DA">
        <w:rPr>
          <w:rFonts w:ascii="Times New Roman" w:hAnsi="Times New Roman" w:cs="Times New Roman"/>
          <w:b/>
          <w:sz w:val="28"/>
        </w:rPr>
        <w:t>К</w:t>
      </w:r>
      <w:r w:rsidRPr="003968DA">
        <w:rPr>
          <w:rFonts w:ascii="Times New Roman" w:hAnsi="Times New Roman" w:cs="Times New Roman"/>
          <w:b/>
          <w:sz w:val="28"/>
        </w:rPr>
        <w:t>оэффициент</w:t>
      </w:r>
      <w:r w:rsidR="00F125F3" w:rsidRPr="003968DA">
        <w:rPr>
          <w:rFonts w:ascii="Times New Roman" w:hAnsi="Times New Roman" w:cs="Times New Roman"/>
          <w:b/>
          <w:sz w:val="28"/>
        </w:rPr>
        <w:t xml:space="preserve"> специфики</w:t>
      </w:r>
      <w:r w:rsidRPr="003968DA">
        <w:rPr>
          <w:rFonts w:ascii="Times New Roman" w:hAnsi="Times New Roman" w:cs="Times New Roman"/>
          <w:b/>
          <w:sz w:val="28"/>
        </w:rPr>
        <w:t xml:space="preserve"> </w:t>
      </w:r>
      <w:r w:rsidRPr="003968DA">
        <w:rPr>
          <w:rFonts w:ascii="Times New Roman" w:hAnsi="Times New Roman" w:cs="Times New Roman"/>
          <w:sz w:val="28"/>
        </w:rPr>
        <w:t xml:space="preserve">– устанавливаемый на территориальном уровне коэффициент, позволяющий корректировать тариф </w:t>
      </w:r>
      <w:r w:rsidR="008C6C07" w:rsidRPr="005312DE">
        <w:rPr>
          <w:rFonts w:ascii="Times New Roman" w:hAnsi="Times New Roman" w:cs="Times New Roman"/>
          <w:sz w:val="28"/>
        </w:rPr>
        <w:t>КСГ</w:t>
      </w:r>
      <w:r w:rsidRPr="003968DA">
        <w:rPr>
          <w:rFonts w:ascii="Times New Roman" w:hAnsi="Times New Roman" w:cs="Times New Roman"/>
          <w:sz w:val="28"/>
        </w:rPr>
        <w:t xml:space="preserve"> с целью управления структурой госпитализаций и (или) учета региональных особенностей оказания медицинской помощи по конкретной </w:t>
      </w:r>
      <w:r w:rsidR="008C6C07" w:rsidRPr="005312DE">
        <w:rPr>
          <w:rFonts w:ascii="Times New Roman" w:hAnsi="Times New Roman" w:cs="Times New Roman"/>
          <w:sz w:val="28"/>
        </w:rPr>
        <w:t>КСГ</w:t>
      </w:r>
      <w:r w:rsidRPr="005312DE">
        <w:rPr>
          <w:rFonts w:ascii="Times New Roman" w:hAnsi="Times New Roman" w:cs="Times New Roman"/>
          <w:sz w:val="28"/>
        </w:rPr>
        <w:t>.</w:t>
      </w:r>
    </w:p>
    <w:p w:rsidR="009B3B26" w:rsidRPr="003968DA" w:rsidRDefault="009B3B26" w:rsidP="009B3B26">
      <w:pPr>
        <w:tabs>
          <w:tab w:val="left" w:pos="180"/>
          <w:tab w:val="left" w:pos="360"/>
          <w:tab w:val="left" w:pos="720"/>
          <w:tab w:val="left" w:pos="1080"/>
        </w:tabs>
        <w:spacing w:before="60" w:after="120"/>
        <w:ind w:firstLine="709"/>
        <w:jc w:val="both"/>
        <w:rPr>
          <w:sz w:val="28"/>
          <w:szCs w:val="28"/>
        </w:rPr>
      </w:pPr>
      <w:r w:rsidRPr="003968DA">
        <w:rPr>
          <w:b/>
          <w:sz w:val="28"/>
          <w:szCs w:val="28"/>
        </w:rPr>
        <w:t xml:space="preserve">Коэффициент </w:t>
      </w:r>
      <w:r w:rsidRPr="00174E58">
        <w:rPr>
          <w:b/>
          <w:sz w:val="28"/>
          <w:szCs w:val="28"/>
        </w:rPr>
        <w:t>уровня медицинской</w:t>
      </w:r>
      <w:r w:rsidRPr="003968DA">
        <w:rPr>
          <w:sz w:val="28"/>
          <w:szCs w:val="28"/>
        </w:rPr>
        <w:t xml:space="preserve"> </w:t>
      </w:r>
      <w:r w:rsidR="00174E58" w:rsidRPr="000E74CC">
        <w:rPr>
          <w:b/>
          <w:sz w:val="28"/>
          <w:szCs w:val="28"/>
        </w:rPr>
        <w:t>организации</w:t>
      </w:r>
      <w:r w:rsidR="00174E58">
        <w:rPr>
          <w:sz w:val="28"/>
          <w:szCs w:val="28"/>
        </w:rPr>
        <w:t xml:space="preserve"> </w:t>
      </w:r>
      <w:r w:rsidRPr="003968DA">
        <w:rPr>
          <w:sz w:val="28"/>
          <w:szCs w:val="28"/>
        </w:rPr>
        <w:t>– устанавливаемый на территориальном уровне коэффициент, позволяющий учесть различия в размерах расходов</w:t>
      </w:r>
      <w:r w:rsidR="00826743" w:rsidRPr="003968DA">
        <w:rPr>
          <w:b/>
          <w:color w:val="006600"/>
          <w:sz w:val="28"/>
          <w:szCs w:val="16"/>
        </w:rPr>
        <w:t xml:space="preserve"> </w:t>
      </w:r>
      <w:r w:rsidR="00826743" w:rsidRPr="003968DA">
        <w:rPr>
          <w:sz w:val="28"/>
          <w:szCs w:val="28"/>
        </w:rPr>
        <w:t>медицинских организаций</w:t>
      </w:r>
      <w:r w:rsidRPr="003968DA">
        <w:rPr>
          <w:sz w:val="28"/>
          <w:szCs w:val="28"/>
        </w:rPr>
        <w:t xml:space="preserve"> в зависимости от уровня </w:t>
      </w:r>
      <w:r w:rsidR="00826743" w:rsidRPr="003968DA">
        <w:rPr>
          <w:sz w:val="28"/>
          <w:szCs w:val="28"/>
        </w:rPr>
        <w:t>медицинской организации</w:t>
      </w:r>
      <w:r w:rsidR="00221897">
        <w:rPr>
          <w:sz w:val="28"/>
          <w:szCs w:val="28"/>
        </w:rPr>
        <w:t>,</w:t>
      </w:r>
      <w:r w:rsidR="00826743" w:rsidRPr="003968DA">
        <w:rPr>
          <w:sz w:val="28"/>
          <w:szCs w:val="28"/>
        </w:rPr>
        <w:t xml:space="preserve"> </w:t>
      </w:r>
      <w:r w:rsidRPr="003968DA">
        <w:rPr>
          <w:sz w:val="28"/>
          <w:szCs w:val="28"/>
        </w:rPr>
        <w:t>оказ</w:t>
      </w:r>
      <w:r w:rsidR="00826743" w:rsidRPr="003968DA">
        <w:rPr>
          <w:sz w:val="28"/>
          <w:szCs w:val="28"/>
        </w:rPr>
        <w:t>ывающ</w:t>
      </w:r>
      <w:r w:rsidR="00221897">
        <w:rPr>
          <w:sz w:val="28"/>
          <w:szCs w:val="28"/>
        </w:rPr>
        <w:t>их</w:t>
      </w:r>
      <w:r w:rsidRPr="003968DA">
        <w:rPr>
          <w:sz w:val="28"/>
          <w:szCs w:val="28"/>
        </w:rPr>
        <w:t xml:space="preserve"> медицинск</w:t>
      </w:r>
      <w:r w:rsidR="00826743" w:rsidRPr="003968DA">
        <w:rPr>
          <w:sz w:val="28"/>
          <w:szCs w:val="28"/>
        </w:rPr>
        <w:t>ую</w:t>
      </w:r>
      <w:r w:rsidRPr="003968DA">
        <w:rPr>
          <w:sz w:val="28"/>
          <w:szCs w:val="28"/>
        </w:rPr>
        <w:t xml:space="preserve"> помощ</w:t>
      </w:r>
      <w:r w:rsidR="00826743" w:rsidRPr="003968DA">
        <w:rPr>
          <w:sz w:val="28"/>
          <w:szCs w:val="28"/>
        </w:rPr>
        <w:t>ь</w:t>
      </w:r>
      <w:r w:rsidRPr="003968DA">
        <w:rPr>
          <w:sz w:val="28"/>
          <w:szCs w:val="28"/>
        </w:rPr>
        <w:t xml:space="preserve"> в стационарных условиях и в условиях дневного стационара.</w:t>
      </w:r>
    </w:p>
    <w:p w:rsidR="009B3B26" w:rsidRPr="00CA76FD" w:rsidRDefault="009B3B26" w:rsidP="009B3B26">
      <w:pPr>
        <w:tabs>
          <w:tab w:val="left" w:pos="180"/>
          <w:tab w:val="left" w:pos="360"/>
          <w:tab w:val="left" w:pos="720"/>
          <w:tab w:val="left" w:pos="1080"/>
        </w:tabs>
        <w:spacing w:before="60" w:after="120"/>
        <w:ind w:firstLine="709"/>
        <w:jc w:val="both"/>
        <w:rPr>
          <w:strike/>
          <w:sz w:val="28"/>
          <w:szCs w:val="28"/>
        </w:rPr>
      </w:pPr>
      <w:r w:rsidRPr="003968DA">
        <w:rPr>
          <w:b/>
          <w:sz w:val="28"/>
          <w:szCs w:val="28"/>
        </w:rPr>
        <w:t>Коэффициент подуровня медицинс</w:t>
      </w:r>
      <w:r w:rsidRPr="00CA76FD">
        <w:rPr>
          <w:b/>
          <w:sz w:val="28"/>
          <w:szCs w:val="28"/>
        </w:rPr>
        <w:t xml:space="preserve">кой </w:t>
      </w:r>
      <w:r w:rsidR="000E74CC" w:rsidRPr="000E74CC">
        <w:rPr>
          <w:b/>
          <w:sz w:val="28"/>
          <w:szCs w:val="28"/>
        </w:rPr>
        <w:t>организации</w:t>
      </w:r>
      <w:r w:rsidR="000E74CC">
        <w:rPr>
          <w:sz w:val="28"/>
          <w:szCs w:val="28"/>
        </w:rPr>
        <w:t xml:space="preserve"> </w:t>
      </w:r>
      <w:r w:rsidR="006A34B0" w:rsidRPr="00CA76FD">
        <w:rPr>
          <w:sz w:val="28"/>
          <w:szCs w:val="28"/>
        </w:rPr>
        <w:t>–</w:t>
      </w:r>
      <w:r w:rsidRPr="00CA76FD">
        <w:rPr>
          <w:sz w:val="28"/>
          <w:szCs w:val="28"/>
        </w:rPr>
        <w:t xml:space="preserve"> устанавливаемый на территориальном уровне коэффициент, позволяющий учесть различия в размерах расходов медицинских организаций одно</w:t>
      </w:r>
      <w:r w:rsidR="000E74CC">
        <w:rPr>
          <w:sz w:val="28"/>
          <w:szCs w:val="28"/>
        </w:rPr>
        <w:t>го</w:t>
      </w:r>
      <w:r w:rsidRPr="00CA76FD">
        <w:rPr>
          <w:sz w:val="28"/>
          <w:szCs w:val="28"/>
        </w:rPr>
        <w:t xml:space="preserve"> уровн</w:t>
      </w:r>
      <w:r w:rsidR="000E74CC">
        <w:rPr>
          <w:sz w:val="28"/>
          <w:szCs w:val="28"/>
        </w:rPr>
        <w:t>я,</w:t>
      </w:r>
      <w:r w:rsidRPr="00CA76FD">
        <w:rPr>
          <w:sz w:val="28"/>
          <w:szCs w:val="28"/>
        </w:rPr>
        <w:t xml:space="preserve"> обусловленны</w:t>
      </w:r>
      <w:r w:rsidR="000E74CC">
        <w:rPr>
          <w:sz w:val="28"/>
          <w:szCs w:val="28"/>
        </w:rPr>
        <w:t>х</w:t>
      </w:r>
      <w:r w:rsidRPr="00CA76FD">
        <w:rPr>
          <w:sz w:val="28"/>
          <w:szCs w:val="28"/>
        </w:rPr>
        <w:t xml:space="preserve"> объективными причинами.</w:t>
      </w:r>
    </w:p>
    <w:p w:rsidR="009B3B26" w:rsidRPr="00CA76FD" w:rsidRDefault="009B3B26" w:rsidP="009B3B26">
      <w:pPr>
        <w:tabs>
          <w:tab w:val="left" w:pos="180"/>
          <w:tab w:val="left" w:pos="360"/>
          <w:tab w:val="left" w:pos="720"/>
          <w:tab w:val="left" w:pos="1080"/>
        </w:tabs>
        <w:spacing w:before="60" w:after="120"/>
        <w:ind w:firstLine="709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Коэффициент сложности лечения пациентов</w:t>
      </w:r>
      <w:r w:rsidRPr="00CA76FD">
        <w:rPr>
          <w:sz w:val="28"/>
          <w:szCs w:val="28"/>
        </w:rPr>
        <w:t xml:space="preserve"> – устанавливаемый на </w:t>
      </w:r>
      <w:r w:rsidR="00163F0F" w:rsidRPr="00143319">
        <w:rPr>
          <w:sz w:val="28"/>
          <w:szCs w:val="28"/>
        </w:rPr>
        <w:t xml:space="preserve">федеральном </w:t>
      </w:r>
      <w:r w:rsidRPr="00143319">
        <w:rPr>
          <w:sz w:val="28"/>
          <w:szCs w:val="28"/>
        </w:rPr>
        <w:t>уровне</w:t>
      </w:r>
      <w:r w:rsidRPr="00CA76FD">
        <w:rPr>
          <w:sz w:val="28"/>
          <w:szCs w:val="28"/>
        </w:rPr>
        <w:t xml:space="preserve"> коэффициент, </w:t>
      </w:r>
      <w:r w:rsidR="00163F0F">
        <w:rPr>
          <w:sz w:val="28"/>
          <w:szCs w:val="28"/>
        </w:rPr>
        <w:t xml:space="preserve">применяемый </w:t>
      </w:r>
      <w:r w:rsidRPr="00CA76FD">
        <w:rPr>
          <w:sz w:val="28"/>
          <w:szCs w:val="28"/>
        </w:rPr>
        <w:t>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:rsidR="009B3B26" w:rsidRPr="00123EFE" w:rsidRDefault="009B3B26" w:rsidP="009B3B26">
      <w:pPr>
        <w:tabs>
          <w:tab w:val="left" w:pos="180"/>
          <w:tab w:val="left" w:pos="360"/>
          <w:tab w:val="left" w:pos="720"/>
          <w:tab w:val="left" w:pos="1080"/>
        </w:tabs>
        <w:spacing w:before="60" w:after="120"/>
        <w:ind w:firstLine="709"/>
        <w:jc w:val="both"/>
        <w:rPr>
          <w:sz w:val="28"/>
          <w:szCs w:val="28"/>
        </w:rPr>
      </w:pPr>
      <w:r w:rsidRPr="00123EFE">
        <w:rPr>
          <w:b/>
          <w:sz w:val="28"/>
          <w:szCs w:val="28"/>
        </w:rPr>
        <w:t>Половозрастные коэффициенты дифференциации</w:t>
      </w:r>
      <w:r w:rsidRPr="00123EFE">
        <w:rPr>
          <w:sz w:val="28"/>
          <w:szCs w:val="28"/>
        </w:rPr>
        <w:t xml:space="preserve"> </w:t>
      </w:r>
      <w:r w:rsidRPr="00123EFE">
        <w:rPr>
          <w:b/>
          <w:sz w:val="28"/>
          <w:szCs w:val="28"/>
        </w:rPr>
        <w:t>-</w:t>
      </w:r>
      <w:r w:rsidRPr="00123EFE">
        <w:rPr>
          <w:sz w:val="28"/>
          <w:szCs w:val="28"/>
        </w:rPr>
        <w:t xml:space="preserve"> устанавливаемые на территориальном уровне коэффициенты, позволяющие учесть различия в потреблении медицинской помощи по полу и возрасту.</w:t>
      </w:r>
    </w:p>
    <w:p w:rsidR="009B3B26" w:rsidRPr="00123EFE" w:rsidRDefault="009B3B26" w:rsidP="009B3B26">
      <w:pPr>
        <w:pStyle w:val="ConsPlusNormal"/>
        <w:spacing w:after="120"/>
        <w:ind w:firstLine="540"/>
        <w:jc w:val="both"/>
        <w:outlineLvl w:val="3"/>
        <w:rPr>
          <w:rFonts w:ascii="Times New Roman" w:hAnsi="Times New Roman" w:cs="Times New Roman"/>
          <w:sz w:val="28"/>
        </w:rPr>
      </w:pPr>
      <w:r w:rsidRPr="00123EFE">
        <w:rPr>
          <w:rFonts w:ascii="Times New Roman" w:hAnsi="Times New Roman" w:cs="Times New Roman"/>
          <w:b/>
          <w:sz w:val="28"/>
          <w:szCs w:val="28"/>
        </w:rPr>
        <w:tab/>
        <w:t xml:space="preserve">Коэффициент дифференциации на прикрепившихся к медицинской организации лиц с учетом наличия подразделений, расположенных в сельской местности, </w:t>
      </w:r>
      <w:r w:rsidRPr="00123EFE">
        <w:rPr>
          <w:rFonts w:ascii="Times New Roman" w:hAnsi="Times New Roman" w:cs="Times New Roman"/>
          <w:sz w:val="28"/>
          <w:szCs w:val="28"/>
        </w:rPr>
        <w:t xml:space="preserve">отдаленных территориях, поселках городского типа и малых городах с численностью населения до 50 тысяч человек - устанавливаемый на территориальном уровне коэффициент, позволяющий учесть </w:t>
      </w:r>
      <w:r w:rsidRPr="00123EFE">
        <w:rPr>
          <w:rFonts w:ascii="Times New Roman" w:hAnsi="Times New Roman" w:cs="Times New Roman"/>
          <w:sz w:val="28"/>
        </w:rPr>
        <w:t>расходы на содержание медицинской организации и оплату труда персонала исходя из расположения и отдаленности обслуживаемых территорий.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ind w:firstLine="709"/>
        <w:jc w:val="both"/>
        <w:rPr>
          <w:sz w:val="28"/>
          <w:szCs w:val="28"/>
        </w:rPr>
      </w:pPr>
      <w:bookmarkStart w:id="2" w:name="_Hlk125057278"/>
      <w:r w:rsidRPr="00123EFE">
        <w:rPr>
          <w:b/>
          <w:sz w:val="28"/>
          <w:szCs w:val="28"/>
        </w:rPr>
        <w:t>Коэффициент дифференциации, учитывающий достижение целевых показателей уровня заработной платы</w:t>
      </w:r>
      <w:r w:rsidRPr="00123EFE">
        <w:rPr>
          <w:sz w:val="28"/>
          <w:szCs w:val="28"/>
        </w:rPr>
        <w:t xml:space="preserve"> медицинских работников, установленных «дорожными картами» - устанавливаемый на территориальном уровне коэффициент, позволяющий учесть достижение целевых показателей уровня заработной платы медицинских работников к показателям «дорожной карты»</w:t>
      </w:r>
      <w:bookmarkEnd w:id="2"/>
      <w:r w:rsidRPr="00123EFE">
        <w:rPr>
          <w:sz w:val="28"/>
          <w:szCs w:val="28"/>
        </w:rPr>
        <w:t>.</w:t>
      </w:r>
      <w:r w:rsidR="00BD6049" w:rsidRPr="00123EFE">
        <w:rPr>
          <w:sz w:val="28"/>
          <w:szCs w:val="28"/>
        </w:rPr>
        <w:t xml:space="preserve"> </w:t>
      </w:r>
    </w:p>
    <w:p w:rsidR="009B3B26" w:rsidRPr="00CA76FD" w:rsidRDefault="009B3B26" w:rsidP="009B3B26">
      <w:pPr>
        <w:tabs>
          <w:tab w:val="left" w:pos="180"/>
          <w:tab w:val="left" w:pos="360"/>
          <w:tab w:val="left" w:pos="720"/>
          <w:tab w:val="left" w:pos="1080"/>
        </w:tabs>
        <w:spacing w:before="60" w:after="120"/>
        <w:ind w:firstLine="709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 xml:space="preserve">Оплата медицинской помощи по КСГ – </w:t>
      </w:r>
      <w:r w:rsidRPr="00CA76FD">
        <w:rPr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относительной затратоемкости и поправочных коэффициентов.</w:t>
      </w:r>
    </w:p>
    <w:p w:rsidR="009B3B26" w:rsidRPr="00CA76FD" w:rsidRDefault="009B3B26" w:rsidP="009B3B26">
      <w:pPr>
        <w:autoSpaceDE w:val="0"/>
        <w:autoSpaceDN w:val="0"/>
        <w:adjustRightInd w:val="0"/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lastRenderedPageBreak/>
        <w:t>Реестр счетов</w:t>
      </w:r>
      <w:r w:rsidRPr="00CA76FD">
        <w:rPr>
          <w:sz w:val="28"/>
          <w:szCs w:val="28"/>
        </w:rPr>
        <w:t xml:space="preserve"> </w:t>
      </w:r>
      <w:r w:rsidRPr="00CA76FD">
        <w:rPr>
          <w:b/>
          <w:sz w:val="28"/>
          <w:szCs w:val="28"/>
        </w:rPr>
        <w:t>на оплату медицинской помощи -</w:t>
      </w:r>
      <w:r w:rsidRPr="00CA76FD">
        <w:rPr>
          <w:sz w:val="28"/>
          <w:szCs w:val="28"/>
        </w:rPr>
        <w:t xml:space="preserve"> реестр персонифицированных сведений о пролеченных пациентах и об оказанной им медицинской помощи на основании данных медицинской документации, формируемый в соответствии с нормативными правовыми актами в сфере ОМС медицинской организацией, представляется в </w:t>
      </w:r>
      <w:r w:rsidR="00A44E0E">
        <w:rPr>
          <w:sz w:val="28"/>
          <w:szCs w:val="28"/>
        </w:rPr>
        <w:t xml:space="preserve">          </w:t>
      </w:r>
      <w:r w:rsidR="001A31B5">
        <w:rPr>
          <w:sz w:val="28"/>
          <w:szCs w:val="28"/>
        </w:rPr>
        <w:t xml:space="preserve">ГУ </w:t>
      </w:r>
      <w:r w:rsidRPr="00CA76FD">
        <w:rPr>
          <w:sz w:val="28"/>
          <w:szCs w:val="28"/>
        </w:rPr>
        <w:t>ТФОМС</w:t>
      </w:r>
      <w:r>
        <w:rPr>
          <w:sz w:val="28"/>
          <w:szCs w:val="28"/>
        </w:rPr>
        <w:t xml:space="preserve"> РК</w:t>
      </w:r>
      <w:r w:rsidRPr="00CA76FD">
        <w:rPr>
          <w:sz w:val="28"/>
          <w:szCs w:val="28"/>
        </w:rPr>
        <w:t xml:space="preserve"> и СМО в порядке и в сроки, установленные договором на оказание и оплату медицинской помощи по ОМС и настоящим Тарифным соглашением.</w:t>
      </w:r>
    </w:p>
    <w:p w:rsidR="009B3B26" w:rsidRPr="00CA76FD" w:rsidRDefault="009B3B26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Направление</w:t>
      </w:r>
      <w:r w:rsidRPr="00CA76FD">
        <w:rPr>
          <w:sz w:val="28"/>
          <w:szCs w:val="28"/>
        </w:rPr>
        <w:t xml:space="preserve"> - документ, оформляемый лечащим врачом медицинской организации в соответствии с учетной формой № 057/у-04, утвержденной приказом Министерства здравоохранения и социального развития Российской Федерации от 22.11.2004 № 255, в том числе в электронном виде в медицинской информационной системе, и выдаваемый гражданину с целью получения им медицинской помощи.</w:t>
      </w:r>
    </w:p>
    <w:p w:rsidR="009B3B26" w:rsidRDefault="009B3B26" w:rsidP="009B3B26">
      <w:pPr>
        <w:spacing w:before="60" w:after="120"/>
        <w:ind w:firstLine="708"/>
        <w:jc w:val="both"/>
        <w:rPr>
          <w:sz w:val="28"/>
          <w:szCs w:val="28"/>
        </w:rPr>
      </w:pPr>
      <w:r w:rsidRPr="00CA76FD">
        <w:rPr>
          <w:b/>
          <w:sz w:val="28"/>
          <w:szCs w:val="28"/>
        </w:rPr>
        <w:t>Направление на госпитализацию</w:t>
      </w:r>
      <w:r w:rsidRPr="00CA76FD">
        <w:rPr>
          <w:sz w:val="28"/>
          <w:szCs w:val="28"/>
        </w:rPr>
        <w:t xml:space="preserve"> - документ, оформляемый лечащим врачом медицинской организации в электронном виде, имеющий уникальный номер в медицинской информационной системе, и выдаваемый гражданину в бумажном виде с целью получения им медицинской помощи в условиях круглосуточного и/или дневного стационара.</w:t>
      </w:r>
    </w:p>
    <w:p w:rsidR="009B3B26" w:rsidRPr="00CA76FD" w:rsidRDefault="009B3B26" w:rsidP="009B3B26">
      <w:pPr>
        <w:spacing w:after="120"/>
        <w:ind w:right="-1"/>
        <w:jc w:val="center"/>
        <w:rPr>
          <w:b/>
          <w:bCs/>
          <w:sz w:val="28"/>
          <w:szCs w:val="28"/>
        </w:rPr>
      </w:pPr>
      <w:r w:rsidRPr="00CA76FD">
        <w:rPr>
          <w:b/>
          <w:bCs/>
          <w:sz w:val="28"/>
          <w:szCs w:val="28"/>
        </w:rPr>
        <w:t>Порядок оплаты медицинской помощи.</w:t>
      </w:r>
    </w:p>
    <w:p w:rsidR="009B3B26" w:rsidRPr="00CA76FD" w:rsidRDefault="00B20438" w:rsidP="009B3B26">
      <w:pPr>
        <w:spacing w:before="60" w:after="12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38CC">
        <w:rPr>
          <w:sz w:val="28"/>
          <w:szCs w:val="28"/>
        </w:rPr>
        <w:t>.8</w:t>
      </w:r>
      <w:r w:rsidR="009B3B26" w:rsidRPr="00CA76FD">
        <w:rPr>
          <w:sz w:val="28"/>
          <w:szCs w:val="28"/>
        </w:rPr>
        <w:t xml:space="preserve"> Оплата медицинской помощи, оказываемой МО гражданам, застрахованным по ОМС в Республике Карелия, осуществляется в соответствии с договорами на оказание и оплату медицинской помощи по ОМС:</w:t>
      </w:r>
    </w:p>
    <w:p w:rsidR="009B3B26" w:rsidRPr="00CA76FD" w:rsidRDefault="009B3B26" w:rsidP="009B3B26">
      <w:pPr>
        <w:spacing w:before="60" w:after="120"/>
        <w:ind w:right="-1"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 xml:space="preserve">- на основании предоставленных МО </w:t>
      </w:r>
      <w:hyperlink r:id="rId10" w:history="1">
        <w:r w:rsidRPr="00CA76FD">
          <w:rPr>
            <w:sz w:val="28"/>
            <w:szCs w:val="28"/>
          </w:rPr>
          <w:t>реестров</w:t>
        </w:r>
      </w:hyperlink>
      <w:r w:rsidRPr="00CA76FD">
        <w:rPr>
          <w:sz w:val="28"/>
          <w:szCs w:val="28"/>
        </w:rPr>
        <w:t xml:space="preserve"> счетов на оплату медицинской помощи по ОМС в пределах объемов предоставления медицинской помощи,  установленных решением Комиссии по разработке Территориальной программы ОМС;</w:t>
      </w:r>
    </w:p>
    <w:p w:rsidR="009B3B26" w:rsidRPr="00CA76FD" w:rsidRDefault="009B3B26" w:rsidP="009B3B26">
      <w:pPr>
        <w:spacing w:before="60" w:after="120"/>
        <w:ind w:right="-1"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- по тарифам на оплату медицинской помощи в сфере ОМС Республики Карелия (далее - тарифы) и способам оплаты медицинской помощи, утвержденным настоящим Тарифным соглашением;</w:t>
      </w:r>
    </w:p>
    <w:p w:rsidR="009B3B26" w:rsidRPr="00CA76FD" w:rsidRDefault="009B3B26" w:rsidP="009B3B26">
      <w:pPr>
        <w:spacing w:before="60" w:after="120"/>
        <w:ind w:right="-1" w:firstLine="709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- с учетом результатов контроля объемов, сроков, качества и условий предоставления медицинской помощи по ОМС.</w:t>
      </w:r>
    </w:p>
    <w:p w:rsidR="008662EB" w:rsidRPr="008B11D0" w:rsidRDefault="008B11D0" w:rsidP="008662EB">
      <w:pPr>
        <w:spacing w:before="60" w:after="120"/>
        <w:ind w:right="-1" w:firstLine="709"/>
        <w:jc w:val="both"/>
        <w:rPr>
          <w:sz w:val="28"/>
          <w:szCs w:val="28"/>
        </w:rPr>
      </w:pPr>
      <w:r w:rsidRPr="008B11D0">
        <w:rPr>
          <w:sz w:val="28"/>
          <w:szCs w:val="28"/>
        </w:rPr>
        <w:t xml:space="preserve"> </w:t>
      </w:r>
      <w:r w:rsidR="008662EB" w:rsidRPr="004C18AB">
        <w:rPr>
          <w:sz w:val="28"/>
          <w:szCs w:val="28"/>
        </w:rPr>
        <w:t>1.9. Оплата медицинской помощи производится в пределах объемов медицинской помощи</w:t>
      </w:r>
      <w:r w:rsidR="00357FC4" w:rsidRPr="004C18AB">
        <w:rPr>
          <w:sz w:val="28"/>
          <w:szCs w:val="28"/>
        </w:rPr>
        <w:t>,</w:t>
      </w:r>
      <w:r w:rsidR="00B375F3" w:rsidRPr="004C18AB">
        <w:rPr>
          <w:sz w:val="28"/>
          <w:szCs w:val="28"/>
        </w:rPr>
        <w:t xml:space="preserve"> </w:t>
      </w:r>
      <w:r w:rsidR="008662EB" w:rsidRPr="004C18AB">
        <w:rPr>
          <w:sz w:val="28"/>
          <w:szCs w:val="28"/>
        </w:rPr>
        <w:t>соответствующих финансовых планов, утвержденных решением Комиссии по разработке Территориальной программы ОМС на текущий год</w:t>
      </w:r>
      <w:r w:rsidR="00B375F3" w:rsidRPr="004C18AB">
        <w:rPr>
          <w:sz w:val="28"/>
          <w:szCs w:val="28"/>
        </w:rPr>
        <w:t xml:space="preserve"> и с учетом </w:t>
      </w:r>
      <w:r w:rsidR="008662EB" w:rsidRPr="004C18AB">
        <w:rPr>
          <w:sz w:val="28"/>
          <w:szCs w:val="28"/>
        </w:rPr>
        <w:t>расчетного среднемесячного плана</w:t>
      </w:r>
      <w:r w:rsidR="00B375F3" w:rsidRPr="004C18AB">
        <w:rPr>
          <w:sz w:val="28"/>
          <w:szCs w:val="28"/>
        </w:rPr>
        <w:t xml:space="preserve">, </w:t>
      </w:r>
      <w:r w:rsidR="008662EB" w:rsidRPr="004C18AB">
        <w:rPr>
          <w:sz w:val="28"/>
          <w:szCs w:val="28"/>
        </w:rPr>
        <w:t>результатов проведения медико-экономического контроля:</w:t>
      </w:r>
    </w:p>
    <w:p w:rsidR="008662EB" w:rsidRPr="008B11D0" w:rsidRDefault="008662EB" w:rsidP="008662EB">
      <w:pPr>
        <w:spacing w:before="60" w:after="120"/>
        <w:ind w:right="-1" w:firstLine="709"/>
        <w:jc w:val="both"/>
        <w:rPr>
          <w:strike/>
          <w:sz w:val="28"/>
          <w:szCs w:val="28"/>
        </w:rPr>
      </w:pPr>
      <w:r w:rsidRPr="008B11D0">
        <w:rPr>
          <w:sz w:val="28"/>
          <w:szCs w:val="28"/>
        </w:rPr>
        <w:t xml:space="preserve">- в разрезе </w:t>
      </w:r>
      <w:r w:rsidR="00B80731" w:rsidRPr="004C18AB">
        <w:rPr>
          <w:sz w:val="28"/>
          <w:szCs w:val="28"/>
        </w:rPr>
        <w:t>целей посещения</w:t>
      </w:r>
      <w:r w:rsidR="00B80731">
        <w:rPr>
          <w:sz w:val="28"/>
          <w:szCs w:val="28"/>
        </w:rPr>
        <w:t xml:space="preserve">, </w:t>
      </w:r>
      <w:r w:rsidRPr="008B11D0">
        <w:rPr>
          <w:sz w:val="28"/>
          <w:szCs w:val="28"/>
        </w:rPr>
        <w:t>условий оказания медицинской помощи;</w:t>
      </w:r>
      <w:r w:rsidRPr="008B11D0">
        <w:rPr>
          <w:strike/>
          <w:sz w:val="28"/>
          <w:szCs w:val="28"/>
        </w:rPr>
        <w:t xml:space="preserve"> </w:t>
      </w:r>
    </w:p>
    <w:p w:rsidR="008662EB" w:rsidRPr="008B11D0" w:rsidRDefault="008662EB" w:rsidP="008662EB">
      <w:pPr>
        <w:widowControl w:val="0"/>
        <w:ind w:firstLine="709"/>
        <w:jc w:val="both"/>
        <w:rPr>
          <w:sz w:val="28"/>
          <w:szCs w:val="28"/>
        </w:rPr>
      </w:pPr>
      <w:r w:rsidRPr="008B11D0">
        <w:rPr>
          <w:sz w:val="28"/>
          <w:szCs w:val="28"/>
        </w:rPr>
        <w:t>- по отдельным группам диагностических (лабораторных) исследований;</w:t>
      </w:r>
    </w:p>
    <w:p w:rsidR="008662EB" w:rsidRPr="008B11D0" w:rsidRDefault="008662EB" w:rsidP="008662EB">
      <w:pPr>
        <w:spacing w:before="60" w:after="120"/>
        <w:ind w:right="-1" w:firstLine="709"/>
        <w:jc w:val="both"/>
        <w:rPr>
          <w:strike/>
          <w:sz w:val="28"/>
          <w:szCs w:val="28"/>
        </w:rPr>
      </w:pPr>
      <w:r w:rsidRPr="008B11D0">
        <w:rPr>
          <w:sz w:val="28"/>
          <w:szCs w:val="28"/>
        </w:rPr>
        <w:lastRenderedPageBreak/>
        <w:t>- по услугам диализа в целом вне зависимости от условия оказания медицинской помощи.</w:t>
      </w:r>
    </w:p>
    <w:p w:rsidR="009B3B26" w:rsidRPr="00CA76FD" w:rsidRDefault="00B20438" w:rsidP="009B3B26">
      <w:pPr>
        <w:spacing w:before="60" w:after="12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38CC">
        <w:rPr>
          <w:sz w:val="28"/>
          <w:szCs w:val="28"/>
        </w:rPr>
        <w:t>.10</w:t>
      </w:r>
      <w:r w:rsidR="009B3B26" w:rsidRPr="00CA76FD">
        <w:rPr>
          <w:sz w:val="28"/>
          <w:szCs w:val="28"/>
        </w:rPr>
        <w:t xml:space="preserve"> Оплата объемов медицинской помощи, предоставленных сверх объемов медицинской помощи и финансов, установленных решением Комиссии по разработке Территориальной программы ОМС, не является обязательством сферы ОМС. </w:t>
      </w:r>
    </w:p>
    <w:p w:rsidR="009B3B26" w:rsidRPr="00CA76FD" w:rsidRDefault="00B20438" w:rsidP="009B3B26">
      <w:pPr>
        <w:spacing w:before="60" w:after="1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38CC">
        <w:rPr>
          <w:sz w:val="28"/>
          <w:szCs w:val="28"/>
        </w:rPr>
        <w:t>.11</w:t>
      </w:r>
      <w:r w:rsidR="009B3B26" w:rsidRPr="00CA76FD">
        <w:rPr>
          <w:sz w:val="28"/>
          <w:szCs w:val="28"/>
        </w:rPr>
        <w:t xml:space="preserve"> Комиссией по разработке территориальной программы ОМС вне зависимости от применяемого способа оплаты устанавливаются единые тарифы на оплату медицинской помощи по каждой единице объема</w:t>
      </w:r>
      <w:r w:rsidR="009B3B26" w:rsidRPr="003968DA">
        <w:rPr>
          <w:sz w:val="28"/>
          <w:szCs w:val="28"/>
        </w:rPr>
        <w:t xml:space="preserve">, </w:t>
      </w:r>
      <w:r w:rsidR="00D07E09" w:rsidRPr="003968DA">
        <w:rPr>
          <w:sz w:val="28"/>
          <w:szCs w:val="28"/>
        </w:rPr>
        <w:t xml:space="preserve">в том числе </w:t>
      </w:r>
      <w:r w:rsidR="009B3B26" w:rsidRPr="003968DA">
        <w:rPr>
          <w:sz w:val="28"/>
          <w:szCs w:val="28"/>
        </w:rPr>
        <w:t>применяемые при межучережденческих расчетах и</w:t>
      </w:r>
      <w:r w:rsidR="009B3B26" w:rsidRPr="00CA76FD">
        <w:rPr>
          <w:sz w:val="28"/>
          <w:szCs w:val="28"/>
        </w:rPr>
        <w:t xml:space="preserve"> межтерриториальных расчетах.</w:t>
      </w:r>
    </w:p>
    <w:p w:rsidR="009B3B26" w:rsidRPr="00CA76FD" w:rsidRDefault="00B20438" w:rsidP="009B3B26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38CC">
        <w:rPr>
          <w:sz w:val="28"/>
          <w:szCs w:val="28"/>
        </w:rPr>
        <w:t>.12</w:t>
      </w:r>
      <w:r w:rsidR="009B3B26" w:rsidRPr="00CA76FD">
        <w:rPr>
          <w:sz w:val="28"/>
          <w:szCs w:val="28"/>
        </w:rPr>
        <w:t xml:space="preserve"> При отсутствии возможности оказания застрахованным лицам амбулаторной медицинской помощи в МО, включенных в Перечень медицинских организаций, участвующих в подушевом финансировании, в полном объеме и на условиях, определенных Территориальной программой ОМС, в соответствии с уровнем оказания медицинской помощи (отсутствие врача-специалиста, за исключением централизованных приемов врачей-специалистов), МО обеспечивает оказание необходимых медицинских услуг в других МО по направлениям. </w:t>
      </w:r>
    </w:p>
    <w:p w:rsidR="009B3B26" w:rsidRPr="00CA76FD" w:rsidRDefault="00B20438" w:rsidP="009B3B26">
      <w:pPr>
        <w:spacing w:before="6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38CC">
        <w:rPr>
          <w:sz w:val="28"/>
          <w:szCs w:val="28"/>
        </w:rPr>
        <w:t>.13</w:t>
      </w:r>
      <w:r w:rsidR="009B3B26" w:rsidRPr="00CA76FD">
        <w:rPr>
          <w:sz w:val="28"/>
          <w:szCs w:val="28"/>
        </w:rPr>
        <w:t xml:space="preserve"> При оплате медицинской помощи по подушевому нормативу в реестры счетов на оплату медицинской помощи в обязательном порядке включаются все единицы объема медицинской помощи, оказанной в амбулаторных условиях, с указанием размеров установленных тарифов. </w:t>
      </w:r>
    </w:p>
    <w:p w:rsidR="009B3B26" w:rsidRPr="00CA76FD" w:rsidRDefault="00B20438" w:rsidP="009B3B26">
      <w:pPr>
        <w:spacing w:before="6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38CC">
        <w:rPr>
          <w:sz w:val="28"/>
          <w:szCs w:val="28"/>
        </w:rPr>
        <w:t>.14</w:t>
      </w:r>
      <w:r w:rsidR="009B3B26" w:rsidRPr="00CA76FD">
        <w:rPr>
          <w:sz w:val="28"/>
          <w:szCs w:val="28"/>
        </w:rPr>
        <w:t xml:space="preserve"> Расчеты между МО, включенными в Перечень медицинских организаций, участвующих в подушевом финансировании, осуществляются по тарифам, установленным Тарифным соглашением, в рамках межучрежденческих расчетов.</w:t>
      </w:r>
    </w:p>
    <w:p w:rsidR="009B3B26" w:rsidRPr="00CA76FD" w:rsidRDefault="00B20438" w:rsidP="009B3B26">
      <w:pPr>
        <w:spacing w:before="6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038CC">
        <w:rPr>
          <w:sz w:val="28"/>
          <w:szCs w:val="28"/>
        </w:rPr>
        <w:t>.15</w:t>
      </w:r>
      <w:r w:rsidR="009B3B26" w:rsidRPr="00CA76FD">
        <w:rPr>
          <w:sz w:val="28"/>
          <w:szCs w:val="28"/>
        </w:rPr>
        <w:t xml:space="preserve"> При отсутствии возможности проведения тех или иных лечебно-диагностических услуг, в том числе осмотров врачей-специалистов в соответствии с Порядками оказания медицинской помощи и на основе стандартов оказания медицинской помощи, входящих в стоимость тарифа в амбулаторных условиях или КСГ в условиях стационаров всех типов (за исключением МРТ и диализа), МО обеспечивает оказание необходимых медицинских услуг в других МО в соответствии с действующим законодательством Российской Федерации по направлению, на основе заключенных с ними договоров, с последующей оплатой за медицинскую услугу по стоимости, согласованной сторонами при заключении договора.</w:t>
      </w:r>
    </w:p>
    <w:p w:rsidR="009B3B26" w:rsidRDefault="00DC3971" w:rsidP="009B3B26">
      <w:pPr>
        <w:spacing w:before="60" w:after="120"/>
        <w:ind w:right="-1" w:firstLine="709"/>
        <w:jc w:val="both"/>
        <w:rPr>
          <w:sz w:val="28"/>
          <w:szCs w:val="28"/>
        </w:rPr>
      </w:pPr>
      <w:r w:rsidRPr="00DC3971">
        <w:rPr>
          <w:sz w:val="28"/>
          <w:szCs w:val="28"/>
        </w:rPr>
        <w:t>1</w:t>
      </w:r>
      <w:r w:rsidR="003038CC" w:rsidRPr="00DC3971">
        <w:rPr>
          <w:sz w:val="28"/>
          <w:szCs w:val="28"/>
        </w:rPr>
        <w:t>.16</w:t>
      </w:r>
      <w:r w:rsidR="009B3B26" w:rsidRPr="00DC3971">
        <w:rPr>
          <w:sz w:val="28"/>
          <w:szCs w:val="28"/>
        </w:rPr>
        <w:t xml:space="preserve"> Оплата медицинской помощи производится в соответствии с Перечнем заболеваний и состояний, оказание медицинской помощи при которых осуществляется за счет средств ОМС. </w:t>
      </w:r>
    </w:p>
    <w:p w:rsidR="007174E6" w:rsidRPr="00DC3971" w:rsidRDefault="007174E6" w:rsidP="009B3B26">
      <w:pPr>
        <w:spacing w:before="60" w:after="120"/>
        <w:ind w:right="-1" w:firstLine="709"/>
        <w:jc w:val="both"/>
        <w:rPr>
          <w:sz w:val="28"/>
          <w:szCs w:val="28"/>
        </w:rPr>
      </w:pPr>
    </w:p>
    <w:p w:rsidR="009B3B26" w:rsidRPr="00CA76FD" w:rsidRDefault="00FC5D15" w:rsidP="009B3B26">
      <w:pPr>
        <w:spacing w:after="120"/>
        <w:ind w:right="-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FC5D15">
        <w:rPr>
          <w:b/>
          <w:sz w:val="28"/>
          <w:szCs w:val="28"/>
        </w:rPr>
        <w:t xml:space="preserve">. </w:t>
      </w:r>
      <w:r w:rsidR="00404748">
        <w:rPr>
          <w:b/>
          <w:sz w:val="28"/>
          <w:szCs w:val="28"/>
        </w:rPr>
        <w:t xml:space="preserve">Способы </w:t>
      </w:r>
      <w:r w:rsidR="009B3B26" w:rsidRPr="00CA76FD">
        <w:rPr>
          <w:b/>
          <w:sz w:val="28"/>
          <w:szCs w:val="28"/>
        </w:rPr>
        <w:t>оплаты медицинской помощи.</w:t>
      </w:r>
    </w:p>
    <w:p w:rsidR="00A2092B" w:rsidRPr="003968DA" w:rsidRDefault="00CD2EC6" w:rsidP="009B3B26">
      <w:pPr>
        <w:pStyle w:val="a4"/>
        <w:autoSpaceDE w:val="0"/>
        <w:autoSpaceDN w:val="0"/>
        <w:adjustRightInd w:val="0"/>
        <w:spacing w:before="6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="001A5E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A2092B" w:rsidRPr="003968DA">
        <w:rPr>
          <w:sz w:val="28"/>
          <w:szCs w:val="28"/>
        </w:rPr>
        <w:t xml:space="preserve">При оплате медицинской помощи, оказанной в амбулаторных условиях: </w:t>
      </w:r>
    </w:p>
    <w:p w:rsidR="005B5AA0" w:rsidRPr="00294DA4" w:rsidRDefault="008D026C" w:rsidP="009946A7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A4">
        <w:rPr>
          <w:rFonts w:ascii="Times New Roman" w:hAnsi="Times New Roman" w:cs="Times New Roman"/>
          <w:sz w:val="28"/>
          <w:szCs w:val="28"/>
        </w:rPr>
        <w:t xml:space="preserve">- </w:t>
      </w:r>
      <w:r w:rsidR="009946A7" w:rsidRPr="00294DA4">
        <w:rPr>
          <w:rFonts w:ascii="Times New Roman" w:hAnsi="Times New Roman" w:cs="Times New Roman"/>
          <w:sz w:val="28"/>
          <w:szCs w:val="28"/>
        </w:rPr>
        <w:t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</w:t>
      </w:r>
      <w:r w:rsidR="009946A7" w:rsidRPr="000E634B"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</w:t>
      </w:r>
      <w:r w:rsidR="009946A7" w:rsidRPr="00294DA4">
        <w:rPr>
          <w:rFonts w:ascii="Times New Roman" w:hAnsi="Times New Roman" w:cs="Times New Roman"/>
          <w:sz w:val="28"/>
          <w:szCs w:val="28"/>
        </w:rPr>
        <w:t xml:space="preserve">патолого-анатомических исследований </w:t>
      </w:r>
      <w:proofErr w:type="spellStart"/>
      <w:r w:rsidR="009946A7" w:rsidRPr="00294DA4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9946A7" w:rsidRPr="00294DA4"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 онкологических</w:t>
      </w:r>
      <w:r w:rsidR="00294DA4">
        <w:rPr>
          <w:rFonts w:ascii="Times New Roman" w:hAnsi="Times New Roman" w:cs="Times New Roman"/>
          <w:sz w:val="28"/>
          <w:szCs w:val="28"/>
        </w:rPr>
        <w:t xml:space="preserve"> </w:t>
      </w:r>
      <w:r w:rsidR="009946A7" w:rsidRPr="00294DA4">
        <w:rPr>
          <w:rFonts w:ascii="Times New Roman" w:hAnsi="Times New Roman" w:cs="Times New Roman"/>
          <w:sz w:val="28"/>
          <w:szCs w:val="28"/>
        </w:rPr>
        <w:t xml:space="preserve">заболеваний и подбора противоопухолевой лекарственной терапии (далее - молекулярно-генетические исследования и патолого-анатомические исследования </w:t>
      </w:r>
      <w:proofErr w:type="spellStart"/>
      <w:r w:rsidR="009946A7" w:rsidRPr="00294DA4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9946A7" w:rsidRPr="00294DA4">
        <w:rPr>
          <w:rFonts w:ascii="Times New Roman" w:hAnsi="Times New Roman" w:cs="Times New Roman"/>
          <w:sz w:val="28"/>
          <w:szCs w:val="28"/>
        </w:rPr>
        <w:t xml:space="preserve"> (операционного) материала), на проведение тестирования на выявление новой коронавирусной инфекции (COVID-19), профилактических медицинских</w:t>
      </w:r>
      <w:r w:rsidR="00294DA4">
        <w:rPr>
          <w:rFonts w:ascii="Times New Roman" w:hAnsi="Times New Roman" w:cs="Times New Roman"/>
          <w:sz w:val="28"/>
          <w:szCs w:val="28"/>
        </w:rPr>
        <w:t xml:space="preserve"> </w:t>
      </w:r>
      <w:r w:rsidR="009946A7" w:rsidRPr="00294DA4">
        <w:rPr>
          <w:rFonts w:ascii="Times New Roman" w:hAnsi="Times New Roman" w:cs="Times New Roman"/>
          <w:sz w:val="28"/>
          <w:szCs w:val="28"/>
        </w:rPr>
        <w:t>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</w:t>
      </w:r>
      <w:r w:rsidR="009946A7" w:rsidRPr="000E634B">
        <w:rPr>
          <w:rFonts w:ascii="Times New Roman" w:hAnsi="Times New Roman" w:cs="Times New Roman"/>
          <w:sz w:val="28"/>
          <w:szCs w:val="28"/>
        </w:rPr>
        <w:t>ивности деятельности медицинской организации (включая показатели объема медицинской помощи),</w:t>
      </w:r>
      <w:r w:rsidR="009946A7" w:rsidRPr="00294DA4">
        <w:rPr>
          <w:rFonts w:ascii="Times New Roman" w:hAnsi="Times New Roman" w:cs="Times New Roman"/>
          <w:sz w:val="28"/>
          <w:szCs w:val="28"/>
        </w:rPr>
        <w:t xml:space="preserve">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</w:t>
      </w:r>
      <w:r w:rsidR="009946A7" w:rsidRPr="000E634B">
        <w:rPr>
          <w:rFonts w:ascii="Times New Roman" w:hAnsi="Times New Roman" w:cs="Times New Roman"/>
          <w:sz w:val="28"/>
          <w:szCs w:val="28"/>
        </w:rPr>
        <w:t>едицинских организациях и оплачиваемую за единицу объема медицинской помощи</w:t>
      </w:r>
      <w:r w:rsidR="005B5AA0" w:rsidRPr="00294DA4">
        <w:rPr>
          <w:rFonts w:ascii="Times New Roman" w:hAnsi="Times New Roman" w:cs="Times New Roman"/>
          <w:sz w:val="28"/>
          <w:szCs w:val="28"/>
        </w:rPr>
        <w:t>.</w:t>
      </w:r>
    </w:p>
    <w:p w:rsidR="009946A7" w:rsidRPr="00ED291E" w:rsidRDefault="009946A7" w:rsidP="005B5AA0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A4">
        <w:rPr>
          <w:rFonts w:ascii="Times New Roman" w:hAnsi="Times New Roman" w:cs="Times New Roman"/>
          <w:sz w:val="28"/>
          <w:szCs w:val="28"/>
        </w:rPr>
        <w:t>за единицу объема медицинской помощи - за медицинскую услугу, посещение, обращение (</w:t>
      </w:r>
      <w:r w:rsidRPr="00ED291E">
        <w:rPr>
          <w:rFonts w:ascii="Times New Roman" w:hAnsi="Times New Roman" w:cs="Times New Roman"/>
          <w:sz w:val="28"/>
          <w:szCs w:val="28"/>
        </w:rPr>
        <w:t>законченный случай) при оплате:</w:t>
      </w:r>
    </w:p>
    <w:p w:rsidR="009946A7" w:rsidRPr="000E634B" w:rsidRDefault="008D026C" w:rsidP="000E634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A4">
        <w:rPr>
          <w:rFonts w:ascii="Times New Roman" w:hAnsi="Times New Roman" w:cs="Times New Roman"/>
          <w:sz w:val="28"/>
          <w:szCs w:val="28"/>
        </w:rPr>
        <w:t xml:space="preserve">- </w:t>
      </w:r>
      <w:r w:rsidR="009946A7" w:rsidRPr="000E634B">
        <w:rPr>
          <w:rFonts w:ascii="Times New Roman" w:hAnsi="Times New Roman" w:cs="Times New Roman"/>
          <w:sz w:val="28"/>
          <w:szCs w:val="28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:rsidR="009946A7" w:rsidRPr="000E634B" w:rsidRDefault="008D026C" w:rsidP="000E634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A4">
        <w:rPr>
          <w:rFonts w:ascii="Times New Roman" w:hAnsi="Times New Roman" w:cs="Times New Roman"/>
          <w:sz w:val="28"/>
          <w:szCs w:val="28"/>
        </w:rPr>
        <w:t xml:space="preserve">- </w:t>
      </w:r>
      <w:r w:rsidR="009946A7" w:rsidRPr="000E634B">
        <w:rPr>
          <w:rFonts w:ascii="Times New Roman" w:hAnsi="Times New Roman" w:cs="Times New Roman"/>
          <w:sz w:val="28"/>
          <w:szCs w:val="28"/>
        </w:rPr>
        <w:t>медицинской помощи, оказанной в медицинских организациях, не имеющих прикрепившихся лиц;</w:t>
      </w:r>
    </w:p>
    <w:p w:rsidR="009946A7" w:rsidRPr="00294DA4" w:rsidRDefault="008D026C" w:rsidP="000E634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A4">
        <w:rPr>
          <w:rFonts w:ascii="Times New Roman" w:hAnsi="Times New Roman" w:cs="Times New Roman"/>
          <w:sz w:val="28"/>
          <w:szCs w:val="28"/>
        </w:rPr>
        <w:t xml:space="preserve">- </w:t>
      </w:r>
      <w:r w:rsidR="009946A7" w:rsidRPr="000E634B">
        <w:rPr>
          <w:rFonts w:ascii="Times New Roman" w:hAnsi="Times New Roman" w:cs="Times New Roman"/>
          <w:sz w:val="28"/>
          <w:szCs w:val="28"/>
        </w:rPr>
        <w:t xml:space="preserve">медицинской помощи, оказанной медицинской организацией (в том числе </w:t>
      </w:r>
      <w:r w:rsidR="009946A7" w:rsidRPr="00294DA4">
        <w:rPr>
          <w:rFonts w:ascii="Times New Roman" w:hAnsi="Times New Roman" w:cs="Times New Roman"/>
          <w:sz w:val="28"/>
          <w:szCs w:val="28"/>
        </w:rPr>
        <w:t>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:rsidR="009946A7" w:rsidRPr="00294DA4" w:rsidRDefault="008D026C" w:rsidP="000E634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A4">
        <w:rPr>
          <w:rFonts w:ascii="Times New Roman" w:hAnsi="Times New Roman" w:cs="Times New Roman"/>
          <w:sz w:val="28"/>
          <w:szCs w:val="28"/>
        </w:rPr>
        <w:t xml:space="preserve">- </w:t>
      </w:r>
      <w:r w:rsidR="009946A7" w:rsidRPr="000E634B">
        <w:rPr>
          <w:rFonts w:ascii="Times New Roman" w:hAnsi="Times New Roman" w:cs="Times New Roman"/>
          <w:sz w:val="28"/>
          <w:szCs w:val="28"/>
        </w:rPr>
        <w:t xml:space="preserve">отдельных диагностических (лабораторных) исследований -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</w:t>
      </w:r>
      <w:r w:rsidR="009946A7" w:rsidRPr="00294DA4">
        <w:rPr>
          <w:rFonts w:ascii="Times New Roman" w:hAnsi="Times New Roman" w:cs="Times New Roman"/>
          <w:sz w:val="28"/>
          <w:szCs w:val="28"/>
        </w:rPr>
        <w:t xml:space="preserve">патолого-анатомических исследований </w:t>
      </w:r>
      <w:proofErr w:type="spellStart"/>
      <w:r w:rsidR="009946A7" w:rsidRPr="00294DA4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="009946A7" w:rsidRPr="00294DA4">
        <w:rPr>
          <w:rFonts w:ascii="Times New Roman" w:hAnsi="Times New Roman" w:cs="Times New Roman"/>
          <w:sz w:val="28"/>
          <w:szCs w:val="28"/>
        </w:rPr>
        <w:t xml:space="preserve"> </w:t>
      </w:r>
      <w:r w:rsidR="009946A7" w:rsidRPr="00294DA4">
        <w:rPr>
          <w:rFonts w:ascii="Times New Roman" w:hAnsi="Times New Roman" w:cs="Times New Roman"/>
          <w:sz w:val="28"/>
          <w:szCs w:val="28"/>
        </w:rPr>
        <w:lastRenderedPageBreak/>
        <w:t>(операционного) материала, тестирования на выявление новой коронавирусной инфекции (COVID-19);</w:t>
      </w:r>
    </w:p>
    <w:p w:rsidR="009946A7" w:rsidRPr="000E634B" w:rsidRDefault="008D026C" w:rsidP="000E634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A4">
        <w:rPr>
          <w:rFonts w:ascii="Times New Roman" w:hAnsi="Times New Roman" w:cs="Times New Roman"/>
          <w:sz w:val="28"/>
          <w:szCs w:val="28"/>
        </w:rPr>
        <w:t xml:space="preserve">- </w:t>
      </w:r>
      <w:r w:rsidR="009946A7" w:rsidRPr="000E634B">
        <w:rPr>
          <w:rFonts w:ascii="Times New Roman" w:hAnsi="Times New Roman" w:cs="Times New Roman"/>
          <w:sz w:val="28"/>
          <w:szCs w:val="28"/>
        </w:rPr>
        <w:t>профилактических медицинских осмотров и диспансеризации, в том числе углубленной диспансеризации;</w:t>
      </w:r>
    </w:p>
    <w:p w:rsidR="009946A7" w:rsidRPr="00294DA4" w:rsidRDefault="008D026C" w:rsidP="000E634B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4DA4">
        <w:rPr>
          <w:rFonts w:ascii="Times New Roman" w:hAnsi="Times New Roman" w:cs="Times New Roman"/>
          <w:sz w:val="28"/>
          <w:szCs w:val="28"/>
        </w:rPr>
        <w:t xml:space="preserve">- </w:t>
      </w:r>
      <w:r w:rsidR="009946A7" w:rsidRPr="000E634B">
        <w:rPr>
          <w:rFonts w:ascii="Times New Roman" w:hAnsi="Times New Roman" w:cs="Times New Roman"/>
          <w:sz w:val="28"/>
          <w:szCs w:val="28"/>
        </w:rPr>
        <w:t>диспансерного наблюдения отдельных категорий граждан из числа взрослого населения;</w:t>
      </w:r>
    </w:p>
    <w:p w:rsidR="00CF14A2" w:rsidRPr="007A7360" w:rsidRDefault="008D026C" w:rsidP="00CF14A2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94DA4">
        <w:rPr>
          <w:rFonts w:ascii="Times New Roman" w:hAnsi="Times New Roman" w:cs="Times New Roman"/>
          <w:sz w:val="28"/>
          <w:szCs w:val="28"/>
        </w:rPr>
        <w:t xml:space="preserve">- </w:t>
      </w:r>
      <w:r w:rsidR="009946A7" w:rsidRPr="00294DA4">
        <w:rPr>
          <w:rFonts w:ascii="Times New Roman" w:hAnsi="Times New Roman" w:cs="Times New Roman"/>
          <w:sz w:val="28"/>
          <w:szCs w:val="28"/>
        </w:rPr>
        <w:t>медицинской помощи по медицинской реабилитации (комплексное посещение)</w:t>
      </w:r>
      <w:r w:rsidR="00904ABD" w:rsidRPr="00294DA4">
        <w:rPr>
          <w:rFonts w:ascii="Times New Roman" w:hAnsi="Times New Roman"/>
          <w:sz w:val="28"/>
          <w:szCs w:val="28"/>
        </w:rPr>
        <w:t>п</w:t>
      </w:r>
      <w:r w:rsidR="00CF14A2" w:rsidRPr="00294DA4">
        <w:rPr>
          <w:rFonts w:ascii="Times New Roman" w:hAnsi="Times New Roman"/>
          <w:sz w:val="28"/>
          <w:szCs w:val="28"/>
        </w:rPr>
        <w:t>о нормативу финансирования структурного подразделения</w:t>
      </w:r>
      <w:r w:rsidR="00CF14A2" w:rsidRPr="007A7360">
        <w:rPr>
          <w:rFonts w:ascii="Times New Roman" w:hAnsi="Times New Roman"/>
          <w:sz w:val="28"/>
          <w:szCs w:val="28"/>
        </w:rPr>
        <w:t xml:space="preserve"> медицинской организации - используется при оплате медицинской помощи, оказываемой фельдшерскими и фельдшерско-акушерскими пунктами, учитывает критерий соответствия их требованиям, установленным </w:t>
      </w:r>
      <w:hyperlink r:id="rId11" w:history="1">
        <w:r w:rsidR="00CF14A2" w:rsidRPr="007A7360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Положением</w:t>
        </w:r>
      </w:hyperlink>
      <w:r w:rsidR="00CF14A2" w:rsidRPr="007A7360">
        <w:rPr>
          <w:rFonts w:ascii="Times New Roman" w:hAnsi="Times New Roman"/>
          <w:sz w:val="28"/>
          <w:szCs w:val="28"/>
        </w:rPr>
        <w:t xml:space="preserve"> об организации оказания первичной медико-санитарной помощи взрослому населению, утвержденным приказом МЗСР РФ от 15.05.2012 № 543н.</w:t>
      </w:r>
    </w:p>
    <w:p w:rsidR="009946A7" w:rsidRPr="005B5AA0" w:rsidRDefault="009946A7" w:rsidP="00017B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2092B" w:rsidRPr="003968DA" w:rsidRDefault="00A2092B" w:rsidP="009B3B26">
      <w:pPr>
        <w:pStyle w:val="a4"/>
        <w:autoSpaceDE w:val="0"/>
        <w:autoSpaceDN w:val="0"/>
        <w:adjustRightInd w:val="0"/>
        <w:spacing w:before="60" w:after="120"/>
        <w:ind w:left="0"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>2.</w:t>
      </w:r>
      <w:r w:rsidR="00904ABD">
        <w:rPr>
          <w:sz w:val="28"/>
          <w:szCs w:val="28"/>
        </w:rPr>
        <w:t>2</w:t>
      </w:r>
      <w:r w:rsidR="001A5EEC">
        <w:rPr>
          <w:sz w:val="28"/>
          <w:szCs w:val="28"/>
        </w:rPr>
        <w:t>.</w:t>
      </w:r>
      <w:r w:rsidRPr="003968DA">
        <w:rPr>
          <w:sz w:val="28"/>
          <w:szCs w:val="28"/>
        </w:rPr>
        <w:t xml:space="preserve"> При оплате медицинской помощи, оказанной в стационарных условиях, в том числе для медицинской реабилитации в специализированных медицинских организациях (структурных подразделениях): </w:t>
      </w:r>
    </w:p>
    <w:p w:rsidR="00A2092B" w:rsidRDefault="00067879" w:rsidP="009B3B26">
      <w:pPr>
        <w:pStyle w:val="a4"/>
        <w:autoSpaceDE w:val="0"/>
        <w:autoSpaceDN w:val="0"/>
        <w:adjustRightInd w:val="0"/>
        <w:spacing w:before="60" w:after="120"/>
        <w:ind w:left="0"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A2092B" w:rsidRPr="003968DA">
        <w:rPr>
          <w:sz w:val="28"/>
          <w:szCs w:val="28"/>
        </w:rPr>
        <w:t xml:space="preserve">за </w:t>
      </w:r>
      <w:r w:rsidR="00730B57">
        <w:rPr>
          <w:sz w:val="28"/>
          <w:szCs w:val="28"/>
        </w:rPr>
        <w:t xml:space="preserve">случай </w:t>
      </w:r>
      <w:r w:rsidR="00730B57" w:rsidRPr="005312DE">
        <w:rPr>
          <w:sz w:val="28"/>
          <w:szCs w:val="28"/>
        </w:rPr>
        <w:t>госпитализации (</w:t>
      </w:r>
      <w:r w:rsidR="00A2092B" w:rsidRPr="005312DE">
        <w:rPr>
          <w:sz w:val="28"/>
          <w:szCs w:val="28"/>
        </w:rPr>
        <w:t>законченный случай лечения</w:t>
      </w:r>
      <w:r w:rsidR="00730B57" w:rsidRPr="005312DE">
        <w:rPr>
          <w:sz w:val="28"/>
          <w:szCs w:val="28"/>
        </w:rPr>
        <w:t>)</w:t>
      </w:r>
      <w:r w:rsidR="00A2092B" w:rsidRPr="005312DE">
        <w:rPr>
          <w:sz w:val="28"/>
          <w:szCs w:val="28"/>
        </w:rPr>
        <w:t xml:space="preserve"> </w:t>
      </w:r>
      <w:r w:rsidR="00730B57" w:rsidRPr="005312DE">
        <w:rPr>
          <w:sz w:val="28"/>
          <w:szCs w:val="28"/>
        </w:rPr>
        <w:t>по поводу</w:t>
      </w:r>
      <w:r w:rsidR="00730B57">
        <w:rPr>
          <w:sz w:val="28"/>
          <w:szCs w:val="28"/>
        </w:rPr>
        <w:t xml:space="preserve"> </w:t>
      </w:r>
      <w:r w:rsidR="00A2092B" w:rsidRPr="003968DA">
        <w:rPr>
          <w:sz w:val="28"/>
          <w:szCs w:val="28"/>
        </w:rPr>
        <w:t>заболевания, включенного в соответствующую группу заболеваний (в том числе клинико</w:t>
      </w:r>
      <w:r w:rsidR="00E51ED2">
        <w:rPr>
          <w:sz w:val="28"/>
          <w:szCs w:val="28"/>
        </w:rPr>
        <w:t>-</w:t>
      </w:r>
      <w:r w:rsidR="00A2092B" w:rsidRPr="003968DA">
        <w:rPr>
          <w:sz w:val="28"/>
          <w:szCs w:val="28"/>
        </w:rPr>
        <w:t>статистические группы заболеваний)</w:t>
      </w:r>
      <w:r w:rsidR="00D41B75">
        <w:rPr>
          <w:sz w:val="28"/>
          <w:szCs w:val="28"/>
        </w:rPr>
        <w:t>,</w:t>
      </w:r>
      <w:r w:rsidR="00D41B75" w:rsidRPr="00294DA4">
        <w:rPr>
          <w:sz w:val="28"/>
          <w:szCs w:val="28"/>
        </w:rPr>
        <w:t xml:space="preserve"> группу высокотехнологичной медицинской помощи), в том числе в сочетании с оплатой за услугу диализа</w:t>
      </w:r>
      <w:r w:rsidR="00D41B75" w:rsidRPr="00710127">
        <w:rPr>
          <w:sz w:val="28"/>
          <w:szCs w:val="28"/>
        </w:rPr>
        <w:t>);</w:t>
      </w:r>
      <w:r w:rsidR="00A2092B" w:rsidRPr="003968DA">
        <w:rPr>
          <w:sz w:val="28"/>
          <w:szCs w:val="28"/>
        </w:rPr>
        <w:t xml:space="preserve"> </w:t>
      </w:r>
    </w:p>
    <w:p w:rsidR="00067879" w:rsidRPr="003968DA" w:rsidRDefault="00067879" w:rsidP="000678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Pr="00D33794">
        <w:rPr>
          <w:sz w:val="28"/>
          <w:szCs w:val="28"/>
        </w:rPr>
        <w:t xml:space="preserve">за прерванный случай </w:t>
      </w:r>
      <w:r w:rsidR="00730B57" w:rsidRPr="00D33794">
        <w:rPr>
          <w:sz w:val="28"/>
          <w:szCs w:val="28"/>
        </w:rPr>
        <w:t xml:space="preserve">госпитализации </w:t>
      </w:r>
      <w:r w:rsidRPr="00D33794">
        <w:rPr>
          <w:sz w:val="28"/>
          <w:szCs w:val="28"/>
        </w:rPr>
        <w:t>в случаях прерывания лечения по медицинским показаниям,</w:t>
      </w:r>
      <w:r w:rsidR="004C18AB" w:rsidRPr="00D33794">
        <w:rPr>
          <w:sz w:val="28"/>
        </w:rPr>
        <w:t xml:space="preserve"> перевода пациента из одного отделения медицинской организации в другое,</w:t>
      </w:r>
      <w:r w:rsidRPr="00D33794">
        <w:rPr>
          <w:sz w:val="28"/>
          <w:szCs w:val="28"/>
        </w:rPr>
        <w:t xml:space="preserve">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</w:t>
      </w:r>
      <w:r w:rsidR="00D4358C" w:rsidRPr="00D33794">
        <w:rPr>
          <w:sz w:val="28"/>
          <w:szCs w:val="28"/>
        </w:rPr>
        <w:t>ой</w:t>
      </w:r>
      <w:r w:rsidRPr="00D33794">
        <w:rPr>
          <w:sz w:val="28"/>
          <w:szCs w:val="28"/>
        </w:rPr>
        <w:t xml:space="preserve"> медицинская помощь </w:t>
      </w:r>
      <w:r w:rsidR="00D4358C" w:rsidRPr="00D33794">
        <w:rPr>
          <w:sz w:val="28"/>
        </w:rPr>
        <w:t>по объективным причинам</w:t>
      </w:r>
      <w:r w:rsidR="00D4358C" w:rsidRPr="00D33794">
        <w:rPr>
          <w:sz w:val="28"/>
          <w:szCs w:val="28"/>
        </w:rPr>
        <w:t xml:space="preserve"> </w:t>
      </w:r>
      <w:r w:rsidRPr="00D33794">
        <w:rPr>
          <w:sz w:val="28"/>
          <w:szCs w:val="28"/>
        </w:rPr>
        <w:t>оказана пациенту не в полном объеме,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летального исхода</w:t>
      </w:r>
      <w:r w:rsidRPr="00D41B75">
        <w:rPr>
          <w:sz w:val="28"/>
          <w:szCs w:val="28"/>
        </w:rPr>
        <w:t>,</w:t>
      </w:r>
      <w:r w:rsidRPr="00D33794">
        <w:rPr>
          <w:sz w:val="28"/>
          <w:szCs w:val="28"/>
        </w:rPr>
        <w:t xml:space="preserve"> выписки пациента до истечения 3-х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D41B75" w:rsidRPr="00F03753">
        <w:rPr>
          <w:sz w:val="28"/>
          <w:szCs w:val="28"/>
        </w:rPr>
        <w:t>(групп заболеваний, состояний) с оптимальной длительностью лечения до 3 дней включительно</w:t>
      </w:r>
      <w:r w:rsidR="00D41B75" w:rsidRPr="00294DA4">
        <w:rPr>
          <w:sz w:val="28"/>
          <w:szCs w:val="28"/>
        </w:rPr>
        <w:t>, в том числе в сочетании с оплатой за услугу диализа</w:t>
      </w:r>
      <w:r w:rsidRPr="00294DA4">
        <w:rPr>
          <w:sz w:val="28"/>
          <w:szCs w:val="28"/>
        </w:rPr>
        <w:t>.</w:t>
      </w:r>
    </w:p>
    <w:p w:rsidR="00A2092B" w:rsidRPr="003968DA" w:rsidRDefault="00A2092B" w:rsidP="009B3B26">
      <w:pPr>
        <w:pStyle w:val="a4"/>
        <w:autoSpaceDE w:val="0"/>
        <w:autoSpaceDN w:val="0"/>
        <w:adjustRightInd w:val="0"/>
        <w:spacing w:before="60" w:after="120"/>
        <w:ind w:left="0"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lastRenderedPageBreak/>
        <w:t>2.</w:t>
      </w:r>
      <w:r w:rsidR="00904ABD">
        <w:rPr>
          <w:sz w:val="28"/>
          <w:szCs w:val="28"/>
        </w:rPr>
        <w:t>3</w:t>
      </w:r>
      <w:r w:rsidR="001A5EEC">
        <w:rPr>
          <w:sz w:val="28"/>
          <w:szCs w:val="28"/>
        </w:rPr>
        <w:t>.</w:t>
      </w:r>
      <w:r w:rsidRPr="003968DA">
        <w:rPr>
          <w:sz w:val="28"/>
          <w:szCs w:val="28"/>
        </w:rPr>
        <w:t xml:space="preserve"> При оплате медицинской помощи, оказанной в условиях дневного стационара: </w:t>
      </w:r>
    </w:p>
    <w:p w:rsidR="00A2092B" w:rsidRDefault="00067879" w:rsidP="009B3B26">
      <w:pPr>
        <w:pStyle w:val="a4"/>
        <w:autoSpaceDE w:val="0"/>
        <w:autoSpaceDN w:val="0"/>
        <w:adjustRightInd w:val="0"/>
        <w:spacing w:before="60" w:after="120"/>
        <w:ind w:left="0"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sym w:font="Symbol" w:char="F02D"/>
      </w:r>
      <w:r>
        <w:rPr>
          <w:sz w:val="28"/>
          <w:szCs w:val="28"/>
        </w:rPr>
        <w:t xml:space="preserve"> </w:t>
      </w:r>
      <w:r w:rsidR="00A2092B" w:rsidRPr="005312DE">
        <w:rPr>
          <w:sz w:val="28"/>
          <w:szCs w:val="28"/>
        </w:rPr>
        <w:t xml:space="preserve">за </w:t>
      </w:r>
      <w:r w:rsidR="00730B57" w:rsidRPr="005312DE">
        <w:rPr>
          <w:sz w:val="28"/>
          <w:szCs w:val="28"/>
        </w:rPr>
        <w:t>случай (</w:t>
      </w:r>
      <w:r w:rsidR="00A2092B" w:rsidRPr="005312DE">
        <w:rPr>
          <w:sz w:val="28"/>
          <w:szCs w:val="28"/>
        </w:rPr>
        <w:t>законченный случай</w:t>
      </w:r>
      <w:r w:rsidR="005A728F" w:rsidRPr="005312DE">
        <w:rPr>
          <w:sz w:val="28"/>
          <w:szCs w:val="28"/>
        </w:rPr>
        <w:t>)</w:t>
      </w:r>
      <w:r w:rsidR="00A2092B" w:rsidRPr="005312DE">
        <w:rPr>
          <w:sz w:val="28"/>
          <w:szCs w:val="28"/>
        </w:rPr>
        <w:t xml:space="preserve"> лечения</w:t>
      </w:r>
      <w:r w:rsidR="00A2092B" w:rsidRPr="003968DA">
        <w:rPr>
          <w:sz w:val="28"/>
          <w:szCs w:val="28"/>
        </w:rPr>
        <w:t xml:space="preserve"> заболевания, включенного в соответствующую группу заболеваний (в том числе клинико</w:t>
      </w:r>
      <w:r w:rsidR="00E51ED2">
        <w:rPr>
          <w:sz w:val="28"/>
          <w:szCs w:val="28"/>
        </w:rPr>
        <w:t>-</w:t>
      </w:r>
      <w:r w:rsidR="00A2092B" w:rsidRPr="003968DA">
        <w:rPr>
          <w:sz w:val="28"/>
          <w:szCs w:val="28"/>
        </w:rPr>
        <w:t>статистические группы заболеваний)</w:t>
      </w:r>
      <w:r w:rsidR="008A7897" w:rsidRPr="00294DA4">
        <w:rPr>
          <w:sz w:val="28"/>
          <w:szCs w:val="28"/>
        </w:rPr>
        <w:t xml:space="preserve">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</w:t>
      </w:r>
      <w:r w:rsidR="00A2092B" w:rsidRPr="003968DA">
        <w:rPr>
          <w:sz w:val="28"/>
          <w:szCs w:val="28"/>
        </w:rPr>
        <w:t xml:space="preserve">; </w:t>
      </w:r>
    </w:p>
    <w:p w:rsidR="00067879" w:rsidRPr="003968DA" w:rsidRDefault="00067879" w:rsidP="009B3B26">
      <w:pPr>
        <w:pStyle w:val="a4"/>
        <w:autoSpaceDE w:val="0"/>
        <w:autoSpaceDN w:val="0"/>
        <w:adjustRightInd w:val="0"/>
        <w:spacing w:before="60" w:after="120"/>
        <w:ind w:left="0" w:firstLine="709"/>
        <w:jc w:val="both"/>
        <w:rPr>
          <w:sz w:val="28"/>
          <w:szCs w:val="28"/>
        </w:rPr>
      </w:pPr>
      <w:r w:rsidRPr="00D33794">
        <w:rPr>
          <w:sz w:val="28"/>
          <w:szCs w:val="28"/>
        </w:rPr>
        <w:sym w:font="Symbol" w:char="F02D"/>
      </w:r>
      <w:r w:rsidRPr="00D33794">
        <w:rPr>
          <w:sz w:val="28"/>
          <w:szCs w:val="28"/>
        </w:rPr>
        <w:t xml:space="preserve"> за прерванный случай оказания медицинской помощи в случаях прерывания лечения по медицинским показаниям,</w:t>
      </w:r>
      <w:r w:rsidR="004C18AB" w:rsidRPr="00D33794">
        <w:rPr>
          <w:sz w:val="28"/>
        </w:rPr>
        <w:t xml:space="preserve"> перевода пациента из одного отделения медицинской организации в другое,</w:t>
      </w:r>
      <w:r w:rsidRPr="00D33794">
        <w:rPr>
          <w:sz w:val="28"/>
          <w:szCs w:val="28"/>
        </w:rPr>
        <w:t xml:space="preserve">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</w:t>
      </w:r>
      <w:r w:rsidR="00C73793" w:rsidRPr="00D33794">
        <w:rPr>
          <w:sz w:val="28"/>
          <w:szCs w:val="28"/>
        </w:rPr>
        <w:t>ой</w:t>
      </w:r>
      <w:r w:rsidRPr="00D33794">
        <w:rPr>
          <w:sz w:val="28"/>
          <w:szCs w:val="28"/>
        </w:rPr>
        <w:t xml:space="preserve"> медицинская помощь</w:t>
      </w:r>
      <w:r w:rsidR="00C73793" w:rsidRPr="00D33794">
        <w:rPr>
          <w:sz w:val="28"/>
        </w:rPr>
        <w:t xml:space="preserve"> по объективным причинам</w:t>
      </w:r>
      <w:r w:rsidRPr="00D33794">
        <w:rPr>
          <w:sz w:val="28"/>
          <w:szCs w:val="28"/>
        </w:rPr>
        <w:t xml:space="preserve"> оказана пациенту не в полном объеме,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при его письменном отказе от дальнейшего лечения, летального исхода</w:t>
      </w:r>
      <w:r w:rsidRPr="008A7897">
        <w:rPr>
          <w:sz w:val="28"/>
          <w:szCs w:val="28"/>
        </w:rPr>
        <w:t>, в</w:t>
      </w:r>
      <w:r w:rsidRPr="00D33794">
        <w:rPr>
          <w:sz w:val="28"/>
          <w:szCs w:val="28"/>
        </w:rPr>
        <w:t>ыписки пациента до истечения 3-х дней (включительно) со дня госпитализации (начала лечения), за исключением случаев оказания медицинской помощи по группам заболеваний, состояний</w:t>
      </w:r>
      <w:r w:rsidR="00D33794" w:rsidRPr="00D33794">
        <w:rPr>
          <w:sz w:val="28"/>
        </w:rPr>
        <w:t>,</w:t>
      </w:r>
      <w:r w:rsidR="008A7897" w:rsidRPr="008A7897">
        <w:rPr>
          <w:sz w:val="28"/>
          <w:szCs w:val="28"/>
        </w:rPr>
        <w:t xml:space="preserve"> </w:t>
      </w:r>
      <w:r w:rsidR="008A7897" w:rsidRPr="00F03753">
        <w:rPr>
          <w:sz w:val="28"/>
          <w:szCs w:val="28"/>
        </w:rPr>
        <w:t>(групп заболеваний, состояний) с оптимальной длительностью лечения до 3 дней включительно</w:t>
      </w:r>
      <w:r w:rsidR="008A7897" w:rsidRPr="005A30E8">
        <w:rPr>
          <w:sz w:val="28"/>
          <w:szCs w:val="28"/>
        </w:rPr>
        <w:t>,</w:t>
      </w:r>
      <w:r w:rsidR="008A7897" w:rsidRPr="00294DA4">
        <w:rPr>
          <w:sz w:val="28"/>
          <w:szCs w:val="28"/>
        </w:rPr>
        <w:t xml:space="preserve"> за услугу диализа (в том числе в сочетании с оплатой по клинико-статистической группе заболеваний, группе высокотехнологичной медицинской помощи).</w:t>
      </w:r>
    </w:p>
    <w:p w:rsidR="002B1884" w:rsidRPr="003968DA" w:rsidRDefault="002B1884" w:rsidP="002B1884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>В рамках проведения контроля за  выполнением плановых зданий при учете фактически выполненных объемов медицинской помощи, оказанной  в условиях круглосуточного и дневного стационаров, учитываются  в том числе страховые случаи с нулевым тарифом. Для страховых случаев, которым действующим тарифным соглашением определена оплата в независимости от изменения диагноза, т.е. при переводе пациента с одного профиля на другой, оплата производится по тарифу за каждое движение, все движения учитываются отдельно.</w:t>
      </w:r>
    </w:p>
    <w:p w:rsidR="002B1884" w:rsidRPr="003968DA" w:rsidRDefault="00CD2EC6" w:rsidP="002B1884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04ABD">
        <w:rPr>
          <w:sz w:val="28"/>
          <w:szCs w:val="28"/>
        </w:rPr>
        <w:t>4</w:t>
      </w:r>
      <w:r w:rsidR="001A5EE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B1884" w:rsidRPr="003968DA">
        <w:rPr>
          <w:sz w:val="28"/>
          <w:szCs w:val="28"/>
        </w:rPr>
        <w:t>По нормативам финансовых затрат на единицу объема предоставления медицинской помощи по перечню видов высокотехнологичной медицинской помощи, включенных в базовую программу обязательного медицинского страхования,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страхования.</w:t>
      </w:r>
    </w:p>
    <w:p w:rsidR="005A728F" w:rsidRDefault="00A2092B" w:rsidP="00843150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lastRenderedPageBreak/>
        <w:t>2.</w:t>
      </w:r>
      <w:r w:rsidR="00904ABD">
        <w:rPr>
          <w:sz w:val="28"/>
          <w:szCs w:val="28"/>
        </w:rPr>
        <w:t>5</w:t>
      </w:r>
      <w:r w:rsidR="001A5EEC">
        <w:rPr>
          <w:sz w:val="28"/>
          <w:szCs w:val="28"/>
        </w:rPr>
        <w:t>.</w:t>
      </w:r>
      <w:r w:rsidR="00CD2EC6">
        <w:rPr>
          <w:sz w:val="28"/>
          <w:szCs w:val="28"/>
        </w:rPr>
        <w:t xml:space="preserve"> </w:t>
      </w:r>
      <w:r w:rsidRPr="003968DA">
        <w:rPr>
          <w:sz w:val="28"/>
          <w:szCs w:val="28"/>
        </w:rPr>
        <w:t>При оплате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5A728F" w:rsidRPr="005312DE">
        <w:rPr>
          <w:sz w:val="28"/>
          <w:szCs w:val="28"/>
        </w:rPr>
        <w:t>:</w:t>
      </w:r>
    </w:p>
    <w:p w:rsidR="00B264DA" w:rsidRDefault="00A2092B" w:rsidP="00843150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>- по подушевому нормативу финансирования</w:t>
      </w:r>
      <w:r w:rsidR="005A728F" w:rsidRPr="005312DE">
        <w:rPr>
          <w:sz w:val="28"/>
          <w:szCs w:val="28"/>
        </w:rPr>
        <w:t>;</w:t>
      </w:r>
    </w:p>
    <w:p w:rsidR="005A728F" w:rsidRDefault="005A728F" w:rsidP="00843150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 w:rsidRPr="005312DE">
        <w:rPr>
          <w:sz w:val="28"/>
          <w:szCs w:val="28"/>
        </w:rPr>
        <w:t>за единицу объема медицинской помощи -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:rsidR="00DF5C7C" w:rsidRPr="00766A99" w:rsidRDefault="00DF5C7C" w:rsidP="00843150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04ABD">
        <w:rPr>
          <w:sz w:val="28"/>
          <w:szCs w:val="28"/>
        </w:rPr>
        <w:t>6</w:t>
      </w:r>
      <w:r w:rsidR="001A5EEC">
        <w:rPr>
          <w:sz w:val="28"/>
          <w:szCs w:val="28"/>
        </w:rPr>
        <w:t>.</w:t>
      </w:r>
      <w:r w:rsidRPr="00DF5C7C">
        <w:t xml:space="preserve"> </w:t>
      </w:r>
      <w:r w:rsidRPr="00DF5C7C">
        <w:rPr>
          <w:sz w:val="28"/>
          <w:szCs w:val="28"/>
        </w:rPr>
        <w:t>Перечень медицинских организаций, включенных в реестр медицинских организаций, осуществляющих деятельность в сфере обязательного медицинского страхования на территории</w:t>
      </w:r>
      <w:r w:rsidR="00F408F2">
        <w:rPr>
          <w:sz w:val="28"/>
          <w:szCs w:val="28"/>
        </w:rPr>
        <w:t xml:space="preserve"> Республики Карелия</w:t>
      </w:r>
      <w:r w:rsidRPr="00DF5C7C">
        <w:rPr>
          <w:sz w:val="28"/>
          <w:szCs w:val="28"/>
        </w:rPr>
        <w:t>, в разрезе условий оказания медицинской помощи и</w:t>
      </w:r>
      <w:r w:rsidR="00F408F2">
        <w:rPr>
          <w:sz w:val="28"/>
          <w:szCs w:val="28"/>
        </w:rPr>
        <w:t xml:space="preserve"> </w:t>
      </w:r>
      <w:r w:rsidRPr="00DF5C7C">
        <w:rPr>
          <w:sz w:val="28"/>
          <w:szCs w:val="28"/>
        </w:rPr>
        <w:t>применяемых</w:t>
      </w:r>
      <w:r w:rsidR="00F408F2">
        <w:rPr>
          <w:sz w:val="28"/>
          <w:szCs w:val="28"/>
        </w:rPr>
        <w:t xml:space="preserve"> </w:t>
      </w:r>
      <w:r w:rsidRPr="00766A99">
        <w:rPr>
          <w:sz w:val="28"/>
          <w:szCs w:val="28"/>
        </w:rPr>
        <w:t>способов</w:t>
      </w:r>
      <w:r w:rsidR="00F408F2" w:rsidRPr="00766A99">
        <w:rPr>
          <w:sz w:val="28"/>
          <w:szCs w:val="28"/>
        </w:rPr>
        <w:t xml:space="preserve"> </w:t>
      </w:r>
      <w:r w:rsidRPr="00766A99">
        <w:rPr>
          <w:sz w:val="28"/>
          <w:szCs w:val="28"/>
        </w:rPr>
        <w:t>оплаты</w:t>
      </w:r>
      <w:r w:rsidR="00F408F2" w:rsidRPr="00766A99">
        <w:rPr>
          <w:sz w:val="28"/>
          <w:szCs w:val="28"/>
        </w:rPr>
        <w:t xml:space="preserve"> </w:t>
      </w:r>
      <w:r w:rsidRPr="00766A99">
        <w:rPr>
          <w:sz w:val="28"/>
          <w:szCs w:val="28"/>
        </w:rPr>
        <w:t xml:space="preserve">устанавливается в приложении </w:t>
      </w:r>
      <w:r w:rsidR="00F408F2" w:rsidRPr="00766A99">
        <w:rPr>
          <w:sz w:val="28"/>
          <w:szCs w:val="28"/>
        </w:rPr>
        <w:t xml:space="preserve">№1 </w:t>
      </w:r>
      <w:r w:rsidRPr="00766A99">
        <w:rPr>
          <w:sz w:val="28"/>
          <w:szCs w:val="28"/>
        </w:rPr>
        <w:t xml:space="preserve">к </w:t>
      </w:r>
      <w:r w:rsidR="005E64B2" w:rsidRPr="00766A99">
        <w:rPr>
          <w:sz w:val="28"/>
          <w:szCs w:val="28"/>
        </w:rPr>
        <w:t>Т</w:t>
      </w:r>
      <w:r w:rsidRPr="00766A99">
        <w:rPr>
          <w:sz w:val="28"/>
          <w:szCs w:val="28"/>
        </w:rPr>
        <w:t>арифному соглашению.</w:t>
      </w:r>
    </w:p>
    <w:p w:rsidR="00B264DA" w:rsidRPr="00766A99" w:rsidRDefault="003770DF" w:rsidP="00843150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 w:rsidRPr="00766A99">
        <w:rPr>
          <w:sz w:val="28"/>
          <w:szCs w:val="28"/>
        </w:rPr>
        <w:t>2</w:t>
      </w:r>
      <w:r w:rsidR="002B1884" w:rsidRPr="00766A99">
        <w:rPr>
          <w:sz w:val="28"/>
          <w:szCs w:val="28"/>
        </w:rPr>
        <w:t>.</w:t>
      </w:r>
      <w:r w:rsidR="00904ABD" w:rsidRPr="00766A99">
        <w:rPr>
          <w:sz w:val="28"/>
          <w:szCs w:val="28"/>
        </w:rPr>
        <w:t>7</w:t>
      </w:r>
      <w:r w:rsidR="001A5EEC" w:rsidRPr="00766A99">
        <w:rPr>
          <w:sz w:val="28"/>
          <w:szCs w:val="28"/>
        </w:rPr>
        <w:t>.</w:t>
      </w:r>
      <w:r w:rsidRPr="00766A99">
        <w:rPr>
          <w:sz w:val="28"/>
          <w:szCs w:val="28"/>
        </w:rPr>
        <w:t xml:space="preserve"> Порядок</w:t>
      </w:r>
      <w:r w:rsidR="00B264DA" w:rsidRPr="00766A99">
        <w:rPr>
          <w:sz w:val="28"/>
          <w:szCs w:val="28"/>
        </w:rPr>
        <w:t xml:space="preserve"> применения способов оплаты установлены приложением №2 к Тарифному соглашению.</w:t>
      </w:r>
    </w:p>
    <w:p w:rsidR="00E07CCE" w:rsidRDefault="00DC3971" w:rsidP="009D68C6">
      <w:pPr>
        <w:pStyle w:val="a4"/>
        <w:tabs>
          <w:tab w:val="left" w:pos="1653"/>
        </w:tabs>
        <w:autoSpaceDE w:val="0"/>
        <w:autoSpaceDN w:val="0"/>
        <w:adjustRightInd w:val="0"/>
        <w:spacing w:before="60" w:after="120"/>
        <w:ind w:left="0" w:firstLine="709"/>
        <w:jc w:val="both"/>
        <w:rPr>
          <w:sz w:val="28"/>
          <w:szCs w:val="28"/>
        </w:rPr>
      </w:pPr>
      <w:r w:rsidRPr="00766A99">
        <w:rPr>
          <w:sz w:val="28"/>
          <w:szCs w:val="28"/>
        </w:rPr>
        <w:tab/>
      </w:r>
    </w:p>
    <w:p w:rsidR="003035F9" w:rsidRPr="00766A99" w:rsidRDefault="003035F9" w:rsidP="009D68C6">
      <w:pPr>
        <w:pStyle w:val="a4"/>
        <w:tabs>
          <w:tab w:val="left" w:pos="1653"/>
        </w:tabs>
        <w:autoSpaceDE w:val="0"/>
        <w:autoSpaceDN w:val="0"/>
        <w:adjustRightInd w:val="0"/>
        <w:spacing w:before="60" w:after="120"/>
        <w:ind w:left="0" w:firstLine="709"/>
        <w:jc w:val="both"/>
        <w:rPr>
          <w:b/>
          <w:sz w:val="28"/>
          <w:szCs w:val="28"/>
        </w:rPr>
      </w:pPr>
      <w:r w:rsidRPr="00766A99">
        <w:rPr>
          <w:b/>
          <w:sz w:val="28"/>
          <w:szCs w:val="28"/>
          <w:lang w:val="en-US"/>
        </w:rPr>
        <w:t>III</w:t>
      </w:r>
      <w:r w:rsidRPr="00766A99">
        <w:rPr>
          <w:b/>
          <w:sz w:val="28"/>
          <w:szCs w:val="28"/>
        </w:rPr>
        <w:t>.</w:t>
      </w:r>
      <w:r w:rsidR="00EC46C9" w:rsidRPr="00766A99">
        <w:rPr>
          <w:b/>
          <w:sz w:val="28"/>
          <w:szCs w:val="28"/>
        </w:rPr>
        <w:t xml:space="preserve"> Размер и структура т</w:t>
      </w:r>
      <w:r w:rsidRPr="00766A99">
        <w:rPr>
          <w:b/>
          <w:sz w:val="28"/>
          <w:szCs w:val="28"/>
        </w:rPr>
        <w:t>ариф</w:t>
      </w:r>
      <w:r w:rsidR="00EC46C9" w:rsidRPr="00766A99">
        <w:rPr>
          <w:b/>
          <w:sz w:val="28"/>
          <w:szCs w:val="28"/>
        </w:rPr>
        <w:t>ов</w:t>
      </w:r>
      <w:r w:rsidRPr="00766A99">
        <w:rPr>
          <w:b/>
          <w:sz w:val="28"/>
          <w:szCs w:val="28"/>
        </w:rPr>
        <w:t xml:space="preserve"> на оплату медицинской помощи</w:t>
      </w:r>
      <w:r w:rsidR="00EC46C9" w:rsidRPr="00766A99">
        <w:rPr>
          <w:b/>
          <w:sz w:val="28"/>
          <w:szCs w:val="28"/>
        </w:rPr>
        <w:t>.</w:t>
      </w:r>
    </w:p>
    <w:p w:rsidR="00195EBC" w:rsidRPr="00766A99" w:rsidRDefault="00195EBC" w:rsidP="00877276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 w:rsidRPr="00766A99">
        <w:rPr>
          <w:sz w:val="28"/>
          <w:szCs w:val="28"/>
        </w:rPr>
        <w:t>Порядок формирования и структура тарифа на оплату медицинской помощи по ОМС устанавливаются в соот</w:t>
      </w:r>
      <w:r w:rsidR="008B11D0" w:rsidRPr="00766A99">
        <w:rPr>
          <w:sz w:val="28"/>
          <w:szCs w:val="28"/>
        </w:rPr>
        <w:t>ветствии с Федеральным законом «</w:t>
      </w:r>
      <w:r w:rsidRPr="00766A99">
        <w:rPr>
          <w:sz w:val="28"/>
          <w:szCs w:val="28"/>
        </w:rPr>
        <w:t>Об обязательном медицинском страховании в Российской Федерации</w:t>
      </w:r>
      <w:r w:rsidR="008B11D0" w:rsidRPr="00766A99">
        <w:rPr>
          <w:sz w:val="28"/>
          <w:szCs w:val="28"/>
        </w:rPr>
        <w:t>»</w:t>
      </w:r>
      <w:r w:rsidRPr="00766A99">
        <w:rPr>
          <w:sz w:val="28"/>
          <w:szCs w:val="28"/>
        </w:rPr>
        <w:t xml:space="preserve">. </w:t>
      </w:r>
    </w:p>
    <w:p w:rsidR="00195EBC" w:rsidRPr="00766A99" w:rsidRDefault="00195EBC" w:rsidP="00877276">
      <w:pPr>
        <w:autoSpaceDE w:val="0"/>
        <w:autoSpaceDN w:val="0"/>
        <w:adjustRightInd w:val="0"/>
        <w:spacing w:before="60" w:after="120"/>
        <w:ind w:firstLine="709"/>
        <w:jc w:val="both"/>
        <w:rPr>
          <w:sz w:val="28"/>
          <w:szCs w:val="28"/>
        </w:rPr>
      </w:pPr>
      <w:r w:rsidRPr="00766A99">
        <w:rPr>
          <w:sz w:val="28"/>
          <w:szCs w:val="28"/>
        </w:rPr>
        <w:t xml:space="preserve">Расчет тарифов производится в соответствии с методикой расчета тарифов на оплату медицинской помощи по обязательному медицинскому страхованию, установленной разделом XII  Правил обязательного медицинского страхования, утвержденных приказом Министерства здравоохранения и социального развития Российской Федерации </w:t>
      </w:r>
      <w:r w:rsidR="00E51ED2" w:rsidRPr="00766A99">
        <w:rPr>
          <w:sz w:val="28"/>
          <w:szCs w:val="28"/>
        </w:rPr>
        <w:t>от 28 февраля 2019 года № 108н «</w:t>
      </w:r>
      <w:r w:rsidRPr="00766A99">
        <w:rPr>
          <w:sz w:val="28"/>
          <w:szCs w:val="28"/>
        </w:rPr>
        <w:t>Об утверждении Правил обязательного медицинского страхования</w:t>
      </w:r>
      <w:r w:rsidR="00E51ED2" w:rsidRPr="00766A99">
        <w:rPr>
          <w:sz w:val="28"/>
          <w:szCs w:val="28"/>
        </w:rPr>
        <w:t>»</w:t>
      </w:r>
      <w:r w:rsidRPr="00766A99">
        <w:rPr>
          <w:sz w:val="28"/>
          <w:szCs w:val="28"/>
        </w:rPr>
        <w:t xml:space="preserve"> и приказом Министерства здравоохранения Российской Федерации о</w:t>
      </w:r>
      <w:r w:rsidR="00E51ED2" w:rsidRPr="00766A99">
        <w:rPr>
          <w:sz w:val="28"/>
          <w:szCs w:val="28"/>
        </w:rPr>
        <w:t>т 29 декабря 2020 года № 1397н «</w:t>
      </w:r>
      <w:r w:rsidRPr="00766A99">
        <w:rPr>
          <w:sz w:val="28"/>
          <w:szCs w:val="28"/>
        </w:rPr>
        <w:t>Об утверждении Требований к структуре и содержанию тарифного соглашения</w:t>
      </w:r>
      <w:r w:rsidR="00E51ED2" w:rsidRPr="00766A99">
        <w:rPr>
          <w:sz w:val="28"/>
          <w:szCs w:val="28"/>
        </w:rPr>
        <w:t>»</w:t>
      </w:r>
      <w:r w:rsidRPr="00766A99">
        <w:rPr>
          <w:sz w:val="28"/>
          <w:szCs w:val="28"/>
        </w:rPr>
        <w:t>.</w:t>
      </w:r>
    </w:p>
    <w:p w:rsidR="00330776" w:rsidRPr="00766A99" w:rsidRDefault="00330776" w:rsidP="0033077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6A99">
        <w:rPr>
          <w:sz w:val="28"/>
          <w:szCs w:val="28"/>
        </w:rPr>
        <w:t xml:space="preserve">Структура тарифа на оплату медицинской помощи по обязательному медицинскому страхованию устанавливается в соответствии с территориальной программой ОМС Республики Карелия и включает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</w:t>
      </w:r>
      <w:r w:rsidRPr="00766A99">
        <w:rPr>
          <w:sz w:val="28"/>
          <w:szCs w:val="28"/>
        </w:rPr>
        <w:lastRenderedPageBreak/>
        <w:t>диагностического оборудования), организации питания (при отсутствии организованного питания в МО),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(оборудование, производственный и хозяйственный инвентарь) стоимостью до ста тысяч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:rsidR="00330776" w:rsidRPr="00766A99" w:rsidRDefault="00330776" w:rsidP="00330776">
      <w:pPr>
        <w:spacing w:before="60"/>
        <w:ind w:firstLine="709"/>
        <w:jc w:val="both"/>
        <w:rPr>
          <w:sz w:val="28"/>
          <w:szCs w:val="28"/>
        </w:rPr>
      </w:pPr>
      <w:r w:rsidRPr="00766A99">
        <w:rPr>
          <w:sz w:val="28"/>
          <w:szCs w:val="28"/>
        </w:rPr>
        <w:t>Финансирование расходов, включенных в структуру тарифа, при невыполнении медицинскими организациями объемов медицинской помощи, установленных решением Комиссии по разработке Территориальной программы ОМС, не является обязательством сферы ОМС.</w:t>
      </w:r>
    </w:p>
    <w:p w:rsidR="00330776" w:rsidRPr="00BA0548" w:rsidRDefault="00330776" w:rsidP="00330776">
      <w:pPr>
        <w:spacing w:before="60"/>
        <w:ind w:firstLine="709"/>
        <w:jc w:val="both"/>
        <w:rPr>
          <w:sz w:val="28"/>
          <w:szCs w:val="28"/>
        </w:rPr>
      </w:pPr>
      <w:r w:rsidRPr="00766A99">
        <w:rPr>
          <w:sz w:val="28"/>
          <w:szCs w:val="28"/>
        </w:rPr>
        <w:t>Расходы на приобретение основных средств (оборудование, производственный и хозяйственный инвентарь) стоимостью свыше 100 тысяч рублей за единицу (за исключением структуры затрат тарифа по ВМП), проведение капитального ремонта и</w:t>
      </w:r>
      <w:r w:rsidRPr="00BA0548">
        <w:rPr>
          <w:sz w:val="28"/>
          <w:szCs w:val="28"/>
        </w:rPr>
        <w:t xml:space="preserve"> проектно-сметной документации для его проведения и иные расходы, не включенные в структуру тарифа на оплату медицинской помощи за счет средств обязательного медицинского страхования в соответствии с частью 7 статьи 35 Федер</w:t>
      </w:r>
      <w:r>
        <w:rPr>
          <w:sz w:val="28"/>
          <w:szCs w:val="28"/>
        </w:rPr>
        <w:t xml:space="preserve">ального закона от 29.11.2010 г. </w:t>
      </w:r>
      <w:r w:rsidRPr="00BA0548">
        <w:rPr>
          <w:sz w:val="28"/>
          <w:szCs w:val="28"/>
        </w:rPr>
        <w:t xml:space="preserve">№ 326-ФЗ </w:t>
      </w:r>
      <w:r>
        <w:rPr>
          <w:sz w:val="28"/>
          <w:szCs w:val="28"/>
        </w:rPr>
        <w:t>«</w:t>
      </w:r>
      <w:r w:rsidRPr="00BA0548">
        <w:rPr>
          <w:sz w:val="28"/>
          <w:szCs w:val="28"/>
        </w:rPr>
        <w:t>Об обязательном медицинском страховании в Российской Федерации</w:t>
      </w:r>
      <w:r>
        <w:rPr>
          <w:sz w:val="28"/>
          <w:szCs w:val="28"/>
        </w:rPr>
        <w:t>»</w:t>
      </w:r>
      <w:r w:rsidRPr="00BA0548">
        <w:rPr>
          <w:sz w:val="28"/>
          <w:szCs w:val="28"/>
        </w:rPr>
        <w:t xml:space="preserve">, осуществляются за счет бюджетных ассигнований соответствующих бюджетов и в структуру тарифа не включаются. </w:t>
      </w:r>
    </w:p>
    <w:p w:rsidR="00195EBC" w:rsidRDefault="00195EBC" w:rsidP="00195EB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133003">
        <w:rPr>
          <w:rFonts w:ascii="Times New Roman" w:hAnsi="Times New Roman" w:cs="Times New Roman"/>
          <w:b/>
          <w:sz w:val="28"/>
          <w:szCs w:val="28"/>
        </w:rPr>
        <w:t>Тарифы на оплату медицинской помощи</w:t>
      </w:r>
      <w:r w:rsidRPr="00C536B4">
        <w:rPr>
          <w:rFonts w:ascii="Times New Roman" w:hAnsi="Times New Roman" w:cs="Times New Roman"/>
          <w:b/>
          <w:sz w:val="28"/>
          <w:szCs w:val="28"/>
        </w:rPr>
        <w:t xml:space="preserve"> в амбулаторных условиях</w:t>
      </w:r>
      <w:r w:rsidR="00133003">
        <w:rPr>
          <w:rFonts w:ascii="Times New Roman" w:hAnsi="Times New Roman" w:cs="Times New Roman"/>
          <w:b/>
          <w:sz w:val="28"/>
          <w:szCs w:val="28"/>
        </w:rPr>
        <w:t>.</w:t>
      </w:r>
    </w:p>
    <w:p w:rsidR="00023140" w:rsidRDefault="00D57379" w:rsidP="00544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</w:t>
      </w:r>
      <w:r w:rsidRPr="0058352F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обеспечения медицинской помощи</w:t>
      </w:r>
      <w:r w:rsidR="00280508">
        <w:rPr>
          <w:rFonts w:ascii="Times New Roman" w:hAnsi="Times New Roman" w:cs="Times New Roman"/>
          <w:sz w:val="28"/>
          <w:szCs w:val="28"/>
        </w:rPr>
        <w:t>, оказываемой медицинскими организациями, участвующими в реализации территориальной программы обязательного медицинского страхования,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67CA">
        <w:rPr>
          <w:rFonts w:ascii="Times New Roman" w:hAnsi="Times New Roman" w:cs="Times New Roman"/>
          <w:sz w:val="28"/>
          <w:szCs w:val="28"/>
        </w:rPr>
        <w:t>в</w:t>
      </w:r>
      <w:r w:rsidR="00280508">
        <w:rPr>
          <w:rFonts w:ascii="Times New Roman" w:hAnsi="Times New Roman" w:cs="Times New Roman"/>
          <w:sz w:val="28"/>
          <w:szCs w:val="28"/>
        </w:rPr>
        <w:t xml:space="preserve"> амбулаторных условиях</w:t>
      </w:r>
      <w:r w:rsidRPr="0058352F">
        <w:rPr>
          <w:rFonts w:ascii="Times New Roman" w:hAnsi="Times New Roman" w:cs="Times New Roman"/>
          <w:sz w:val="28"/>
          <w:szCs w:val="28"/>
        </w:rPr>
        <w:t xml:space="preserve"> </w:t>
      </w:r>
      <w:r w:rsidR="00C3647D">
        <w:rPr>
          <w:rFonts w:ascii="Times New Roman" w:hAnsi="Times New Roman" w:cs="Times New Roman"/>
          <w:sz w:val="28"/>
          <w:szCs w:val="28"/>
        </w:rPr>
        <w:t xml:space="preserve">в </w:t>
      </w:r>
      <w:r w:rsidRPr="0058352F">
        <w:rPr>
          <w:rFonts w:ascii="Times New Roman" w:hAnsi="Times New Roman" w:cs="Times New Roman"/>
          <w:sz w:val="28"/>
          <w:szCs w:val="28"/>
        </w:rPr>
        <w:t>расчете на одно</w:t>
      </w:r>
      <w:r>
        <w:rPr>
          <w:rFonts w:ascii="Times New Roman" w:hAnsi="Times New Roman" w:cs="Times New Roman"/>
          <w:sz w:val="28"/>
          <w:szCs w:val="28"/>
        </w:rPr>
        <w:t xml:space="preserve">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</w:t>
      </w:r>
      <w:r w:rsidRPr="0058352F">
        <w:rPr>
          <w:rFonts w:ascii="Times New Roman" w:hAnsi="Times New Roman" w:cs="Times New Roman"/>
          <w:sz w:val="28"/>
          <w:szCs w:val="28"/>
        </w:rPr>
        <w:t>территориальной программ</w:t>
      </w:r>
      <w:r>
        <w:rPr>
          <w:rFonts w:ascii="Times New Roman" w:hAnsi="Times New Roman" w:cs="Times New Roman"/>
          <w:sz w:val="28"/>
          <w:szCs w:val="28"/>
        </w:rPr>
        <w:t>ой обязательного медицинского страхования</w:t>
      </w:r>
      <w:r w:rsidRPr="005835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759E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8759E" w:rsidRPr="00F8759E">
        <w:rPr>
          <w:rFonts w:ascii="Times New Roman" w:hAnsi="Times New Roman" w:cs="Times New Roman"/>
          <w:sz w:val="28"/>
          <w:szCs w:val="28"/>
        </w:rPr>
        <w:t>8 987,62</w:t>
      </w:r>
      <w:r w:rsidRPr="00F8759E"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3968D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D57379" w:rsidRPr="003968DA" w:rsidRDefault="00D57379" w:rsidP="005443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8D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174E6" w:rsidRDefault="00133003" w:rsidP="007174E6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3.1.1. При определении </w:t>
      </w:r>
      <w:r w:rsidRPr="00133003">
        <w:rPr>
          <w:rFonts w:ascii="Times New Roman" w:hAnsi="Times New Roman" w:cs="Times New Roman"/>
          <w:b/>
          <w:sz w:val="28"/>
          <w:szCs w:val="28"/>
        </w:rPr>
        <w:t>подушевого норматива финансирования медицинской помощи в амбулаторных условиях на прикрепившихся лиц</w:t>
      </w:r>
      <w:r>
        <w:rPr>
          <w:rFonts w:ascii="Times New Roman" w:hAnsi="Times New Roman" w:cs="Times New Roman"/>
          <w:b/>
          <w:sz w:val="28"/>
          <w:szCs w:val="28"/>
        </w:rPr>
        <w:t xml:space="preserve"> устанавливаются:</w:t>
      </w:r>
    </w:p>
    <w:p w:rsidR="00791269" w:rsidRDefault="00791269" w:rsidP="007174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3.1.1.</w:t>
      </w:r>
      <w:r w:rsidR="00133003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91269">
        <w:rPr>
          <w:rFonts w:ascii="Times New Roman" w:hAnsi="Times New Roman" w:cs="Times New Roman"/>
          <w:sz w:val="28"/>
          <w:szCs w:val="28"/>
        </w:rPr>
        <w:t xml:space="preserve">Половозрастные коэффициенты дифференциации к базовому подушевому нормативу финансирования амбулаторной медицинской помощи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9126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91269">
        <w:rPr>
          <w:rFonts w:ascii="Times New Roman" w:hAnsi="Times New Roman" w:cs="Times New Roman"/>
          <w:sz w:val="28"/>
          <w:szCs w:val="28"/>
        </w:rPr>
        <w:t xml:space="preserve"> № </w:t>
      </w:r>
      <w:r w:rsidR="00B6748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791269" w:rsidRDefault="00791269" w:rsidP="00791269">
      <w:pPr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968DA">
        <w:rPr>
          <w:sz w:val="28"/>
          <w:szCs w:val="28"/>
        </w:rPr>
        <w:t>оловозрастные группы численности застрахованных лиц,</w:t>
      </w:r>
      <w:r w:rsidRPr="00A71F3F">
        <w:rPr>
          <w:sz w:val="28"/>
          <w:szCs w:val="28"/>
        </w:rPr>
        <w:t xml:space="preserve"> используемые для определения половозрастных коэффициентов дифференциации, применяемых для установления подушевого норматива финансирования амбулаторной медицинской помощи</w:t>
      </w:r>
      <w:r>
        <w:rPr>
          <w:sz w:val="28"/>
          <w:szCs w:val="28"/>
        </w:rPr>
        <w:t xml:space="preserve"> (</w:t>
      </w:r>
      <w:r w:rsidRPr="00864124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е                 </w:t>
      </w:r>
      <w:r w:rsidRPr="0086412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B67482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791269" w:rsidRPr="00FD640E" w:rsidRDefault="00791269" w:rsidP="00791269">
      <w:pPr>
        <w:spacing w:before="60"/>
        <w:ind w:firstLine="709"/>
        <w:jc w:val="both"/>
        <w:rPr>
          <w:sz w:val="28"/>
          <w:szCs w:val="28"/>
        </w:rPr>
      </w:pPr>
      <w:r w:rsidRPr="00FD640E">
        <w:rPr>
          <w:b/>
          <w:sz w:val="28"/>
          <w:szCs w:val="28"/>
        </w:rPr>
        <w:t>3.1.</w:t>
      </w:r>
      <w:r w:rsidR="00133003" w:rsidRPr="00FD640E">
        <w:rPr>
          <w:b/>
          <w:sz w:val="28"/>
          <w:szCs w:val="28"/>
        </w:rPr>
        <w:t>1.</w:t>
      </w:r>
      <w:r w:rsidRPr="00FD640E">
        <w:rPr>
          <w:b/>
          <w:sz w:val="28"/>
          <w:szCs w:val="28"/>
        </w:rPr>
        <w:t xml:space="preserve">2. </w:t>
      </w:r>
      <w:r w:rsidRPr="00FD640E">
        <w:rPr>
          <w:sz w:val="28"/>
          <w:szCs w:val="28"/>
        </w:rPr>
        <w:t>Перечень видов медицинской помощи, финансовое обеспечение которых осуществляется по подушевому нормативу финансирования</w:t>
      </w:r>
      <w:r w:rsidR="006A58E8" w:rsidRPr="00FD640E">
        <w:rPr>
          <w:sz w:val="28"/>
          <w:szCs w:val="28"/>
        </w:rPr>
        <w:t xml:space="preserve"> </w:t>
      </w:r>
      <w:r w:rsidR="00317FD1" w:rsidRPr="00FD640E">
        <w:rPr>
          <w:sz w:val="28"/>
          <w:szCs w:val="28"/>
        </w:rPr>
        <w:t xml:space="preserve">и </w:t>
      </w:r>
      <w:r w:rsidRPr="00FD640E">
        <w:rPr>
          <w:sz w:val="28"/>
          <w:szCs w:val="28"/>
        </w:rPr>
        <w:t>Перечень видов медицинской помощи, финансовое обеспечение которых осуществляется вне подушевого норматива финансирования</w:t>
      </w:r>
      <w:r w:rsidR="00E07CCE">
        <w:rPr>
          <w:sz w:val="28"/>
          <w:szCs w:val="28"/>
        </w:rPr>
        <w:t xml:space="preserve"> (</w:t>
      </w:r>
      <w:r w:rsidR="005443D3" w:rsidRPr="00FD640E">
        <w:rPr>
          <w:sz w:val="28"/>
          <w:szCs w:val="28"/>
        </w:rPr>
        <w:t>П</w:t>
      </w:r>
      <w:r w:rsidR="008653B2" w:rsidRPr="00FD640E">
        <w:rPr>
          <w:sz w:val="28"/>
          <w:szCs w:val="28"/>
        </w:rPr>
        <w:t>риложени</w:t>
      </w:r>
      <w:r w:rsidR="00317FD1" w:rsidRPr="00FD640E">
        <w:rPr>
          <w:sz w:val="28"/>
          <w:szCs w:val="28"/>
        </w:rPr>
        <w:t>е</w:t>
      </w:r>
      <w:r w:rsidR="008653B2" w:rsidRPr="00FD640E">
        <w:rPr>
          <w:sz w:val="28"/>
          <w:szCs w:val="28"/>
        </w:rPr>
        <w:t xml:space="preserve"> №2</w:t>
      </w:r>
      <w:r w:rsidR="00E07CCE">
        <w:rPr>
          <w:sz w:val="28"/>
          <w:szCs w:val="28"/>
        </w:rPr>
        <w:t>)</w:t>
      </w:r>
      <w:bookmarkStart w:id="3" w:name="_GoBack"/>
      <w:bookmarkEnd w:id="3"/>
      <w:r w:rsidR="00EA15EC" w:rsidRPr="00FD640E">
        <w:rPr>
          <w:sz w:val="28"/>
          <w:szCs w:val="28"/>
        </w:rPr>
        <w:t>.</w:t>
      </w:r>
    </w:p>
    <w:p w:rsidR="00195EBC" w:rsidRPr="002C4727" w:rsidRDefault="00133003" w:rsidP="002C472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79">
        <w:rPr>
          <w:rFonts w:ascii="Times New Roman" w:hAnsi="Times New Roman" w:cs="Times New Roman"/>
          <w:b/>
          <w:sz w:val="28"/>
          <w:szCs w:val="28"/>
        </w:rPr>
        <w:t>3.1.1.</w:t>
      </w:r>
      <w:r w:rsidR="00317FD1">
        <w:rPr>
          <w:rFonts w:ascii="Times New Roman" w:hAnsi="Times New Roman" w:cs="Times New Roman"/>
          <w:b/>
          <w:sz w:val="28"/>
          <w:szCs w:val="28"/>
        </w:rPr>
        <w:t>3</w:t>
      </w:r>
      <w:r w:rsidRPr="00D5737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4727" w:rsidRPr="002C4727">
        <w:rPr>
          <w:rFonts w:ascii="Times New Roman" w:hAnsi="Times New Roman" w:cs="Times New Roman"/>
          <w:sz w:val="28"/>
          <w:szCs w:val="28"/>
        </w:rPr>
        <w:t>Р</w:t>
      </w:r>
      <w:r w:rsidR="00841202" w:rsidRPr="002C4727">
        <w:rPr>
          <w:rFonts w:ascii="Times New Roman" w:hAnsi="Times New Roman" w:cs="Times New Roman"/>
          <w:sz w:val="28"/>
          <w:szCs w:val="28"/>
        </w:rPr>
        <w:t>азмер</w:t>
      </w:r>
      <w:r w:rsidR="00110AA8" w:rsidRPr="002C4727">
        <w:rPr>
          <w:rFonts w:ascii="Times New Roman" w:hAnsi="Times New Roman" w:cs="Times New Roman"/>
          <w:sz w:val="28"/>
          <w:szCs w:val="28"/>
        </w:rPr>
        <w:t xml:space="preserve"> </w:t>
      </w:r>
      <w:r w:rsidR="00195EBC" w:rsidRPr="002C4727">
        <w:rPr>
          <w:rFonts w:ascii="Times New Roman" w:hAnsi="Times New Roman" w:cs="Times New Roman"/>
          <w:sz w:val="28"/>
          <w:szCs w:val="28"/>
        </w:rPr>
        <w:t>базов</w:t>
      </w:r>
      <w:r w:rsidR="00110AA8" w:rsidRPr="002C4727">
        <w:rPr>
          <w:rFonts w:ascii="Times New Roman" w:hAnsi="Times New Roman" w:cs="Times New Roman"/>
          <w:sz w:val="28"/>
          <w:szCs w:val="28"/>
        </w:rPr>
        <w:t>ого</w:t>
      </w:r>
      <w:r w:rsidR="00195EBC" w:rsidRPr="002C4727">
        <w:rPr>
          <w:rFonts w:ascii="Times New Roman" w:hAnsi="Times New Roman" w:cs="Times New Roman"/>
          <w:sz w:val="28"/>
          <w:szCs w:val="28"/>
        </w:rPr>
        <w:t xml:space="preserve"> подушево</w:t>
      </w:r>
      <w:r w:rsidR="00110AA8" w:rsidRPr="002C4727">
        <w:rPr>
          <w:rFonts w:ascii="Times New Roman" w:hAnsi="Times New Roman" w:cs="Times New Roman"/>
          <w:sz w:val="28"/>
          <w:szCs w:val="28"/>
        </w:rPr>
        <w:t>го</w:t>
      </w:r>
      <w:r w:rsidR="00195EBC" w:rsidRPr="002C4727">
        <w:rPr>
          <w:rFonts w:ascii="Times New Roman" w:hAnsi="Times New Roman" w:cs="Times New Roman"/>
          <w:sz w:val="28"/>
          <w:szCs w:val="28"/>
        </w:rPr>
        <w:t xml:space="preserve"> норматив</w:t>
      </w:r>
      <w:r w:rsidR="00110AA8" w:rsidRPr="002C4727">
        <w:rPr>
          <w:rFonts w:ascii="Times New Roman" w:hAnsi="Times New Roman" w:cs="Times New Roman"/>
          <w:sz w:val="28"/>
          <w:szCs w:val="28"/>
        </w:rPr>
        <w:t>а</w:t>
      </w:r>
      <w:r w:rsidR="00195EBC" w:rsidRPr="002C4727">
        <w:rPr>
          <w:rFonts w:ascii="Times New Roman" w:hAnsi="Times New Roman" w:cs="Times New Roman"/>
          <w:sz w:val="28"/>
          <w:szCs w:val="28"/>
        </w:rPr>
        <w:t xml:space="preserve"> финансирования медицинской помощи</w:t>
      </w:r>
      <w:r w:rsidR="009F53EF" w:rsidRPr="002C4727">
        <w:rPr>
          <w:rFonts w:ascii="Times New Roman" w:hAnsi="Times New Roman" w:cs="Times New Roman"/>
          <w:sz w:val="28"/>
          <w:szCs w:val="28"/>
        </w:rPr>
        <w:t xml:space="preserve"> в амбулаторных условиях </w:t>
      </w:r>
      <w:r w:rsidR="00195EBC" w:rsidRPr="002C4727">
        <w:rPr>
          <w:rFonts w:ascii="Times New Roman" w:hAnsi="Times New Roman" w:cs="Times New Roman"/>
          <w:sz w:val="28"/>
          <w:szCs w:val="28"/>
        </w:rPr>
        <w:t>на прикрепившихся лиц</w:t>
      </w:r>
      <w:r w:rsidR="00671A91">
        <w:rPr>
          <w:rFonts w:ascii="Times New Roman" w:hAnsi="Times New Roman" w:cs="Times New Roman"/>
          <w:sz w:val="28"/>
          <w:szCs w:val="28"/>
        </w:rPr>
        <w:t xml:space="preserve"> </w:t>
      </w:r>
      <w:r w:rsidR="00AE1E74"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671A91">
        <w:rPr>
          <w:rFonts w:ascii="Times New Roman" w:hAnsi="Times New Roman" w:cs="Times New Roman"/>
          <w:sz w:val="28"/>
          <w:szCs w:val="28"/>
        </w:rPr>
        <w:t>в</w:t>
      </w:r>
      <w:r w:rsidR="00110AA8" w:rsidRPr="002C4727">
        <w:rPr>
          <w:rFonts w:ascii="Times New Roman" w:hAnsi="Times New Roman" w:cs="Times New Roman"/>
          <w:sz w:val="28"/>
          <w:szCs w:val="28"/>
        </w:rPr>
        <w:t xml:space="preserve"> </w:t>
      </w:r>
      <w:r w:rsidR="00D747B5" w:rsidRPr="002C4727">
        <w:rPr>
          <w:rFonts w:ascii="Times New Roman" w:hAnsi="Times New Roman" w:cs="Times New Roman"/>
          <w:sz w:val="28"/>
          <w:szCs w:val="28"/>
        </w:rPr>
        <w:t>размере</w:t>
      </w:r>
      <w:r w:rsidR="0060572C" w:rsidRPr="002C4727">
        <w:rPr>
          <w:rFonts w:ascii="Times New Roman" w:hAnsi="Times New Roman" w:cs="Times New Roman"/>
          <w:sz w:val="28"/>
          <w:szCs w:val="28"/>
        </w:rPr>
        <w:t xml:space="preserve"> </w:t>
      </w:r>
      <w:r w:rsidR="00FD640E">
        <w:rPr>
          <w:rFonts w:ascii="Times New Roman" w:hAnsi="Times New Roman" w:cs="Times New Roman"/>
          <w:sz w:val="28"/>
          <w:szCs w:val="28"/>
        </w:rPr>
        <w:t>2 913,21</w:t>
      </w:r>
      <w:r w:rsidR="00195EBC" w:rsidRPr="002C4727">
        <w:rPr>
          <w:rFonts w:ascii="Times New Roman" w:hAnsi="Times New Roman" w:cs="Times New Roman"/>
          <w:sz w:val="28"/>
          <w:szCs w:val="28"/>
        </w:rPr>
        <w:t xml:space="preserve"> рублей, в месяц – </w:t>
      </w:r>
      <w:r w:rsidR="00FD640E">
        <w:rPr>
          <w:rFonts w:ascii="Times New Roman" w:hAnsi="Times New Roman" w:cs="Times New Roman"/>
          <w:sz w:val="28"/>
          <w:szCs w:val="28"/>
        </w:rPr>
        <w:t>242,77</w:t>
      </w:r>
      <w:r w:rsidR="00195EBC" w:rsidRPr="002C4727">
        <w:rPr>
          <w:rFonts w:ascii="Times New Roman" w:hAnsi="Times New Roman" w:cs="Times New Roman"/>
          <w:sz w:val="28"/>
          <w:szCs w:val="28"/>
        </w:rPr>
        <w:t xml:space="preserve"> рублей, в том числе без учета коэффициента дифференциации по Республике Карелия </w:t>
      </w:r>
      <w:r w:rsidR="00FD640E">
        <w:rPr>
          <w:rFonts w:ascii="Times New Roman" w:hAnsi="Times New Roman" w:cs="Times New Roman"/>
          <w:sz w:val="28"/>
          <w:szCs w:val="28"/>
        </w:rPr>
        <w:t>–</w:t>
      </w:r>
      <w:r w:rsidR="00C61C6E" w:rsidRPr="002C4727">
        <w:rPr>
          <w:rFonts w:ascii="Times New Roman" w:hAnsi="Times New Roman" w:cs="Times New Roman"/>
          <w:sz w:val="28"/>
          <w:szCs w:val="28"/>
        </w:rPr>
        <w:t xml:space="preserve"> </w:t>
      </w:r>
      <w:r w:rsidR="00195EBC" w:rsidRPr="00FD640E">
        <w:rPr>
          <w:rFonts w:ascii="Times New Roman" w:hAnsi="Times New Roman" w:cs="Times New Roman"/>
          <w:sz w:val="28"/>
          <w:szCs w:val="28"/>
        </w:rPr>
        <w:t>1</w:t>
      </w:r>
      <w:r w:rsidR="00FD640E" w:rsidRPr="00FD640E">
        <w:rPr>
          <w:rFonts w:ascii="Times New Roman" w:hAnsi="Times New Roman" w:cs="Times New Roman"/>
          <w:sz w:val="28"/>
          <w:szCs w:val="28"/>
        </w:rPr>
        <w:t> 917,85</w:t>
      </w:r>
      <w:r w:rsidR="00195EBC" w:rsidRPr="00FD640E">
        <w:rPr>
          <w:rFonts w:ascii="Times New Roman" w:hAnsi="Times New Roman" w:cs="Times New Roman"/>
          <w:sz w:val="28"/>
          <w:szCs w:val="28"/>
        </w:rPr>
        <w:t xml:space="preserve"> рублей, в месяц – </w:t>
      </w:r>
      <w:r w:rsidR="00BA7543" w:rsidRPr="00FD640E">
        <w:rPr>
          <w:rFonts w:ascii="Times New Roman" w:hAnsi="Times New Roman" w:cs="Times New Roman"/>
          <w:sz w:val="28"/>
          <w:szCs w:val="28"/>
        </w:rPr>
        <w:t>1</w:t>
      </w:r>
      <w:r w:rsidR="00FD640E" w:rsidRPr="00FD640E">
        <w:rPr>
          <w:rFonts w:ascii="Times New Roman" w:hAnsi="Times New Roman" w:cs="Times New Roman"/>
          <w:sz w:val="28"/>
          <w:szCs w:val="28"/>
        </w:rPr>
        <w:t>59,82</w:t>
      </w:r>
      <w:r w:rsidR="00195EBC" w:rsidRPr="002C4727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2C4727" w:rsidRDefault="002C4727" w:rsidP="00172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79">
        <w:rPr>
          <w:rFonts w:ascii="Times New Roman" w:hAnsi="Times New Roman" w:cs="Times New Roman"/>
          <w:b/>
          <w:sz w:val="28"/>
          <w:szCs w:val="28"/>
        </w:rPr>
        <w:t>3.1.1.</w:t>
      </w:r>
      <w:r w:rsidR="00317FD1">
        <w:rPr>
          <w:rFonts w:ascii="Times New Roman" w:hAnsi="Times New Roman" w:cs="Times New Roman"/>
          <w:b/>
          <w:sz w:val="28"/>
          <w:szCs w:val="28"/>
        </w:rPr>
        <w:t>4</w:t>
      </w:r>
      <w:r w:rsidRPr="00D5737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5055839"/>
      <w:r>
        <w:rPr>
          <w:rFonts w:ascii="Times New Roman" w:hAnsi="Times New Roman" w:cs="Times New Roman"/>
          <w:sz w:val="28"/>
          <w:szCs w:val="28"/>
        </w:rPr>
        <w:t>З</w:t>
      </w:r>
      <w:r w:rsidR="00D747B5" w:rsidRPr="00D747B5">
        <w:rPr>
          <w:rFonts w:ascii="Times New Roman" w:hAnsi="Times New Roman" w:cs="Times New Roman"/>
          <w:sz w:val="28"/>
          <w:szCs w:val="28"/>
        </w:rPr>
        <w:t>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E67CA" w:rsidRPr="003968DA">
        <w:rPr>
          <w:rFonts w:ascii="Times New Roman" w:hAnsi="Times New Roman" w:cs="Times New Roman"/>
          <w:sz w:val="28"/>
          <w:szCs w:val="28"/>
        </w:rPr>
        <w:t xml:space="preserve"> </w:t>
      </w:r>
      <w:r w:rsidRPr="003968DA">
        <w:rPr>
          <w:rFonts w:ascii="Times New Roman" w:hAnsi="Times New Roman" w:cs="Times New Roman"/>
          <w:sz w:val="28"/>
          <w:szCs w:val="28"/>
        </w:rPr>
        <w:t>дифференцированны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968DA">
        <w:rPr>
          <w:rFonts w:ascii="Times New Roman" w:hAnsi="Times New Roman" w:cs="Times New Roman"/>
          <w:sz w:val="28"/>
          <w:szCs w:val="28"/>
        </w:rPr>
        <w:t xml:space="preserve"> подушевы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968DA">
        <w:rPr>
          <w:rFonts w:ascii="Times New Roman" w:hAnsi="Times New Roman" w:cs="Times New Roman"/>
          <w:sz w:val="28"/>
          <w:szCs w:val="28"/>
        </w:rPr>
        <w:t xml:space="preserve"> норматив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968DA">
        <w:rPr>
          <w:rFonts w:ascii="Times New Roman" w:hAnsi="Times New Roman" w:cs="Times New Roman"/>
          <w:sz w:val="28"/>
          <w:szCs w:val="28"/>
        </w:rPr>
        <w:t xml:space="preserve"> финансирования амбулаторной помощи</w:t>
      </w:r>
      <w:r>
        <w:rPr>
          <w:rFonts w:ascii="Times New Roman" w:hAnsi="Times New Roman" w:cs="Times New Roman"/>
          <w:sz w:val="28"/>
          <w:szCs w:val="28"/>
        </w:rPr>
        <w:t xml:space="preserve"> для медицинских организаций, имеющих прикрепленное население, а также </w:t>
      </w:r>
      <w:r w:rsidR="00564F72" w:rsidRPr="003968DA">
        <w:rPr>
          <w:rFonts w:ascii="Times New Roman" w:hAnsi="Times New Roman" w:cs="Times New Roman"/>
          <w:sz w:val="28"/>
          <w:szCs w:val="28"/>
        </w:rPr>
        <w:t>коэффициент</w:t>
      </w:r>
      <w:r w:rsidR="00250A5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C4727" w:rsidRDefault="002C4727" w:rsidP="000F1BF0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</w:pPr>
      <w:r w:rsidRPr="002C472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дифференциации на прикрепившихся к медицинской организации лиц с учетом наличия</w:t>
      </w:r>
      <w:r w:rsidRPr="002C472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 подразделений, расположенных </w:t>
      </w:r>
      <w:r w:rsidRPr="002C472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 w:rsidRPr="002C472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в сельской местности, отдаленных территориях, поселках городского типа </w:t>
      </w:r>
      <w:r w:rsidRPr="002C472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 w:rsidRPr="002C472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>и малых городах с численностью населения до 50 тысяч человек</w:t>
      </w:r>
      <w:r w:rsidRPr="002C472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Pr="002C472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 и расходов на их содержание и оплату труда персонала</w:t>
      </w:r>
      <w:r w:rsidR="00250A56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>;</w:t>
      </w:r>
    </w:p>
    <w:p w:rsidR="00250A56" w:rsidRDefault="00250A56" w:rsidP="000F1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половозрастного состава;</w:t>
      </w:r>
    </w:p>
    <w:p w:rsidR="00250A56" w:rsidRDefault="00250A56" w:rsidP="000F1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уровня расходов медицинских организаций;</w:t>
      </w:r>
    </w:p>
    <w:p w:rsidR="00250A56" w:rsidRDefault="00250A56" w:rsidP="000F1BF0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50A5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Республике Карелия;</w:t>
      </w:r>
    </w:p>
    <w:p w:rsidR="00250A56" w:rsidRDefault="00250A56" w:rsidP="000F1B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дифференциации по территориям оказания медицинской помощи (Приложение №</w:t>
      </w:r>
      <w:r w:rsidR="00B6748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).</w:t>
      </w:r>
    </w:p>
    <w:bookmarkEnd w:id="4"/>
    <w:p w:rsidR="00172957" w:rsidRPr="00172957" w:rsidRDefault="00172957" w:rsidP="00CE6ECC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2957">
        <w:rPr>
          <w:rFonts w:ascii="Times New Roman" w:hAnsi="Times New Roman" w:cs="Times New Roman"/>
          <w:b/>
          <w:sz w:val="28"/>
          <w:szCs w:val="28"/>
        </w:rPr>
        <w:t>3.1.1.</w:t>
      </w:r>
      <w:r w:rsidR="00317FD1">
        <w:rPr>
          <w:rFonts w:ascii="Times New Roman" w:hAnsi="Times New Roman" w:cs="Times New Roman"/>
          <w:b/>
          <w:sz w:val="28"/>
          <w:szCs w:val="28"/>
        </w:rPr>
        <w:t>5</w:t>
      </w:r>
      <w:r w:rsidRPr="0017295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72957">
        <w:rPr>
          <w:rFonts w:ascii="Times New Roman" w:hAnsi="Times New Roman" w:cs="Times New Roman"/>
          <w:sz w:val="28"/>
          <w:szCs w:val="28"/>
        </w:rPr>
        <w:t xml:space="preserve">Половозрастные коэффициенты дифференциации к базовому подушевому нормативу финансирования на прикрепившихся лиц по профилю «Стоматология» (Приложение № </w:t>
      </w:r>
      <w:r w:rsidR="00B67482">
        <w:rPr>
          <w:rFonts w:ascii="Times New Roman" w:hAnsi="Times New Roman" w:cs="Times New Roman"/>
          <w:sz w:val="28"/>
          <w:szCs w:val="28"/>
        </w:rPr>
        <w:t>14</w:t>
      </w:r>
      <w:r w:rsidRPr="00172957">
        <w:rPr>
          <w:rFonts w:ascii="Times New Roman" w:hAnsi="Times New Roman" w:cs="Times New Roman"/>
          <w:sz w:val="28"/>
          <w:szCs w:val="28"/>
        </w:rPr>
        <w:t>).</w:t>
      </w:r>
    </w:p>
    <w:p w:rsidR="00172957" w:rsidRPr="00172957" w:rsidRDefault="00172957" w:rsidP="00172957">
      <w:pPr>
        <w:spacing w:before="60"/>
        <w:ind w:firstLine="709"/>
        <w:jc w:val="both"/>
        <w:rPr>
          <w:sz w:val="28"/>
          <w:szCs w:val="28"/>
        </w:rPr>
      </w:pPr>
      <w:r w:rsidRPr="00172957">
        <w:rPr>
          <w:sz w:val="28"/>
          <w:szCs w:val="28"/>
        </w:rPr>
        <w:t xml:space="preserve">Половозрастные группы численности застрахованных лиц, используемые для определения половозрастных коэффициентов дифференциации, применяемых для установления подушевого норматива финансирования на прикрепившихся лиц по профилю «Стоматология» (Приложение № </w:t>
      </w:r>
      <w:r w:rsidR="00B67482">
        <w:rPr>
          <w:sz w:val="28"/>
          <w:szCs w:val="28"/>
        </w:rPr>
        <w:t>3</w:t>
      </w:r>
      <w:r w:rsidRPr="00172957">
        <w:rPr>
          <w:sz w:val="28"/>
          <w:szCs w:val="28"/>
        </w:rPr>
        <w:t>).</w:t>
      </w:r>
    </w:p>
    <w:p w:rsidR="00937103" w:rsidRDefault="0067045D" w:rsidP="00937103">
      <w:pPr>
        <w:spacing w:before="60"/>
        <w:ind w:firstLine="709"/>
        <w:jc w:val="both"/>
        <w:rPr>
          <w:sz w:val="28"/>
          <w:szCs w:val="28"/>
        </w:rPr>
      </w:pPr>
      <w:r w:rsidRPr="00172957">
        <w:rPr>
          <w:b/>
          <w:sz w:val="28"/>
          <w:szCs w:val="28"/>
        </w:rPr>
        <w:t>3.1.1.</w:t>
      </w:r>
      <w:r w:rsidR="00317FD1">
        <w:rPr>
          <w:b/>
          <w:sz w:val="28"/>
          <w:szCs w:val="28"/>
        </w:rPr>
        <w:t>6</w:t>
      </w:r>
      <w:r w:rsidRPr="00172957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Р</w:t>
      </w:r>
      <w:r w:rsidR="00D747B5">
        <w:rPr>
          <w:sz w:val="28"/>
          <w:szCs w:val="28"/>
        </w:rPr>
        <w:t xml:space="preserve">азмер </w:t>
      </w:r>
      <w:r w:rsidR="00937103" w:rsidRPr="003968DA">
        <w:rPr>
          <w:sz w:val="28"/>
          <w:szCs w:val="28"/>
        </w:rPr>
        <w:t>базов</w:t>
      </w:r>
      <w:r w:rsidR="00D747B5">
        <w:rPr>
          <w:sz w:val="28"/>
          <w:szCs w:val="28"/>
        </w:rPr>
        <w:t>ого</w:t>
      </w:r>
      <w:r w:rsidR="00937103" w:rsidRPr="003968DA">
        <w:rPr>
          <w:sz w:val="28"/>
          <w:szCs w:val="28"/>
        </w:rPr>
        <w:t xml:space="preserve"> подушево</w:t>
      </w:r>
      <w:r w:rsidR="00D747B5">
        <w:rPr>
          <w:sz w:val="28"/>
          <w:szCs w:val="28"/>
        </w:rPr>
        <w:t>го</w:t>
      </w:r>
      <w:r w:rsidR="00937103" w:rsidRPr="003968DA">
        <w:rPr>
          <w:sz w:val="28"/>
          <w:szCs w:val="28"/>
        </w:rPr>
        <w:t xml:space="preserve"> норматив</w:t>
      </w:r>
      <w:r w:rsidR="00D747B5">
        <w:rPr>
          <w:sz w:val="28"/>
          <w:szCs w:val="28"/>
        </w:rPr>
        <w:t>а</w:t>
      </w:r>
      <w:r w:rsidR="00937103" w:rsidRPr="003968DA">
        <w:rPr>
          <w:sz w:val="28"/>
          <w:szCs w:val="28"/>
        </w:rPr>
        <w:t xml:space="preserve"> финансирования </w:t>
      </w:r>
      <w:r w:rsidR="004F4038">
        <w:rPr>
          <w:sz w:val="28"/>
          <w:szCs w:val="28"/>
        </w:rPr>
        <w:t xml:space="preserve">на прикрепившихся лиц </w:t>
      </w:r>
      <w:bookmarkStart w:id="5" w:name="_Hlk93938184"/>
      <w:r w:rsidR="004F4038">
        <w:rPr>
          <w:sz w:val="28"/>
          <w:szCs w:val="28"/>
        </w:rPr>
        <w:t>по профилю «Стоматология»</w:t>
      </w:r>
      <w:r w:rsidR="00D747B5">
        <w:rPr>
          <w:sz w:val="28"/>
          <w:szCs w:val="28"/>
        </w:rPr>
        <w:t xml:space="preserve">, </w:t>
      </w:r>
      <w:r w:rsidR="00AE1E74">
        <w:rPr>
          <w:sz w:val="28"/>
          <w:szCs w:val="28"/>
        </w:rPr>
        <w:t>на 2023 год</w:t>
      </w:r>
      <w:bookmarkEnd w:id="5"/>
      <w:r w:rsidR="00AE1E74">
        <w:rPr>
          <w:sz w:val="28"/>
          <w:szCs w:val="28"/>
        </w:rPr>
        <w:t xml:space="preserve"> в размере</w:t>
      </w:r>
      <w:r w:rsidR="00937103" w:rsidRPr="003968DA">
        <w:rPr>
          <w:sz w:val="28"/>
          <w:szCs w:val="28"/>
        </w:rPr>
        <w:t xml:space="preserve"> </w:t>
      </w:r>
      <w:r w:rsidR="006D51BA">
        <w:rPr>
          <w:sz w:val="28"/>
          <w:szCs w:val="28"/>
        </w:rPr>
        <w:lastRenderedPageBreak/>
        <w:t>597,</w:t>
      </w:r>
      <w:r w:rsidR="006D51BA" w:rsidRPr="006D51BA">
        <w:rPr>
          <w:sz w:val="28"/>
          <w:szCs w:val="28"/>
        </w:rPr>
        <w:t>68</w:t>
      </w:r>
      <w:r w:rsidR="00937103" w:rsidRPr="006D51BA">
        <w:rPr>
          <w:sz w:val="28"/>
          <w:szCs w:val="28"/>
        </w:rPr>
        <w:t xml:space="preserve"> рублей, в</w:t>
      </w:r>
      <w:r w:rsidR="00937103" w:rsidRPr="003968DA">
        <w:rPr>
          <w:sz w:val="28"/>
          <w:szCs w:val="28"/>
        </w:rPr>
        <w:t xml:space="preserve"> месяц </w:t>
      </w:r>
      <w:r w:rsidR="00937103" w:rsidRPr="006D51BA">
        <w:rPr>
          <w:sz w:val="28"/>
          <w:szCs w:val="28"/>
        </w:rPr>
        <w:t>– 4</w:t>
      </w:r>
      <w:r w:rsidR="006D51BA" w:rsidRPr="006D51BA">
        <w:rPr>
          <w:sz w:val="28"/>
          <w:szCs w:val="28"/>
        </w:rPr>
        <w:t>9</w:t>
      </w:r>
      <w:r w:rsidR="00937103" w:rsidRPr="006D51BA">
        <w:rPr>
          <w:sz w:val="28"/>
          <w:szCs w:val="28"/>
        </w:rPr>
        <w:t>,</w:t>
      </w:r>
      <w:r w:rsidR="006D51BA" w:rsidRPr="006D51BA">
        <w:rPr>
          <w:sz w:val="28"/>
          <w:szCs w:val="28"/>
        </w:rPr>
        <w:t>81</w:t>
      </w:r>
      <w:r w:rsidR="00937103" w:rsidRPr="003968DA">
        <w:rPr>
          <w:sz w:val="28"/>
          <w:szCs w:val="28"/>
        </w:rPr>
        <w:t xml:space="preserve"> рублей, в том числе без учета коэффициента дифференциации по Республике Карелия </w:t>
      </w:r>
      <w:r w:rsidR="00C61C6E">
        <w:rPr>
          <w:sz w:val="28"/>
          <w:szCs w:val="28"/>
        </w:rPr>
        <w:t>-</w:t>
      </w:r>
      <w:r w:rsidR="00937103" w:rsidRPr="003968DA">
        <w:rPr>
          <w:sz w:val="28"/>
          <w:szCs w:val="28"/>
        </w:rPr>
        <w:t xml:space="preserve"> </w:t>
      </w:r>
      <w:r w:rsidR="00937103" w:rsidRPr="006D51BA">
        <w:rPr>
          <w:sz w:val="28"/>
          <w:szCs w:val="28"/>
        </w:rPr>
        <w:t>3</w:t>
      </w:r>
      <w:r w:rsidR="006D51BA" w:rsidRPr="006D51BA">
        <w:rPr>
          <w:sz w:val="28"/>
          <w:szCs w:val="28"/>
        </w:rPr>
        <w:t>93</w:t>
      </w:r>
      <w:r w:rsidR="00DC0038" w:rsidRPr="006D51BA">
        <w:rPr>
          <w:sz w:val="28"/>
          <w:szCs w:val="28"/>
        </w:rPr>
        <w:t>,</w:t>
      </w:r>
      <w:r w:rsidR="006D51BA" w:rsidRPr="006D51BA">
        <w:rPr>
          <w:sz w:val="28"/>
          <w:szCs w:val="28"/>
        </w:rPr>
        <w:t>47</w:t>
      </w:r>
      <w:r w:rsidR="00937103" w:rsidRPr="003968DA">
        <w:rPr>
          <w:sz w:val="28"/>
          <w:szCs w:val="28"/>
        </w:rPr>
        <w:t xml:space="preserve"> рублей, в месяц </w:t>
      </w:r>
      <w:r w:rsidR="00937103" w:rsidRPr="006D51BA">
        <w:rPr>
          <w:sz w:val="28"/>
          <w:szCs w:val="28"/>
        </w:rPr>
        <w:t xml:space="preserve">– </w:t>
      </w:r>
      <w:r w:rsidR="006D51BA" w:rsidRPr="006D51BA">
        <w:rPr>
          <w:sz w:val="28"/>
          <w:szCs w:val="28"/>
        </w:rPr>
        <w:t>32,79</w:t>
      </w:r>
      <w:r w:rsidR="00937103" w:rsidRPr="003968DA">
        <w:rPr>
          <w:sz w:val="28"/>
          <w:szCs w:val="28"/>
        </w:rPr>
        <w:t xml:space="preserve"> рублей;</w:t>
      </w:r>
      <w:r w:rsidR="00937103" w:rsidRPr="0058352F">
        <w:rPr>
          <w:sz w:val="28"/>
          <w:szCs w:val="28"/>
        </w:rPr>
        <w:t xml:space="preserve"> </w:t>
      </w:r>
    </w:p>
    <w:p w:rsidR="00172957" w:rsidRDefault="00172957" w:rsidP="001729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79">
        <w:rPr>
          <w:rFonts w:ascii="Times New Roman" w:hAnsi="Times New Roman" w:cs="Times New Roman"/>
          <w:b/>
          <w:sz w:val="28"/>
          <w:szCs w:val="28"/>
        </w:rPr>
        <w:t>3.1.1.</w:t>
      </w:r>
      <w:r w:rsidR="00317FD1">
        <w:rPr>
          <w:rFonts w:ascii="Times New Roman" w:hAnsi="Times New Roman" w:cs="Times New Roman"/>
          <w:b/>
          <w:sz w:val="28"/>
          <w:szCs w:val="28"/>
        </w:rPr>
        <w:t>7</w:t>
      </w:r>
      <w:r w:rsidRPr="00D5737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D747B5">
        <w:rPr>
          <w:rFonts w:ascii="Times New Roman" w:hAnsi="Times New Roman" w:cs="Times New Roman"/>
          <w:sz w:val="28"/>
          <w:szCs w:val="28"/>
        </w:rPr>
        <w:t>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968DA">
        <w:rPr>
          <w:rFonts w:ascii="Times New Roman" w:hAnsi="Times New Roman" w:cs="Times New Roman"/>
          <w:sz w:val="28"/>
          <w:szCs w:val="28"/>
        </w:rPr>
        <w:t xml:space="preserve"> дифференцированны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968DA">
        <w:rPr>
          <w:rFonts w:ascii="Times New Roman" w:hAnsi="Times New Roman" w:cs="Times New Roman"/>
          <w:sz w:val="28"/>
          <w:szCs w:val="28"/>
        </w:rPr>
        <w:t xml:space="preserve"> подушевы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968DA">
        <w:rPr>
          <w:rFonts w:ascii="Times New Roman" w:hAnsi="Times New Roman" w:cs="Times New Roman"/>
          <w:sz w:val="28"/>
          <w:szCs w:val="28"/>
        </w:rPr>
        <w:t xml:space="preserve"> норматив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968DA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 w:rsidRPr="00172957">
        <w:rPr>
          <w:rFonts w:ascii="Times New Roman" w:hAnsi="Times New Roman" w:cs="Times New Roman"/>
          <w:sz w:val="28"/>
          <w:szCs w:val="28"/>
        </w:rPr>
        <w:t>на прикрепившихся лиц по профилю «Стоматология»,</w:t>
      </w:r>
      <w:r>
        <w:rPr>
          <w:rFonts w:ascii="Times New Roman" w:hAnsi="Times New Roman" w:cs="Times New Roman"/>
          <w:sz w:val="28"/>
          <w:szCs w:val="28"/>
        </w:rPr>
        <w:t xml:space="preserve"> а также </w:t>
      </w:r>
      <w:r w:rsidRPr="003968DA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>ы:</w:t>
      </w:r>
    </w:p>
    <w:p w:rsidR="00172957" w:rsidRDefault="00172957" w:rsidP="00172957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</w:pPr>
      <w:r w:rsidRPr="002C472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дифференциации на прикрепившихся к медицинской организации лиц с учетом наличия</w:t>
      </w:r>
      <w:r w:rsidRPr="002C472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 подразделений, расположенных </w:t>
      </w:r>
      <w:r w:rsidRPr="002C472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 w:rsidRPr="002C472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в сельской местности, отдаленных территориях, поселках городского типа </w:t>
      </w:r>
      <w:r w:rsidRPr="002C472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br/>
      </w:r>
      <w:r w:rsidRPr="002C472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>и малых городах с численностью населения до 50 тысяч человек</w:t>
      </w:r>
      <w:r w:rsidRPr="002C4727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</w:t>
      </w:r>
      <w:r w:rsidRPr="002C4727"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 xml:space="preserve"> и расходов на их содержание и оплату труда персонала</w:t>
      </w:r>
      <w:r>
        <w:rPr>
          <w:rFonts w:ascii="Times New Roman" w:eastAsia="Calibri" w:hAnsi="Times New Roman" w:cs="Times New Roman"/>
          <w:color w:val="000000"/>
          <w:sz w:val="28"/>
          <w:szCs w:val="22"/>
          <w:lang w:eastAsia="en-US"/>
        </w:rPr>
        <w:t>;</w:t>
      </w:r>
    </w:p>
    <w:p w:rsidR="00172957" w:rsidRDefault="00172957" w:rsidP="00172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половозрастного состава;</w:t>
      </w:r>
    </w:p>
    <w:p w:rsidR="00172957" w:rsidRDefault="00172957" w:rsidP="00172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уровня расходов медицинских организаций;</w:t>
      </w:r>
    </w:p>
    <w:p w:rsidR="00172957" w:rsidRDefault="00172957" w:rsidP="00172957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50A5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Республике Карелия;</w:t>
      </w:r>
    </w:p>
    <w:p w:rsidR="00172957" w:rsidRDefault="00172957" w:rsidP="00172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дифференциации по территориям оказания медицинской помощи (Приложение №</w:t>
      </w:r>
      <w:r w:rsidR="00B67482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172957" w:rsidRDefault="00172957" w:rsidP="00172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72957" w:rsidRPr="003859A9" w:rsidRDefault="00172957" w:rsidP="00CE6ECC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59A9">
        <w:rPr>
          <w:rFonts w:ascii="Times New Roman" w:hAnsi="Times New Roman" w:cs="Times New Roman"/>
          <w:b/>
          <w:sz w:val="28"/>
          <w:szCs w:val="28"/>
        </w:rPr>
        <w:t>3.1.2.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9A9">
        <w:rPr>
          <w:rFonts w:ascii="Times New Roman" w:hAnsi="Times New Roman" w:cs="Times New Roman"/>
          <w:b/>
          <w:sz w:val="28"/>
          <w:szCs w:val="28"/>
        </w:rPr>
        <w:t xml:space="preserve">Для оплаты медицинской помощи за единицу объема медицинской помощи (медицинская услуга, </w:t>
      </w:r>
      <w:r w:rsidR="003859A9" w:rsidRPr="003859A9">
        <w:rPr>
          <w:rFonts w:ascii="Times New Roman" w:hAnsi="Times New Roman" w:cs="Times New Roman"/>
          <w:b/>
          <w:sz w:val="28"/>
          <w:szCs w:val="28"/>
        </w:rPr>
        <w:t>услуга диализа, посещение, обращение (законченный случай) комплексное посещение), применяемые в том числе для оплаты стоимости медицинской помощи, оказанной медицинскими организациями республики Карелия лицам, застрахованным на территориях других субъектов Российской Федерации</w:t>
      </w:r>
      <w:r w:rsidR="00CE6ECC">
        <w:rPr>
          <w:rFonts w:ascii="Times New Roman" w:hAnsi="Times New Roman" w:cs="Times New Roman"/>
          <w:b/>
          <w:sz w:val="28"/>
          <w:szCs w:val="28"/>
        </w:rPr>
        <w:t>, устанавливаются</w:t>
      </w:r>
      <w:r w:rsidR="003859A9" w:rsidRPr="003859A9">
        <w:rPr>
          <w:rFonts w:ascii="Times New Roman" w:hAnsi="Times New Roman" w:cs="Times New Roman"/>
          <w:b/>
          <w:sz w:val="28"/>
          <w:szCs w:val="28"/>
        </w:rPr>
        <w:t>:</w:t>
      </w:r>
    </w:p>
    <w:p w:rsidR="003859A9" w:rsidRDefault="003859A9" w:rsidP="00CE6ECC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3859A9">
        <w:rPr>
          <w:rFonts w:ascii="Times New Roman" w:hAnsi="Times New Roman" w:cs="Times New Roman"/>
          <w:b/>
          <w:sz w:val="28"/>
          <w:szCs w:val="28"/>
        </w:rPr>
        <w:t>3.1.2.1.</w:t>
      </w:r>
      <w:r w:rsidRPr="003859A9">
        <w:rPr>
          <w:rFonts w:ascii="Times New Roman" w:hAnsi="Times New Roman" w:cs="Times New Roman"/>
          <w:sz w:val="28"/>
          <w:szCs w:val="28"/>
        </w:rPr>
        <w:t xml:space="preserve"> Б</w:t>
      </w:r>
      <w:r w:rsidRPr="003859A9">
        <w:rPr>
          <w:rFonts w:ascii="Times New Roman" w:hAnsi="Times New Roman" w:cs="Times New Roman"/>
          <w:sz w:val="28"/>
        </w:rPr>
        <w:t>азовые</w:t>
      </w:r>
      <w:r w:rsidRPr="003968DA">
        <w:rPr>
          <w:rFonts w:ascii="Times New Roman" w:hAnsi="Times New Roman" w:cs="Times New Roman"/>
          <w:sz w:val="28"/>
        </w:rPr>
        <w:t xml:space="preserve"> нормативы финансовых затрат, тарифы на </w:t>
      </w:r>
      <w:r w:rsidRPr="003968DA">
        <w:rPr>
          <w:rFonts w:ascii="Times New Roman" w:hAnsi="Times New Roman" w:cs="Times New Roman"/>
          <w:sz w:val="28"/>
          <w:szCs w:val="28"/>
        </w:rPr>
        <w:t>оплату единицы объема медицинской помощи (медицинская услуга, посещение, обращение (законченный случай),</w:t>
      </w:r>
      <w:r>
        <w:rPr>
          <w:rFonts w:ascii="Times New Roman" w:hAnsi="Times New Roman" w:cs="Times New Roman"/>
          <w:sz w:val="28"/>
          <w:szCs w:val="28"/>
        </w:rPr>
        <w:t xml:space="preserve"> УЕТ),</w:t>
      </w:r>
      <w:r w:rsidRPr="003968DA">
        <w:rPr>
          <w:rFonts w:ascii="Times New Roman" w:hAnsi="Times New Roman" w:cs="Times New Roman"/>
          <w:sz w:val="28"/>
          <w:szCs w:val="28"/>
        </w:rPr>
        <w:t xml:space="preserve"> оказываемые в амбулаторных условиях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3968DA">
        <w:rPr>
          <w:rFonts w:ascii="Times New Roman" w:hAnsi="Times New Roman" w:cs="Times New Roman"/>
          <w:sz w:val="28"/>
        </w:rPr>
        <w:t>Приложени</w:t>
      </w:r>
      <w:r>
        <w:rPr>
          <w:rFonts w:ascii="Times New Roman" w:hAnsi="Times New Roman" w:cs="Times New Roman"/>
          <w:sz w:val="28"/>
        </w:rPr>
        <w:t>е</w:t>
      </w:r>
      <w:r w:rsidRPr="003968DA">
        <w:rPr>
          <w:rFonts w:ascii="Times New Roman" w:hAnsi="Times New Roman" w:cs="Times New Roman"/>
          <w:sz w:val="28"/>
        </w:rPr>
        <w:t xml:space="preserve"> №</w:t>
      </w:r>
      <w:r>
        <w:rPr>
          <w:rFonts w:ascii="Times New Roman" w:hAnsi="Times New Roman" w:cs="Times New Roman"/>
          <w:sz w:val="28"/>
        </w:rPr>
        <w:t xml:space="preserve"> </w:t>
      </w:r>
      <w:r w:rsidR="00707AF9">
        <w:rPr>
          <w:rFonts w:ascii="Times New Roman" w:hAnsi="Times New Roman" w:cs="Times New Roman"/>
          <w:sz w:val="28"/>
        </w:rPr>
        <w:t>7</w:t>
      </w:r>
      <w:r>
        <w:rPr>
          <w:rFonts w:ascii="Times New Roman" w:hAnsi="Times New Roman" w:cs="Times New Roman"/>
          <w:sz w:val="28"/>
        </w:rPr>
        <w:t>).</w:t>
      </w:r>
    </w:p>
    <w:p w:rsidR="003859A9" w:rsidRDefault="003859A9" w:rsidP="003859A9">
      <w:pPr>
        <w:ind w:firstLine="709"/>
        <w:jc w:val="both"/>
        <w:rPr>
          <w:sz w:val="28"/>
        </w:rPr>
      </w:pPr>
      <w:r w:rsidRPr="003859A9">
        <w:rPr>
          <w:b/>
          <w:sz w:val="28"/>
          <w:szCs w:val="28"/>
        </w:rPr>
        <w:t>3.1.2.</w:t>
      </w:r>
      <w:r>
        <w:rPr>
          <w:b/>
          <w:sz w:val="28"/>
          <w:szCs w:val="28"/>
        </w:rPr>
        <w:t>2</w:t>
      </w:r>
      <w:r w:rsidRPr="003859A9">
        <w:rPr>
          <w:b/>
          <w:sz w:val="28"/>
          <w:szCs w:val="28"/>
        </w:rPr>
        <w:t>.</w:t>
      </w:r>
      <w:r w:rsidRPr="003968DA">
        <w:rPr>
          <w:sz w:val="28"/>
        </w:rPr>
        <w:t xml:space="preserve"> </w:t>
      </w:r>
      <w:r>
        <w:rPr>
          <w:sz w:val="28"/>
        </w:rPr>
        <w:t xml:space="preserve">Базовые нормативы финансовых затрат, </w:t>
      </w:r>
      <w:r w:rsidRPr="003968DA">
        <w:rPr>
          <w:sz w:val="28"/>
        </w:rPr>
        <w:t>тарифы на оплату мероприятий по диспансеризации и профилактическим осмотрам определенных групп населения, в том числе с использованием мобильных медицинских бригад и в выходные дни</w:t>
      </w:r>
      <w:r>
        <w:rPr>
          <w:sz w:val="28"/>
        </w:rPr>
        <w:t xml:space="preserve"> (</w:t>
      </w:r>
      <w:r w:rsidRPr="003968DA">
        <w:rPr>
          <w:sz w:val="28"/>
        </w:rPr>
        <w:t>Приложени</w:t>
      </w:r>
      <w:r>
        <w:rPr>
          <w:sz w:val="28"/>
        </w:rPr>
        <w:t>е</w:t>
      </w:r>
      <w:r w:rsidRPr="003968DA">
        <w:rPr>
          <w:sz w:val="28"/>
        </w:rPr>
        <w:t xml:space="preserve"> №</w:t>
      </w:r>
      <w:r>
        <w:rPr>
          <w:sz w:val="28"/>
        </w:rPr>
        <w:t xml:space="preserve"> </w:t>
      </w:r>
      <w:r w:rsidR="00707AF9">
        <w:rPr>
          <w:sz w:val="28"/>
        </w:rPr>
        <w:t>9</w:t>
      </w:r>
      <w:r>
        <w:rPr>
          <w:sz w:val="28"/>
        </w:rPr>
        <w:t>).</w:t>
      </w:r>
    </w:p>
    <w:p w:rsidR="003859A9" w:rsidRDefault="003859A9" w:rsidP="003859A9">
      <w:pPr>
        <w:ind w:firstLine="709"/>
        <w:jc w:val="both"/>
        <w:rPr>
          <w:sz w:val="28"/>
        </w:rPr>
      </w:pPr>
      <w:r w:rsidRPr="003859A9">
        <w:rPr>
          <w:b/>
          <w:sz w:val="28"/>
          <w:szCs w:val="28"/>
        </w:rPr>
        <w:t>3.1.2.</w:t>
      </w:r>
      <w:r>
        <w:rPr>
          <w:b/>
          <w:sz w:val="28"/>
          <w:szCs w:val="28"/>
        </w:rPr>
        <w:t>3</w:t>
      </w:r>
      <w:r w:rsidRPr="003859A9">
        <w:rPr>
          <w:b/>
          <w:sz w:val="28"/>
          <w:szCs w:val="28"/>
        </w:rPr>
        <w:t>.</w:t>
      </w:r>
      <w:r w:rsidRPr="003968DA">
        <w:rPr>
          <w:sz w:val="28"/>
        </w:rPr>
        <w:t xml:space="preserve"> </w:t>
      </w:r>
      <w:r>
        <w:rPr>
          <w:sz w:val="28"/>
        </w:rPr>
        <w:t>Б</w:t>
      </w:r>
      <w:r w:rsidRPr="00C32B14">
        <w:rPr>
          <w:sz w:val="28"/>
        </w:rPr>
        <w:t xml:space="preserve">азовые нормативы финансовых затрат, тарифы на </w:t>
      </w:r>
      <w:r>
        <w:rPr>
          <w:sz w:val="28"/>
        </w:rPr>
        <w:t>исследования и медицинские вмешательства, включенные в углубленную диспансеризацию (Приложение №</w:t>
      </w:r>
      <w:r w:rsidR="00707AF9">
        <w:rPr>
          <w:sz w:val="28"/>
        </w:rPr>
        <w:t>10</w:t>
      </w:r>
      <w:r>
        <w:rPr>
          <w:sz w:val="28"/>
        </w:rPr>
        <w:t>).</w:t>
      </w:r>
    </w:p>
    <w:p w:rsidR="003859A9" w:rsidRPr="003968DA" w:rsidRDefault="003859A9" w:rsidP="003859A9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3859A9">
        <w:rPr>
          <w:b/>
          <w:sz w:val="28"/>
          <w:szCs w:val="28"/>
        </w:rPr>
        <w:t>3.1.2.</w:t>
      </w:r>
      <w:r>
        <w:rPr>
          <w:b/>
          <w:sz w:val="28"/>
          <w:szCs w:val="28"/>
        </w:rPr>
        <w:t>3</w:t>
      </w:r>
      <w:r w:rsidRPr="003859A9">
        <w:rPr>
          <w:b/>
          <w:sz w:val="28"/>
          <w:szCs w:val="28"/>
        </w:rPr>
        <w:t>.</w:t>
      </w:r>
      <w:r w:rsidRPr="003968DA">
        <w:rPr>
          <w:sz w:val="28"/>
        </w:rPr>
        <w:t xml:space="preserve"> </w:t>
      </w:r>
      <w:r>
        <w:rPr>
          <w:sz w:val="28"/>
        </w:rPr>
        <w:t>Б</w:t>
      </w:r>
      <w:r>
        <w:rPr>
          <w:sz w:val="28"/>
          <w:szCs w:val="28"/>
        </w:rPr>
        <w:t xml:space="preserve">азовые нормативы финансовых затрат, </w:t>
      </w:r>
      <w:r w:rsidRPr="003968DA">
        <w:rPr>
          <w:sz w:val="28"/>
          <w:szCs w:val="28"/>
        </w:rPr>
        <w:t>тарифы на медицинские услуги</w:t>
      </w:r>
      <w:r>
        <w:rPr>
          <w:sz w:val="28"/>
          <w:szCs w:val="28"/>
        </w:rPr>
        <w:t xml:space="preserve"> (</w:t>
      </w:r>
      <w:r w:rsidRPr="003968DA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968D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707AF9">
        <w:rPr>
          <w:sz w:val="28"/>
          <w:szCs w:val="28"/>
        </w:rPr>
        <w:t>8</w:t>
      </w:r>
      <w:r>
        <w:rPr>
          <w:sz w:val="28"/>
          <w:szCs w:val="28"/>
        </w:rPr>
        <w:t>).</w:t>
      </w:r>
      <w:r w:rsidRPr="003968DA">
        <w:rPr>
          <w:sz w:val="28"/>
          <w:szCs w:val="28"/>
        </w:rPr>
        <w:t xml:space="preserve"> </w:t>
      </w:r>
    </w:p>
    <w:p w:rsidR="00172957" w:rsidRPr="00CE6ECC" w:rsidRDefault="00172957" w:rsidP="00937103">
      <w:pPr>
        <w:pStyle w:val="ConsPlusNormal"/>
        <w:ind w:firstLine="540"/>
        <w:jc w:val="both"/>
        <w:rPr>
          <w:b/>
          <w:sz w:val="28"/>
          <w:szCs w:val="28"/>
        </w:rPr>
      </w:pPr>
    </w:p>
    <w:p w:rsidR="00195EBC" w:rsidRPr="007E186C" w:rsidRDefault="003859A9" w:rsidP="000F1BF0">
      <w:pPr>
        <w:tabs>
          <w:tab w:val="left" w:pos="789"/>
        </w:tabs>
        <w:ind w:firstLine="709"/>
        <w:jc w:val="both"/>
        <w:rPr>
          <w:sz w:val="28"/>
          <w:szCs w:val="28"/>
        </w:rPr>
      </w:pPr>
      <w:r w:rsidRPr="00CE6ECC">
        <w:rPr>
          <w:b/>
          <w:sz w:val="28"/>
          <w:szCs w:val="28"/>
        </w:rPr>
        <w:t>3.1.3.</w:t>
      </w:r>
      <w:r w:rsidRPr="00CE6ECC">
        <w:rPr>
          <w:b/>
          <w:sz w:val="28"/>
        </w:rPr>
        <w:t xml:space="preserve"> </w:t>
      </w:r>
      <w:r w:rsidR="00CE6ECC" w:rsidRPr="00CE6ECC">
        <w:rPr>
          <w:b/>
          <w:sz w:val="28"/>
        </w:rPr>
        <w:t>Размер финансового обеспечения</w:t>
      </w:r>
      <w:r w:rsidR="00195EBC" w:rsidRPr="00CE6ECC">
        <w:rPr>
          <w:b/>
          <w:sz w:val="28"/>
          <w:szCs w:val="28"/>
        </w:rPr>
        <w:t xml:space="preserve"> фельдшерских, фельдшерско-акушерских пунктов, а также информаци</w:t>
      </w:r>
      <w:r w:rsidR="00CE6ECC" w:rsidRPr="00CE6ECC">
        <w:rPr>
          <w:b/>
          <w:sz w:val="28"/>
          <w:szCs w:val="28"/>
        </w:rPr>
        <w:t>я</w:t>
      </w:r>
      <w:r w:rsidR="00195EBC" w:rsidRPr="00CE6ECC">
        <w:rPr>
          <w:b/>
          <w:sz w:val="28"/>
          <w:szCs w:val="28"/>
        </w:rPr>
        <w:t xml:space="preserve"> о</w:t>
      </w:r>
      <w:r w:rsidR="00CE6ECC" w:rsidRPr="00CE6ECC">
        <w:rPr>
          <w:b/>
          <w:sz w:val="28"/>
          <w:szCs w:val="28"/>
        </w:rPr>
        <w:t>б их</w:t>
      </w:r>
      <w:r w:rsidR="00195EBC" w:rsidRPr="00CE6ECC">
        <w:rPr>
          <w:b/>
          <w:sz w:val="28"/>
          <w:szCs w:val="28"/>
        </w:rPr>
        <w:t xml:space="preserve"> соответствии/несоответствии </w:t>
      </w:r>
      <w:r w:rsidR="00CE6ECC" w:rsidRPr="00CE6ECC">
        <w:rPr>
          <w:b/>
          <w:sz w:val="28"/>
          <w:szCs w:val="28"/>
        </w:rPr>
        <w:t>т</w:t>
      </w:r>
      <w:r w:rsidR="00195EBC" w:rsidRPr="00CE6ECC">
        <w:rPr>
          <w:b/>
          <w:sz w:val="28"/>
          <w:szCs w:val="28"/>
        </w:rPr>
        <w:t xml:space="preserve">ребованиям, установленным приказом Минздравсоцразвития России от 15.05.2012 № 543н «Об утверждении </w:t>
      </w:r>
      <w:r w:rsidR="00195EBC" w:rsidRPr="00CE6ECC">
        <w:rPr>
          <w:b/>
          <w:sz w:val="28"/>
          <w:szCs w:val="28"/>
        </w:rPr>
        <w:lastRenderedPageBreak/>
        <w:t>Положения об организации</w:t>
      </w:r>
      <w:r w:rsidR="00816D2A" w:rsidRPr="00CE6ECC">
        <w:rPr>
          <w:b/>
          <w:sz w:val="28"/>
          <w:szCs w:val="28"/>
        </w:rPr>
        <w:t xml:space="preserve"> </w:t>
      </w:r>
      <w:r w:rsidR="00195EBC" w:rsidRPr="00CE6ECC">
        <w:rPr>
          <w:b/>
          <w:sz w:val="28"/>
          <w:szCs w:val="28"/>
        </w:rPr>
        <w:t xml:space="preserve">оказания первичной медико-санитарной помощи взрослому </w:t>
      </w:r>
      <w:r w:rsidR="00195EBC" w:rsidRPr="007E186C">
        <w:rPr>
          <w:b/>
          <w:sz w:val="28"/>
          <w:szCs w:val="28"/>
        </w:rPr>
        <w:t>насе</w:t>
      </w:r>
      <w:r w:rsidR="0060572C" w:rsidRPr="007E186C">
        <w:rPr>
          <w:b/>
          <w:sz w:val="28"/>
          <w:szCs w:val="28"/>
        </w:rPr>
        <w:t>лению»</w:t>
      </w:r>
      <w:r w:rsidR="00CE6ECC" w:rsidRPr="007E186C">
        <w:rPr>
          <w:b/>
          <w:sz w:val="28"/>
          <w:szCs w:val="28"/>
        </w:rPr>
        <w:t xml:space="preserve"> </w:t>
      </w:r>
      <w:r w:rsidR="007426F4">
        <w:rPr>
          <w:b/>
          <w:sz w:val="28"/>
          <w:szCs w:val="28"/>
        </w:rPr>
        <w:t xml:space="preserve"> (</w:t>
      </w:r>
      <w:r w:rsidR="00CE6ECC" w:rsidRPr="007E186C">
        <w:rPr>
          <w:sz w:val="28"/>
          <w:szCs w:val="28"/>
        </w:rPr>
        <w:t xml:space="preserve"> </w:t>
      </w:r>
      <w:r w:rsidR="00117C84" w:rsidRPr="007E186C">
        <w:rPr>
          <w:sz w:val="28"/>
          <w:szCs w:val="28"/>
        </w:rPr>
        <w:t>Приложени</w:t>
      </w:r>
      <w:r w:rsidR="007426F4">
        <w:rPr>
          <w:sz w:val="28"/>
          <w:szCs w:val="28"/>
        </w:rPr>
        <w:t>е</w:t>
      </w:r>
      <w:r w:rsidR="00195EBC" w:rsidRPr="007E186C">
        <w:rPr>
          <w:sz w:val="28"/>
          <w:szCs w:val="28"/>
        </w:rPr>
        <w:t xml:space="preserve"> №</w:t>
      </w:r>
      <w:r w:rsidR="007E186C">
        <w:rPr>
          <w:sz w:val="28"/>
          <w:szCs w:val="28"/>
        </w:rPr>
        <w:t>40</w:t>
      </w:r>
      <w:r w:rsidR="007426F4">
        <w:rPr>
          <w:sz w:val="28"/>
          <w:szCs w:val="28"/>
        </w:rPr>
        <w:t>)</w:t>
      </w:r>
      <w:r w:rsidR="00CE6ECC" w:rsidRPr="007E186C">
        <w:rPr>
          <w:sz w:val="28"/>
          <w:szCs w:val="28"/>
        </w:rPr>
        <w:t>.</w:t>
      </w:r>
    </w:p>
    <w:p w:rsidR="00CE6ECC" w:rsidRPr="003968DA" w:rsidRDefault="00CE6ECC" w:rsidP="000F1BF0">
      <w:pPr>
        <w:tabs>
          <w:tab w:val="left" w:pos="789"/>
        </w:tabs>
        <w:ind w:firstLine="709"/>
        <w:jc w:val="both"/>
        <w:rPr>
          <w:sz w:val="28"/>
          <w:szCs w:val="28"/>
        </w:rPr>
      </w:pPr>
    </w:p>
    <w:p w:rsidR="00195EBC" w:rsidRPr="00083944" w:rsidRDefault="00CE6ECC" w:rsidP="00195EBC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CE6ECC">
        <w:rPr>
          <w:b/>
          <w:sz w:val="28"/>
          <w:szCs w:val="28"/>
        </w:rPr>
        <w:t>3.1.</w:t>
      </w:r>
      <w:r>
        <w:rPr>
          <w:b/>
          <w:sz w:val="28"/>
          <w:szCs w:val="28"/>
        </w:rPr>
        <w:t>4</w:t>
      </w:r>
      <w:r w:rsidRPr="00CE6ECC">
        <w:rPr>
          <w:b/>
          <w:sz w:val="28"/>
          <w:szCs w:val="28"/>
        </w:rPr>
        <w:t>.</w:t>
      </w:r>
      <w:r w:rsidR="004521A9" w:rsidRPr="003968DA">
        <w:rPr>
          <w:sz w:val="28"/>
          <w:szCs w:val="28"/>
        </w:rPr>
        <w:t xml:space="preserve"> </w:t>
      </w:r>
      <w:r w:rsidRPr="00CE6ECC">
        <w:rPr>
          <w:b/>
          <w:sz w:val="28"/>
          <w:szCs w:val="28"/>
        </w:rPr>
        <w:t>П</w:t>
      </w:r>
      <w:r w:rsidR="00195EBC" w:rsidRPr="00CE6ECC">
        <w:rPr>
          <w:b/>
          <w:sz w:val="28"/>
          <w:szCs w:val="28"/>
        </w:rPr>
        <w:t>еречень показателей результативности деятельности медицинских организаций, имеющих прикрепившихся лиц, и критерии их оценки, (включая целевые значения),  а также порядок осуществления выплат медицинским организациям за достижение указанных показателей</w:t>
      </w:r>
      <w:r w:rsidR="003859A9" w:rsidRPr="00CE6ECC">
        <w:rPr>
          <w:b/>
          <w:sz w:val="28"/>
          <w:szCs w:val="28"/>
        </w:rPr>
        <w:t>, в том числе размер выплат за достижение показателей результативности деятельности медицинских организаций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устанавливаются в </w:t>
      </w:r>
      <w:r w:rsidR="00195EBC" w:rsidRPr="003968DA">
        <w:rPr>
          <w:sz w:val="28"/>
          <w:szCs w:val="28"/>
        </w:rPr>
        <w:t>Приложени</w:t>
      </w:r>
      <w:r>
        <w:rPr>
          <w:sz w:val="28"/>
          <w:szCs w:val="28"/>
        </w:rPr>
        <w:t>и</w:t>
      </w:r>
      <w:r w:rsidR="00195EBC" w:rsidRPr="003968DA">
        <w:rPr>
          <w:sz w:val="28"/>
          <w:szCs w:val="28"/>
        </w:rPr>
        <w:t xml:space="preserve"> </w:t>
      </w:r>
      <w:r w:rsidR="001139A7" w:rsidRPr="003968DA">
        <w:rPr>
          <w:sz w:val="28"/>
          <w:szCs w:val="28"/>
        </w:rPr>
        <w:t>№</w:t>
      </w:r>
      <w:r w:rsidR="00CD2EC6">
        <w:rPr>
          <w:sz w:val="28"/>
          <w:szCs w:val="28"/>
        </w:rPr>
        <w:t xml:space="preserve"> </w:t>
      </w:r>
      <w:r w:rsidR="00707AF9">
        <w:rPr>
          <w:sz w:val="28"/>
          <w:szCs w:val="28"/>
        </w:rPr>
        <w:t>39</w:t>
      </w:r>
      <w:r w:rsidR="004521A9" w:rsidRPr="003968DA">
        <w:rPr>
          <w:sz w:val="28"/>
          <w:szCs w:val="28"/>
        </w:rPr>
        <w:t>.</w:t>
      </w:r>
    </w:p>
    <w:p w:rsidR="00CE6ECC" w:rsidRDefault="00195EBC" w:rsidP="003B461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3E8">
        <w:rPr>
          <w:rFonts w:ascii="Times New Roman" w:hAnsi="Times New Roman" w:cs="Times New Roman"/>
          <w:b/>
          <w:sz w:val="28"/>
          <w:szCs w:val="28"/>
        </w:rPr>
        <w:t xml:space="preserve">3.2. </w:t>
      </w:r>
      <w:r w:rsidR="008B00CF">
        <w:rPr>
          <w:rFonts w:ascii="Times New Roman" w:hAnsi="Times New Roman" w:cs="Times New Roman"/>
          <w:b/>
          <w:sz w:val="28"/>
          <w:szCs w:val="28"/>
        </w:rPr>
        <w:t>При определении т</w:t>
      </w:r>
      <w:r w:rsidR="00CE6ECC">
        <w:rPr>
          <w:rFonts w:ascii="Times New Roman" w:hAnsi="Times New Roman" w:cs="Times New Roman"/>
          <w:b/>
          <w:sz w:val="28"/>
          <w:szCs w:val="28"/>
        </w:rPr>
        <w:t>ариф</w:t>
      </w:r>
      <w:r w:rsidR="008B00CF"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="00CE6ECC">
        <w:rPr>
          <w:rFonts w:ascii="Times New Roman" w:hAnsi="Times New Roman" w:cs="Times New Roman"/>
          <w:b/>
          <w:sz w:val="28"/>
          <w:szCs w:val="28"/>
        </w:rPr>
        <w:t>на оплату</w:t>
      </w:r>
      <w:r w:rsidRPr="000F03E8">
        <w:rPr>
          <w:rFonts w:ascii="Times New Roman" w:hAnsi="Times New Roman" w:cs="Times New Roman"/>
          <w:b/>
          <w:sz w:val="28"/>
          <w:szCs w:val="28"/>
        </w:rPr>
        <w:t xml:space="preserve"> медицинской помощи, оказываемой в стационарных условиях</w:t>
      </w:r>
      <w:r w:rsidR="008B00CF">
        <w:rPr>
          <w:rFonts w:ascii="Times New Roman" w:hAnsi="Times New Roman" w:cs="Times New Roman"/>
          <w:b/>
          <w:sz w:val="28"/>
          <w:szCs w:val="28"/>
        </w:rPr>
        <w:t>, устанавливается:</w:t>
      </w:r>
    </w:p>
    <w:p w:rsidR="00280508" w:rsidRDefault="008B00CF" w:rsidP="003B4610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3E8">
        <w:rPr>
          <w:rFonts w:ascii="Times New Roman" w:hAnsi="Times New Roman" w:cs="Times New Roman"/>
          <w:b/>
          <w:sz w:val="28"/>
          <w:szCs w:val="28"/>
        </w:rPr>
        <w:t>3.2.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80508">
        <w:rPr>
          <w:rFonts w:ascii="Times New Roman" w:hAnsi="Times New Roman" w:cs="Times New Roman"/>
          <w:sz w:val="28"/>
          <w:szCs w:val="28"/>
        </w:rPr>
        <w:t xml:space="preserve">Средний </w:t>
      </w:r>
      <w:r w:rsidR="00280508" w:rsidRPr="0058352F">
        <w:rPr>
          <w:rFonts w:ascii="Times New Roman" w:hAnsi="Times New Roman" w:cs="Times New Roman"/>
          <w:sz w:val="28"/>
          <w:szCs w:val="28"/>
        </w:rPr>
        <w:t>размер</w:t>
      </w:r>
      <w:r w:rsidR="00280508">
        <w:rPr>
          <w:rFonts w:ascii="Times New Roman" w:hAnsi="Times New Roman" w:cs="Times New Roman"/>
          <w:sz w:val="28"/>
          <w:szCs w:val="28"/>
        </w:rPr>
        <w:t xml:space="preserve">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</w:t>
      </w:r>
      <w:r w:rsidR="00280508" w:rsidRPr="003E67CA">
        <w:rPr>
          <w:rFonts w:ascii="Times New Roman" w:hAnsi="Times New Roman" w:cs="Times New Roman"/>
          <w:sz w:val="28"/>
          <w:szCs w:val="28"/>
        </w:rPr>
        <w:t>в</w:t>
      </w:r>
      <w:r w:rsidR="00280508">
        <w:rPr>
          <w:rFonts w:ascii="Times New Roman" w:hAnsi="Times New Roman" w:cs="Times New Roman"/>
          <w:sz w:val="28"/>
          <w:szCs w:val="28"/>
        </w:rPr>
        <w:t xml:space="preserve"> стационарных условиях</w:t>
      </w:r>
      <w:r w:rsidR="00280508" w:rsidRPr="0058352F">
        <w:rPr>
          <w:rFonts w:ascii="Times New Roman" w:hAnsi="Times New Roman" w:cs="Times New Roman"/>
          <w:sz w:val="28"/>
          <w:szCs w:val="28"/>
        </w:rPr>
        <w:t xml:space="preserve"> расчете на одно</w:t>
      </w:r>
      <w:r w:rsidR="00280508">
        <w:rPr>
          <w:rFonts w:ascii="Times New Roman" w:hAnsi="Times New Roman" w:cs="Times New Roman"/>
          <w:sz w:val="28"/>
          <w:szCs w:val="28"/>
        </w:rPr>
        <w:t xml:space="preserve">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</w:t>
      </w:r>
      <w:r w:rsidR="00280508" w:rsidRPr="0058352F">
        <w:rPr>
          <w:rFonts w:ascii="Times New Roman" w:hAnsi="Times New Roman" w:cs="Times New Roman"/>
          <w:sz w:val="28"/>
          <w:szCs w:val="28"/>
        </w:rPr>
        <w:t>территориальной программ</w:t>
      </w:r>
      <w:r w:rsidR="00280508">
        <w:rPr>
          <w:rFonts w:ascii="Times New Roman" w:hAnsi="Times New Roman" w:cs="Times New Roman"/>
          <w:sz w:val="28"/>
          <w:szCs w:val="28"/>
        </w:rPr>
        <w:t>ой обязательного медицинского страхования</w:t>
      </w:r>
      <w:r w:rsidR="00280508" w:rsidRPr="0058352F">
        <w:rPr>
          <w:rFonts w:ascii="Times New Roman" w:hAnsi="Times New Roman" w:cs="Times New Roman"/>
          <w:sz w:val="28"/>
          <w:szCs w:val="28"/>
        </w:rPr>
        <w:t>,</w:t>
      </w:r>
      <w:r w:rsidR="00280508">
        <w:rPr>
          <w:rFonts w:ascii="Times New Roman" w:hAnsi="Times New Roman" w:cs="Times New Roman"/>
          <w:sz w:val="28"/>
          <w:szCs w:val="28"/>
        </w:rPr>
        <w:t xml:space="preserve"> </w:t>
      </w:r>
      <w:r w:rsidR="006C509B">
        <w:rPr>
          <w:rFonts w:ascii="Times New Roman" w:hAnsi="Times New Roman" w:cs="Times New Roman"/>
          <w:sz w:val="28"/>
          <w:szCs w:val="28"/>
        </w:rPr>
        <w:t xml:space="preserve">в размере </w:t>
      </w:r>
      <w:r w:rsidR="00F11B09" w:rsidRPr="006C509B">
        <w:rPr>
          <w:rFonts w:ascii="Times New Roman" w:hAnsi="Times New Roman" w:cs="Times New Roman"/>
          <w:sz w:val="28"/>
          <w:szCs w:val="28"/>
        </w:rPr>
        <w:t>9</w:t>
      </w:r>
      <w:r w:rsidR="006C509B" w:rsidRPr="006C509B">
        <w:rPr>
          <w:rFonts w:ascii="Times New Roman" w:hAnsi="Times New Roman" w:cs="Times New Roman"/>
          <w:sz w:val="28"/>
          <w:szCs w:val="28"/>
        </w:rPr>
        <w:t> 433,8</w:t>
      </w:r>
      <w:r w:rsidR="007E186C">
        <w:rPr>
          <w:rFonts w:ascii="Times New Roman" w:hAnsi="Times New Roman" w:cs="Times New Roman"/>
          <w:sz w:val="28"/>
          <w:szCs w:val="28"/>
        </w:rPr>
        <w:t>0</w:t>
      </w:r>
      <w:r w:rsidR="006C509B" w:rsidRPr="006C509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280508" w:rsidRPr="006C509B">
        <w:rPr>
          <w:rFonts w:ascii="Times New Roman" w:hAnsi="Times New Roman" w:cs="Times New Roman"/>
          <w:sz w:val="28"/>
          <w:szCs w:val="28"/>
        </w:rPr>
        <w:t>.</w:t>
      </w:r>
    </w:p>
    <w:p w:rsidR="00195EBC" w:rsidRPr="00337AA0" w:rsidRDefault="008B00CF" w:rsidP="00195EBC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0F03E8">
        <w:rPr>
          <w:b/>
          <w:sz w:val="28"/>
          <w:szCs w:val="28"/>
        </w:rPr>
        <w:t>3.2.</w:t>
      </w:r>
      <w:r>
        <w:rPr>
          <w:b/>
          <w:sz w:val="28"/>
          <w:szCs w:val="28"/>
        </w:rPr>
        <w:t xml:space="preserve">2. </w:t>
      </w:r>
      <w:r w:rsidRPr="008B00CF">
        <w:rPr>
          <w:sz w:val="28"/>
          <w:szCs w:val="28"/>
        </w:rPr>
        <w:t>П</w:t>
      </w:r>
      <w:r w:rsidR="00195EBC" w:rsidRPr="003A29AD">
        <w:rPr>
          <w:sz w:val="28"/>
          <w:szCs w:val="28"/>
        </w:rPr>
        <w:t xml:space="preserve">еречень </w:t>
      </w:r>
      <w:r>
        <w:rPr>
          <w:sz w:val="28"/>
          <w:szCs w:val="28"/>
        </w:rPr>
        <w:t xml:space="preserve">клинико-статистических </w:t>
      </w:r>
      <w:r w:rsidR="00195EBC" w:rsidRPr="003A29AD">
        <w:rPr>
          <w:sz w:val="28"/>
          <w:szCs w:val="28"/>
        </w:rPr>
        <w:t>групп заболеваний</w:t>
      </w:r>
      <w:r>
        <w:rPr>
          <w:sz w:val="28"/>
          <w:szCs w:val="28"/>
        </w:rPr>
        <w:t xml:space="preserve"> (далее - </w:t>
      </w:r>
      <w:r w:rsidR="00195EBC" w:rsidRPr="00014D6C">
        <w:rPr>
          <w:sz w:val="28"/>
          <w:szCs w:val="28"/>
        </w:rPr>
        <w:t xml:space="preserve"> КСГ</w:t>
      </w:r>
      <w:r>
        <w:rPr>
          <w:sz w:val="28"/>
          <w:szCs w:val="28"/>
        </w:rPr>
        <w:t>)</w:t>
      </w:r>
      <w:r w:rsidR="00195EBC" w:rsidRPr="00014D6C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перечнем </w:t>
      </w:r>
      <w:r w:rsidR="00195EBC" w:rsidRPr="00014D6C">
        <w:rPr>
          <w:sz w:val="28"/>
          <w:szCs w:val="28"/>
        </w:rPr>
        <w:t>заболеваний, состояний (групп заболеваний,</w:t>
      </w:r>
      <w:r>
        <w:rPr>
          <w:sz w:val="28"/>
          <w:szCs w:val="28"/>
        </w:rPr>
        <w:t xml:space="preserve"> </w:t>
      </w:r>
      <w:r w:rsidR="00195EBC" w:rsidRPr="00014D6C">
        <w:rPr>
          <w:sz w:val="28"/>
          <w:szCs w:val="28"/>
        </w:rPr>
        <w:t>состояний), при которых оказывается специализированная медицинская</w:t>
      </w:r>
      <w:r>
        <w:rPr>
          <w:sz w:val="28"/>
          <w:szCs w:val="28"/>
        </w:rPr>
        <w:t xml:space="preserve"> </w:t>
      </w:r>
      <w:r w:rsidR="00195EBC" w:rsidRPr="00014D6C">
        <w:rPr>
          <w:sz w:val="28"/>
          <w:szCs w:val="28"/>
        </w:rPr>
        <w:t>помощь (за исключением высокотехнологичной медицинской помощи),</w:t>
      </w:r>
      <w:r>
        <w:rPr>
          <w:sz w:val="28"/>
          <w:szCs w:val="28"/>
        </w:rPr>
        <w:t xml:space="preserve"> </w:t>
      </w:r>
      <w:r w:rsidR="00195EBC" w:rsidRPr="00014D6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195EBC" w:rsidRPr="00014D6C">
        <w:rPr>
          <w:sz w:val="28"/>
          <w:szCs w:val="28"/>
        </w:rPr>
        <w:t>стационарных условиях</w:t>
      </w:r>
      <w:r>
        <w:rPr>
          <w:sz w:val="28"/>
          <w:szCs w:val="28"/>
        </w:rPr>
        <w:t xml:space="preserve"> в составе </w:t>
      </w:r>
      <w:r w:rsidR="00034F81" w:rsidRPr="00D46042">
        <w:rPr>
          <w:sz w:val="28"/>
          <w:szCs w:val="28"/>
        </w:rPr>
        <w:t>Программ</w:t>
      </w:r>
      <w:r w:rsidR="00034F81">
        <w:rPr>
          <w:sz w:val="28"/>
          <w:szCs w:val="28"/>
        </w:rPr>
        <w:t>ы</w:t>
      </w:r>
      <w:r w:rsidR="00034F81" w:rsidRPr="00D46042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2023 год и на плановый период 2024 и 2025 годов, утвержденной постановлением Правительства Российской Федерации от 29.12.2022 № 2497</w:t>
      </w:r>
      <w:r w:rsidR="00034F81">
        <w:rPr>
          <w:sz w:val="28"/>
          <w:szCs w:val="28"/>
        </w:rPr>
        <w:t>, с указанием коэффициентов относительной затратоемкости КСГ (</w:t>
      </w:r>
      <w:r w:rsidR="00034F81" w:rsidRPr="009F599F">
        <w:rPr>
          <w:sz w:val="28"/>
          <w:szCs w:val="28"/>
        </w:rPr>
        <w:t>Приложение №</w:t>
      </w:r>
      <w:r w:rsidR="00DD3F15" w:rsidRPr="009F599F">
        <w:rPr>
          <w:sz w:val="28"/>
          <w:szCs w:val="28"/>
        </w:rPr>
        <w:t xml:space="preserve"> 4</w:t>
      </w:r>
      <w:r w:rsidR="00034F81" w:rsidRPr="009F599F">
        <w:rPr>
          <w:sz w:val="28"/>
          <w:szCs w:val="28"/>
        </w:rPr>
        <w:t>).</w:t>
      </w:r>
    </w:p>
    <w:p w:rsidR="00195EBC" w:rsidRPr="001C16A0" w:rsidRDefault="00A96F07" w:rsidP="00195EBC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0F03E8">
        <w:rPr>
          <w:b/>
          <w:sz w:val="28"/>
          <w:szCs w:val="28"/>
        </w:rPr>
        <w:t>3.2.</w:t>
      </w:r>
      <w:r>
        <w:rPr>
          <w:b/>
          <w:sz w:val="28"/>
          <w:szCs w:val="28"/>
        </w:rPr>
        <w:t xml:space="preserve">3. </w:t>
      </w:r>
      <w:r w:rsidRPr="00A96F07">
        <w:rPr>
          <w:sz w:val="28"/>
          <w:szCs w:val="28"/>
        </w:rPr>
        <w:t>Р</w:t>
      </w:r>
      <w:r w:rsidR="00195EBC" w:rsidRPr="00337AA0">
        <w:rPr>
          <w:sz w:val="28"/>
          <w:szCs w:val="28"/>
        </w:rPr>
        <w:t>азмер средней стоимости законченного</w:t>
      </w:r>
      <w:r>
        <w:rPr>
          <w:sz w:val="28"/>
          <w:szCs w:val="28"/>
        </w:rPr>
        <w:t xml:space="preserve"> </w:t>
      </w:r>
      <w:r w:rsidR="00195EBC" w:rsidRPr="00337AA0">
        <w:rPr>
          <w:sz w:val="28"/>
          <w:szCs w:val="28"/>
        </w:rPr>
        <w:t>случая</w:t>
      </w:r>
      <w:r>
        <w:rPr>
          <w:sz w:val="28"/>
          <w:szCs w:val="28"/>
        </w:rPr>
        <w:t xml:space="preserve"> </w:t>
      </w:r>
      <w:r w:rsidR="00195EBC" w:rsidRPr="00337AA0">
        <w:rPr>
          <w:sz w:val="28"/>
          <w:szCs w:val="28"/>
        </w:rPr>
        <w:t>лечения,</w:t>
      </w:r>
      <w:r>
        <w:rPr>
          <w:sz w:val="28"/>
          <w:szCs w:val="28"/>
        </w:rPr>
        <w:t xml:space="preserve"> </w:t>
      </w:r>
      <w:r w:rsidR="00195EBC" w:rsidRPr="00337AA0">
        <w:rPr>
          <w:sz w:val="28"/>
          <w:szCs w:val="28"/>
        </w:rPr>
        <w:t>включенного в КСГ</w:t>
      </w:r>
      <w:r>
        <w:rPr>
          <w:sz w:val="28"/>
          <w:szCs w:val="28"/>
        </w:rPr>
        <w:t>,</w:t>
      </w:r>
      <w:r w:rsidR="00195EBC" w:rsidRPr="00337AA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195EBC">
        <w:rPr>
          <w:sz w:val="28"/>
          <w:szCs w:val="28"/>
        </w:rPr>
        <w:t xml:space="preserve"> стационар</w:t>
      </w:r>
      <w:r>
        <w:rPr>
          <w:sz w:val="28"/>
          <w:szCs w:val="28"/>
        </w:rPr>
        <w:t>ных условиях</w:t>
      </w:r>
      <w:r w:rsidR="00195EBC">
        <w:rPr>
          <w:sz w:val="28"/>
          <w:szCs w:val="28"/>
        </w:rPr>
        <w:t xml:space="preserve"> </w:t>
      </w:r>
      <w:r w:rsidR="00195EBC" w:rsidRPr="006C509B">
        <w:rPr>
          <w:sz w:val="28"/>
          <w:szCs w:val="28"/>
        </w:rPr>
        <w:t xml:space="preserve">– </w:t>
      </w:r>
      <w:r w:rsidR="00076F2E" w:rsidRPr="006C509B">
        <w:rPr>
          <w:sz w:val="28"/>
          <w:szCs w:val="28"/>
        </w:rPr>
        <w:t>3</w:t>
      </w:r>
      <w:r w:rsidR="006C509B" w:rsidRPr="006C509B">
        <w:rPr>
          <w:sz w:val="28"/>
          <w:szCs w:val="28"/>
        </w:rPr>
        <w:t>9 446,10</w:t>
      </w:r>
      <w:r w:rsidR="00195EBC" w:rsidRPr="006C509B">
        <w:rPr>
          <w:sz w:val="28"/>
          <w:szCs w:val="28"/>
        </w:rPr>
        <w:t xml:space="preserve"> рублей</w:t>
      </w:r>
      <w:r w:rsidR="00195EBC" w:rsidRPr="00337AA0">
        <w:rPr>
          <w:sz w:val="28"/>
          <w:szCs w:val="28"/>
        </w:rPr>
        <w:t>, в том числе без учета коэффициента дифференциации по Республике Карелия (базовая ставка финансирования медицинской помощи, оказываемой в стационарных условиях)</w:t>
      </w:r>
      <w:r w:rsidR="00C61C6E">
        <w:rPr>
          <w:sz w:val="28"/>
          <w:szCs w:val="28"/>
        </w:rPr>
        <w:t xml:space="preserve"> </w:t>
      </w:r>
      <w:r w:rsidR="00C61C6E" w:rsidRPr="006C509B">
        <w:rPr>
          <w:sz w:val="28"/>
          <w:szCs w:val="28"/>
        </w:rPr>
        <w:t>-</w:t>
      </w:r>
      <w:r w:rsidR="00195EBC" w:rsidRPr="006C509B">
        <w:rPr>
          <w:sz w:val="28"/>
          <w:szCs w:val="28"/>
        </w:rPr>
        <w:t xml:space="preserve"> </w:t>
      </w:r>
      <w:r w:rsidR="00076F2E" w:rsidRPr="006C509B">
        <w:rPr>
          <w:sz w:val="28"/>
          <w:szCs w:val="28"/>
        </w:rPr>
        <w:t>2</w:t>
      </w:r>
      <w:r w:rsidR="006C509B" w:rsidRPr="006C509B">
        <w:rPr>
          <w:sz w:val="28"/>
          <w:szCs w:val="28"/>
        </w:rPr>
        <w:t>5 968,47</w:t>
      </w:r>
      <w:r w:rsidR="00195EBC" w:rsidRPr="006C509B">
        <w:rPr>
          <w:sz w:val="28"/>
          <w:szCs w:val="28"/>
        </w:rPr>
        <w:t xml:space="preserve"> рублей</w:t>
      </w:r>
      <w:r w:rsidRPr="006C509B">
        <w:rPr>
          <w:sz w:val="28"/>
          <w:szCs w:val="28"/>
        </w:rPr>
        <w:t>.</w:t>
      </w:r>
    </w:p>
    <w:p w:rsidR="008A1772" w:rsidRDefault="008A1772" w:rsidP="00195EBC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0F03E8">
        <w:rPr>
          <w:b/>
          <w:sz w:val="28"/>
          <w:szCs w:val="28"/>
        </w:rPr>
        <w:t>3.2.</w:t>
      </w:r>
      <w:r>
        <w:rPr>
          <w:b/>
          <w:sz w:val="28"/>
          <w:szCs w:val="28"/>
        </w:rPr>
        <w:t xml:space="preserve">4. </w:t>
      </w:r>
      <w:r w:rsidRPr="008A1772">
        <w:rPr>
          <w:sz w:val="28"/>
          <w:szCs w:val="28"/>
        </w:rPr>
        <w:t>Значения</w:t>
      </w:r>
      <w:r>
        <w:rPr>
          <w:b/>
          <w:sz w:val="28"/>
          <w:szCs w:val="28"/>
        </w:rPr>
        <w:t xml:space="preserve"> </w:t>
      </w:r>
      <w:r w:rsidR="00195EBC" w:rsidRPr="00337AA0">
        <w:rPr>
          <w:sz w:val="28"/>
          <w:szCs w:val="28"/>
        </w:rPr>
        <w:t>коэффициент</w:t>
      </w:r>
      <w:r>
        <w:rPr>
          <w:sz w:val="28"/>
          <w:szCs w:val="28"/>
        </w:rPr>
        <w:t>ов:</w:t>
      </w:r>
      <w:r w:rsidR="00195EBC" w:rsidRPr="00337AA0">
        <w:rPr>
          <w:sz w:val="28"/>
          <w:szCs w:val="28"/>
        </w:rPr>
        <w:t xml:space="preserve"> </w:t>
      </w:r>
    </w:p>
    <w:p w:rsidR="008A1772" w:rsidRDefault="008A1772" w:rsidP="00195EBC">
      <w:pPr>
        <w:pStyle w:val="a4"/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коэффициентов дифференциации по территориям оказания медицинской помощи для медицинских организаций (Приложение </w:t>
      </w:r>
      <w:r w:rsidR="004742F8">
        <w:rPr>
          <w:sz w:val="28"/>
          <w:szCs w:val="28"/>
        </w:rPr>
        <w:t>№</w:t>
      </w:r>
      <w:r>
        <w:rPr>
          <w:sz w:val="28"/>
          <w:szCs w:val="28"/>
        </w:rPr>
        <w:t>1);</w:t>
      </w:r>
    </w:p>
    <w:p w:rsidR="00145241" w:rsidRDefault="008A1772" w:rsidP="00195EBC">
      <w:pPr>
        <w:pStyle w:val="a4"/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11CF9">
        <w:rPr>
          <w:sz w:val="28"/>
          <w:szCs w:val="28"/>
        </w:rPr>
        <w:t>коэффициент</w:t>
      </w:r>
      <w:r w:rsidR="00145241">
        <w:rPr>
          <w:sz w:val="28"/>
          <w:szCs w:val="28"/>
        </w:rPr>
        <w:t>ов</w:t>
      </w:r>
      <w:r w:rsidR="007D0247" w:rsidRPr="00D064B2">
        <w:rPr>
          <w:sz w:val="28"/>
          <w:szCs w:val="28"/>
        </w:rPr>
        <w:t xml:space="preserve"> специфики </w:t>
      </w:r>
      <w:r w:rsidR="00145241">
        <w:rPr>
          <w:sz w:val="28"/>
          <w:szCs w:val="28"/>
        </w:rPr>
        <w:t>(</w:t>
      </w:r>
      <w:r w:rsidR="00195EBC" w:rsidRPr="003968DA">
        <w:rPr>
          <w:sz w:val="28"/>
          <w:szCs w:val="28"/>
        </w:rPr>
        <w:t>Приложени</w:t>
      </w:r>
      <w:r w:rsidR="00145241">
        <w:rPr>
          <w:sz w:val="28"/>
          <w:szCs w:val="28"/>
        </w:rPr>
        <w:t>е</w:t>
      </w:r>
      <w:r w:rsidR="00195EBC" w:rsidRPr="003968DA">
        <w:rPr>
          <w:sz w:val="28"/>
          <w:szCs w:val="28"/>
        </w:rPr>
        <w:t xml:space="preserve"> №</w:t>
      </w:r>
      <w:r w:rsidR="00CD2EC6">
        <w:rPr>
          <w:sz w:val="28"/>
          <w:szCs w:val="28"/>
        </w:rPr>
        <w:t xml:space="preserve"> </w:t>
      </w:r>
      <w:r w:rsidR="004742F8">
        <w:rPr>
          <w:sz w:val="28"/>
          <w:szCs w:val="28"/>
        </w:rPr>
        <w:t>22</w:t>
      </w:r>
      <w:r w:rsidR="00145241">
        <w:rPr>
          <w:sz w:val="28"/>
          <w:szCs w:val="28"/>
        </w:rPr>
        <w:t>)</w:t>
      </w:r>
      <w:r w:rsidR="008D2C73" w:rsidRPr="003968DA">
        <w:rPr>
          <w:sz w:val="28"/>
          <w:szCs w:val="28"/>
        </w:rPr>
        <w:t>;</w:t>
      </w:r>
    </w:p>
    <w:p w:rsidR="00195EBC" w:rsidRDefault="00145241" w:rsidP="00145241">
      <w:pPr>
        <w:pStyle w:val="a4"/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195EBC" w:rsidRPr="003968DA">
        <w:rPr>
          <w:sz w:val="28"/>
          <w:szCs w:val="28"/>
        </w:rPr>
        <w:t xml:space="preserve"> коэффициент</w:t>
      </w:r>
      <w:r>
        <w:rPr>
          <w:sz w:val="28"/>
          <w:szCs w:val="28"/>
        </w:rPr>
        <w:t>ов</w:t>
      </w:r>
      <w:r w:rsidR="00195EBC" w:rsidRPr="003968DA">
        <w:rPr>
          <w:sz w:val="28"/>
          <w:szCs w:val="28"/>
        </w:rPr>
        <w:t xml:space="preserve"> сложности лечения пациента</w:t>
      </w:r>
      <w:r w:rsidR="009B57BC" w:rsidRPr="003968D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195EBC" w:rsidRPr="003968DA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="00195EBC" w:rsidRPr="003968DA">
        <w:rPr>
          <w:sz w:val="28"/>
          <w:szCs w:val="28"/>
        </w:rPr>
        <w:t xml:space="preserve"> №</w:t>
      </w:r>
      <w:r w:rsidR="00CD2EC6">
        <w:rPr>
          <w:sz w:val="28"/>
          <w:szCs w:val="28"/>
        </w:rPr>
        <w:t xml:space="preserve"> </w:t>
      </w:r>
      <w:r w:rsidR="004742F8">
        <w:rPr>
          <w:sz w:val="28"/>
          <w:szCs w:val="28"/>
        </w:rPr>
        <w:t>2</w:t>
      </w:r>
      <w:r w:rsidR="008D2C73" w:rsidRPr="003968DA">
        <w:rPr>
          <w:sz w:val="28"/>
          <w:szCs w:val="28"/>
        </w:rPr>
        <w:t>4</w:t>
      </w:r>
      <w:r>
        <w:rPr>
          <w:sz w:val="28"/>
          <w:szCs w:val="28"/>
        </w:rPr>
        <w:t>)</w:t>
      </w:r>
      <w:r w:rsidR="00195EBC" w:rsidRPr="003968DA">
        <w:rPr>
          <w:sz w:val="28"/>
          <w:szCs w:val="28"/>
        </w:rPr>
        <w:t>;</w:t>
      </w:r>
    </w:p>
    <w:p w:rsidR="009A4872" w:rsidRDefault="00145241" w:rsidP="00145241">
      <w:pPr>
        <w:pStyle w:val="a4"/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коэффициентов уровня (подуровня) оказания медицинской помощи (Приложение </w:t>
      </w:r>
      <w:r w:rsidR="004742F8">
        <w:rPr>
          <w:sz w:val="28"/>
          <w:szCs w:val="28"/>
        </w:rPr>
        <w:t>№1</w:t>
      </w:r>
      <w:r w:rsidR="000A4AF5">
        <w:rPr>
          <w:sz w:val="28"/>
          <w:szCs w:val="28"/>
        </w:rPr>
        <w:t>9</w:t>
      </w:r>
      <w:r>
        <w:rPr>
          <w:sz w:val="28"/>
          <w:szCs w:val="28"/>
        </w:rPr>
        <w:t>)</w:t>
      </w:r>
      <w:r w:rsidR="009A4872">
        <w:rPr>
          <w:sz w:val="28"/>
          <w:szCs w:val="28"/>
        </w:rPr>
        <w:t>.</w:t>
      </w:r>
    </w:p>
    <w:p w:rsidR="009A4872" w:rsidRDefault="009A4872" w:rsidP="005E2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первому уровню</w:t>
      </w:r>
      <w:r w:rsidRPr="009A4872">
        <w:rPr>
          <w:sz w:val="28"/>
          <w:szCs w:val="28"/>
        </w:rPr>
        <w:t xml:space="preserve"> медицинской организации </w:t>
      </w:r>
      <w:r>
        <w:rPr>
          <w:sz w:val="28"/>
          <w:szCs w:val="28"/>
        </w:rPr>
        <w:t>относятся</w:t>
      </w:r>
      <w:r w:rsidRPr="009A4872">
        <w:rPr>
          <w:sz w:val="28"/>
          <w:szCs w:val="28"/>
        </w:rPr>
        <w:t xml:space="preserve"> медицински</w:t>
      </w:r>
      <w:r>
        <w:rPr>
          <w:sz w:val="28"/>
          <w:szCs w:val="28"/>
        </w:rPr>
        <w:t>е</w:t>
      </w:r>
      <w:r w:rsidRPr="009A4872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 и (или) структурные подразделения медицинских организаций,</w:t>
      </w:r>
      <w:r w:rsidRPr="009A4872">
        <w:rPr>
          <w:sz w:val="28"/>
          <w:szCs w:val="28"/>
        </w:rPr>
        <w:t xml:space="preserve"> </w:t>
      </w:r>
      <w:r w:rsidRPr="009A4872">
        <w:rPr>
          <w:sz w:val="28"/>
          <w:szCs w:val="28"/>
        </w:rPr>
        <w:lastRenderedPageBreak/>
        <w:t>оказыва</w:t>
      </w:r>
      <w:r>
        <w:rPr>
          <w:sz w:val="28"/>
          <w:szCs w:val="28"/>
        </w:rPr>
        <w:t>ющие</w:t>
      </w:r>
      <w:r w:rsidRPr="009A4872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 xml:space="preserve">ую помощь (за исключением высокотехнологичной) </w:t>
      </w:r>
      <w:r w:rsidRPr="009A4872">
        <w:rPr>
          <w:sz w:val="28"/>
          <w:szCs w:val="28"/>
        </w:rPr>
        <w:t>в пределах муниципального образования (внутригородского округа)</w:t>
      </w:r>
      <w:r>
        <w:rPr>
          <w:sz w:val="28"/>
          <w:szCs w:val="28"/>
        </w:rPr>
        <w:t>.</w:t>
      </w:r>
    </w:p>
    <w:p w:rsidR="009A4872" w:rsidRDefault="009A4872" w:rsidP="005E2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 второму</w:t>
      </w:r>
      <w:r w:rsidRPr="009A4872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уровню</w:t>
      </w:r>
      <w:r w:rsidRPr="009A4872">
        <w:rPr>
          <w:sz w:val="28"/>
          <w:szCs w:val="28"/>
        </w:rPr>
        <w:t xml:space="preserve"> медицинской организации </w:t>
      </w:r>
      <w:r>
        <w:rPr>
          <w:sz w:val="28"/>
          <w:szCs w:val="28"/>
        </w:rPr>
        <w:t>относятся</w:t>
      </w:r>
      <w:r w:rsidRPr="009A4872">
        <w:rPr>
          <w:sz w:val="28"/>
          <w:szCs w:val="28"/>
        </w:rPr>
        <w:t xml:space="preserve"> медицински</w:t>
      </w:r>
      <w:r>
        <w:rPr>
          <w:sz w:val="28"/>
          <w:szCs w:val="28"/>
        </w:rPr>
        <w:t>е</w:t>
      </w:r>
      <w:r w:rsidRPr="009A4872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</w:t>
      </w:r>
      <w:r w:rsidR="005E23B0">
        <w:rPr>
          <w:sz w:val="28"/>
          <w:szCs w:val="28"/>
        </w:rPr>
        <w:t xml:space="preserve"> населению нескольких муниципальных образований, а также </w:t>
      </w:r>
      <w:r w:rsidR="005E23B0" w:rsidRPr="009A4872">
        <w:rPr>
          <w:sz w:val="28"/>
          <w:szCs w:val="28"/>
        </w:rPr>
        <w:t>специализированны</w:t>
      </w:r>
      <w:r w:rsidR="005E23B0">
        <w:rPr>
          <w:sz w:val="28"/>
          <w:szCs w:val="28"/>
        </w:rPr>
        <w:t>е</w:t>
      </w:r>
      <w:r w:rsidR="005E23B0" w:rsidRPr="009A4872">
        <w:rPr>
          <w:sz w:val="28"/>
          <w:szCs w:val="28"/>
        </w:rPr>
        <w:t xml:space="preserve"> больниц</w:t>
      </w:r>
      <w:r w:rsidR="005E23B0">
        <w:rPr>
          <w:sz w:val="28"/>
          <w:szCs w:val="28"/>
        </w:rPr>
        <w:t>ы</w:t>
      </w:r>
      <w:r w:rsidR="005E23B0" w:rsidRPr="009A4872">
        <w:rPr>
          <w:sz w:val="28"/>
          <w:szCs w:val="28"/>
        </w:rPr>
        <w:t>, центр</w:t>
      </w:r>
      <w:r w:rsidR="005E23B0">
        <w:rPr>
          <w:sz w:val="28"/>
          <w:szCs w:val="28"/>
        </w:rPr>
        <w:t>ы</w:t>
      </w:r>
      <w:r w:rsidR="005E23B0" w:rsidRPr="009A4872">
        <w:rPr>
          <w:sz w:val="28"/>
          <w:szCs w:val="28"/>
        </w:rPr>
        <w:t>, диспансер</w:t>
      </w:r>
      <w:r w:rsidR="005E23B0">
        <w:rPr>
          <w:sz w:val="28"/>
          <w:szCs w:val="28"/>
        </w:rPr>
        <w:t>ы.</w:t>
      </w:r>
    </w:p>
    <w:p w:rsidR="005E23B0" w:rsidRPr="009A4872" w:rsidRDefault="005E23B0" w:rsidP="005E2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третьему уровню</w:t>
      </w:r>
      <w:r w:rsidRPr="009A4872">
        <w:rPr>
          <w:sz w:val="28"/>
          <w:szCs w:val="28"/>
        </w:rPr>
        <w:t xml:space="preserve"> медицинской организации </w:t>
      </w:r>
      <w:r>
        <w:rPr>
          <w:sz w:val="28"/>
          <w:szCs w:val="28"/>
        </w:rPr>
        <w:t>относятся</w:t>
      </w:r>
      <w:r w:rsidRPr="009A4872">
        <w:rPr>
          <w:sz w:val="28"/>
          <w:szCs w:val="28"/>
        </w:rPr>
        <w:t xml:space="preserve"> медицински</w:t>
      </w:r>
      <w:r>
        <w:rPr>
          <w:sz w:val="28"/>
          <w:szCs w:val="28"/>
        </w:rPr>
        <w:t>е</w:t>
      </w:r>
      <w:r w:rsidRPr="009A4872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 и (или) структурные подразделения медицинских организаций, оказывающие населению высокотехнологичную медицинскую помощь.</w:t>
      </w:r>
    </w:p>
    <w:p w:rsidR="009A4872" w:rsidRPr="009A4872" w:rsidRDefault="009A4872" w:rsidP="005E2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4872">
        <w:rPr>
          <w:sz w:val="28"/>
          <w:szCs w:val="28"/>
        </w:rPr>
        <w:t>Уровни медицинских организаций и порядок направления пациентов в медицинские организации определяется Министерством здравоохранения Республики Карелия.</w:t>
      </w:r>
    </w:p>
    <w:p w:rsidR="00B9739E" w:rsidRPr="00766A99" w:rsidRDefault="00B9739E" w:rsidP="00B97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A99">
        <w:rPr>
          <w:rFonts w:ascii="Times New Roman" w:hAnsi="Times New Roman" w:cs="Times New Roman"/>
          <w:b/>
          <w:sz w:val="28"/>
          <w:szCs w:val="28"/>
        </w:rPr>
        <w:t xml:space="preserve">3.2.5. </w:t>
      </w:r>
      <w:r w:rsidRPr="00766A99">
        <w:rPr>
          <w:rFonts w:ascii="Times New Roman" w:hAnsi="Times New Roman" w:cs="Times New Roman"/>
          <w:sz w:val="28"/>
          <w:szCs w:val="28"/>
        </w:rPr>
        <w:t>Размер оплаты прерванных случаев оказания медицинской помощи, оказанной в стационарных условиях</w:t>
      </w:r>
      <w:r w:rsidR="000E16AE" w:rsidRPr="00766A99">
        <w:rPr>
          <w:rFonts w:ascii="Times New Roman" w:hAnsi="Times New Roman" w:cs="Times New Roman"/>
          <w:sz w:val="28"/>
          <w:szCs w:val="28"/>
        </w:rPr>
        <w:t xml:space="preserve"> установлен Приложениями №2, №3</w:t>
      </w:r>
      <w:r w:rsidR="004742F8" w:rsidRPr="00766A99">
        <w:rPr>
          <w:rFonts w:ascii="Times New Roman" w:hAnsi="Times New Roman" w:cs="Times New Roman"/>
          <w:sz w:val="28"/>
          <w:szCs w:val="28"/>
        </w:rPr>
        <w:t>1</w:t>
      </w:r>
      <w:r w:rsidR="000E16AE" w:rsidRPr="00766A99">
        <w:rPr>
          <w:rFonts w:ascii="Times New Roman" w:hAnsi="Times New Roman" w:cs="Times New Roman"/>
          <w:sz w:val="28"/>
          <w:szCs w:val="28"/>
        </w:rPr>
        <w:t>.</w:t>
      </w:r>
      <w:r w:rsidRPr="00766A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739E" w:rsidRPr="00766A99" w:rsidRDefault="00B9739E" w:rsidP="00B9739E">
      <w:pPr>
        <w:pStyle w:val="a4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t>3.2.6.</w:t>
      </w:r>
      <w:r w:rsidRPr="00766A99">
        <w:rPr>
          <w:sz w:val="28"/>
          <w:szCs w:val="28"/>
        </w:rPr>
        <w:t xml:space="preserve"> </w:t>
      </w:r>
      <w:bookmarkStart w:id="6" w:name="_Hlk94176118"/>
      <w:r w:rsidRPr="00766A99">
        <w:rPr>
          <w:sz w:val="28"/>
          <w:szCs w:val="28"/>
        </w:rPr>
        <w:t>Доли заработной платы и прочих расходов в структуре затрат тарифа на оплату медицинской помощи по КСГ</w:t>
      </w:r>
      <w:bookmarkEnd w:id="6"/>
      <w:r w:rsidRPr="00766A99">
        <w:rPr>
          <w:sz w:val="28"/>
          <w:szCs w:val="28"/>
        </w:rPr>
        <w:t xml:space="preserve"> в условиях круглосуточного стационара (Приложение №</w:t>
      </w:r>
      <w:r w:rsidR="004742F8" w:rsidRPr="00766A99">
        <w:rPr>
          <w:sz w:val="28"/>
          <w:szCs w:val="28"/>
        </w:rPr>
        <w:t>22</w:t>
      </w:r>
      <w:r w:rsidRPr="00766A99">
        <w:rPr>
          <w:sz w:val="28"/>
          <w:szCs w:val="28"/>
        </w:rPr>
        <w:t>).</w:t>
      </w:r>
    </w:p>
    <w:p w:rsidR="00B9739E" w:rsidRPr="00766A99" w:rsidRDefault="00B9739E" w:rsidP="00B9739E">
      <w:pPr>
        <w:pStyle w:val="a4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t>3.2.7.</w:t>
      </w:r>
      <w:r w:rsidRPr="00766A99">
        <w:rPr>
          <w:sz w:val="28"/>
          <w:szCs w:val="28"/>
        </w:rPr>
        <w:t xml:space="preserve"> Тарифы на оплату услуг диализа (Приложение №</w:t>
      </w:r>
      <w:r w:rsidR="004742F8" w:rsidRPr="00766A99">
        <w:rPr>
          <w:sz w:val="28"/>
          <w:szCs w:val="28"/>
        </w:rPr>
        <w:t>8</w:t>
      </w:r>
      <w:r w:rsidRPr="00766A99">
        <w:rPr>
          <w:sz w:val="28"/>
          <w:szCs w:val="28"/>
        </w:rPr>
        <w:t>).</w:t>
      </w:r>
    </w:p>
    <w:p w:rsidR="00B9739E" w:rsidRPr="00766A99" w:rsidRDefault="00B9739E" w:rsidP="00B9739E">
      <w:pPr>
        <w:pStyle w:val="a4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t>3.2.8.</w:t>
      </w:r>
      <w:r w:rsidR="00325370" w:rsidRPr="00766A99">
        <w:rPr>
          <w:b/>
          <w:sz w:val="28"/>
          <w:szCs w:val="28"/>
        </w:rPr>
        <w:t xml:space="preserve"> </w:t>
      </w:r>
      <w:r w:rsidR="00325370" w:rsidRPr="00766A99">
        <w:rPr>
          <w:sz w:val="28"/>
          <w:szCs w:val="28"/>
        </w:rPr>
        <w:t>Перечень КСГ, при оплате которых не применяется коэффициент уровня (подуровня) медицинской организации (Приложение №</w:t>
      </w:r>
      <w:r w:rsidR="004742F8" w:rsidRPr="00766A99">
        <w:rPr>
          <w:sz w:val="28"/>
          <w:szCs w:val="28"/>
        </w:rPr>
        <w:t>30)</w:t>
      </w:r>
    </w:p>
    <w:p w:rsidR="009A4872" w:rsidRPr="00766A99" w:rsidRDefault="00B9739E" w:rsidP="00145241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t>3.2.9.</w:t>
      </w:r>
      <w:r w:rsidR="00C67A25" w:rsidRPr="00766A99">
        <w:rPr>
          <w:b/>
          <w:sz w:val="28"/>
          <w:szCs w:val="28"/>
        </w:rPr>
        <w:t xml:space="preserve"> </w:t>
      </w:r>
      <w:r w:rsidR="00C67A25" w:rsidRPr="00766A99">
        <w:rPr>
          <w:sz w:val="28"/>
          <w:szCs w:val="28"/>
        </w:rPr>
        <w:t>Перечень КСГ с оптимальной длительностью лечения до 3 дней включительно (Приложение №</w:t>
      </w:r>
      <w:r w:rsidR="004742F8" w:rsidRPr="00766A99">
        <w:rPr>
          <w:sz w:val="28"/>
          <w:szCs w:val="28"/>
        </w:rPr>
        <w:t xml:space="preserve"> 28</w:t>
      </w:r>
      <w:r w:rsidR="00C67A25" w:rsidRPr="00766A99">
        <w:rPr>
          <w:sz w:val="28"/>
          <w:szCs w:val="28"/>
        </w:rPr>
        <w:t>).</w:t>
      </w:r>
    </w:p>
    <w:p w:rsidR="009A4872" w:rsidRPr="00766A99" w:rsidRDefault="00B9739E" w:rsidP="00145241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t>3.2.10.</w:t>
      </w:r>
      <w:r w:rsidR="00C67A25" w:rsidRPr="00766A99">
        <w:rPr>
          <w:b/>
          <w:sz w:val="28"/>
          <w:szCs w:val="28"/>
        </w:rPr>
        <w:t xml:space="preserve"> </w:t>
      </w:r>
      <w:r w:rsidR="00C67A25" w:rsidRPr="00766A99">
        <w:rPr>
          <w:sz w:val="28"/>
          <w:szCs w:val="28"/>
        </w:rPr>
        <w:t xml:space="preserve"> Перечень КСГ, предполагающих хирургическое вмешательство или </w:t>
      </w:r>
      <w:proofErr w:type="spellStart"/>
      <w:r w:rsidR="00C67A25" w:rsidRPr="00766A99">
        <w:rPr>
          <w:sz w:val="28"/>
          <w:szCs w:val="28"/>
        </w:rPr>
        <w:t>тромболитическую</w:t>
      </w:r>
      <w:proofErr w:type="spellEnd"/>
      <w:r w:rsidR="00C67A25" w:rsidRPr="00766A99">
        <w:rPr>
          <w:sz w:val="28"/>
          <w:szCs w:val="28"/>
        </w:rPr>
        <w:t xml:space="preserve"> терапию (Приложение №</w:t>
      </w:r>
      <w:r w:rsidR="004742F8" w:rsidRPr="00766A99">
        <w:rPr>
          <w:sz w:val="28"/>
          <w:szCs w:val="28"/>
        </w:rPr>
        <w:t xml:space="preserve"> 29</w:t>
      </w:r>
      <w:r w:rsidR="00C67A25" w:rsidRPr="00766A99">
        <w:rPr>
          <w:sz w:val="28"/>
          <w:szCs w:val="28"/>
        </w:rPr>
        <w:t>).</w:t>
      </w:r>
    </w:p>
    <w:p w:rsidR="00B9739E" w:rsidRPr="000E16AE" w:rsidRDefault="00B9739E" w:rsidP="000E16AE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A99">
        <w:rPr>
          <w:rFonts w:ascii="Times New Roman" w:hAnsi="Times New Roman" w:cs="Times New Roman"/>
          <w:b/>
          <w:sz w:val="28"/>
          <w:szCs w:val="28"/>
        </w:rPr>
        <w:t>3.2.11.</w:t>
      </w:r>
      <w:r w:rsidRPr="00766A99">
        <w:rPr>
          <w:rFonts w:ascii="Times New Roman" w:hAnsi="Times New Roman" w:cs="Times New Roman"/>
          <w:sz w:val="28"/>
          <w:szCs w:val="28"/>
        </w:rPr>
        <w:t xml:space="preserve"> Тарифы на оплату законченных случаев </w:t>
      </w:r>
      <w:r w:rsidR="00325370" w:rsidRPr="00766A99">
        <w:rPr>
          <w:rFonts w:ascii="Times New Roman" w:hAnsi="Times New Roman" w:cs="Times New Roman"/>
          <w:sz w:val="28"/>
          <w:szCs w:val="28"/>
        </w:rPr>
        <w:t>оказания</w:t>
      </w:r>
      <w:r w:rsidR="00325370" w:rsidRPr="000E16AE">
        <w:rPr>
          <w:rFonts w:ascii="Times New Roman" w:hAnsi="Times New Roman" w:cs="Times New Roman"/>
          <w:sz w:val="28"/>
          <w:szCs w:val="28"/>
        </w:rPr>
        <w:t xml:space="preserve"> в</w:t>
      </w:r>
      <w:r w:rsidRPr="000E16AE">
        <w:rPr>
          <w:rFonts w:ascii="Times New Roman" w:hAnsi="Times New Roman" w:cs="Times New Roman"/>
          <w:sz w:val="28"/>
          <w:szCs w:val="28"/>
        </w:rPr>
        <w:t>ысокотехнологичной медицинской помощи, установленн</w:t>
      </w:r>
      <w:r w:rsidR="00325370" w:rsidRPr="000E16AE">
        <w:rPr>
          <w:rFonts w:ascii="Times New Roman" w:hAnsi="Times New Roman" w:cs="Times New Roman"/>
          <w:sz w:val="28"/>
          <w:szCs w:val="28"/>
        </w:rPr>
        <w:t>ые с учетом применения коэффициента дифференциации к до</w:t>
      </w:r>
      <w:r w:rsidRPr="000E16AE">
        <w:rPr>
          <w:rFonts w:ascii="Times New Roman" w:hAnsi="Times New Roman" w:cs="Times New Roman"/>
          <w:sz w:val="28"/>
          <w:szCs w:val="28"/>
        </w:rPr>
        <w:t>л</w:t>
      </w:r>
      <w:r w:rsidR="00325370" w:rsidRPr="000E16AE">
        <w:rPr>
          <w:rFonts w:ascii="Times New Roman" w:hAnsi="Times New Roman" w:cs="Times New Roman"/>
          <w:sz w:val="28"/>
          <w:szCs w:val="28"/>
        </w:rPr>
        <w:t>е</w:t>
      </w:r>
      <w:r w:rsidRPr="000E16AE">
        <w:rPr>
          <w:rFonts w:ascii="Times New Roman" w:hAnsi="Times New Roman" w:cs="Times New Roman"/>
          <w:sz w:val="28"/>
          <w:szCs w:val="28"/>
        </w:rPr>
        <w:t xml:space="preserve"> заработной платы в с</w:t>
      </w:r>
      <w:r w:rsidR="00325370" w:rsidRPr="000E16AE">
        <w:rPr>
          <w:rFonts w:ascii="Times New Roman" w:hAnsi="Times New Roman" w:cs="Times New Roman"/>
          <w:sz w:val="28"/>
          <w:szCs w:val="28"/>
        </w:rPr>
        <w:t>оставе норматива финансовых</w:t>
      </w:r>
      <w:r w:rsidRPr="000E16AE">
        <w:rPr>
          <w:rFonts w:ascii="Times New Roman" w:hAnsi="Times New Roman" w:cs="Times New Roman"/>
          <w:sz w:val="28"/>
          <w:szCs w:val="28"/>
        </w:rPr>
        <w:t xml:space="preserve"> затрат на </w:t>
      </w:r>
      <w:r w:rsidR="00325370" w:rsidRPr="000E16AE">
        <w:rPr>
          <w:rFonts w:ascii="Times New Roman" w:hAnsi="Times New Roman" w:cs="Times New Roman"/>
          <w:sz w:val="28"/>
          <w:szCs w:val="28"/>
        </w:rPr>
        <w:t>единицу объема медицинской помощи, установленной в Программе государственных гарантий бесплатного оказания гражданам медицинской помощи на 2023 год и на плановый период 2024 и 2025 годов, утвержденной постановлением Правительства Российской Федерации от 29.12.2022 № 2497 (</w:t>
      </w:r>
      <w:r w:rsidRPr="000E16AE">
        <w:rPr>
          <w:rFonts w:ascii="Times New Roman" w:hAnsi="Times New Roman" w:cs="Times New Roman"/>
          <w:sz w:val="28"/>
          <w:szCs w:val="28"/>
        </w:rPr>
        <w:t>Приложени</w:t>
      </w:r>
      <w:r w:rsidR="00E43820">
        <w:rPr>
          <w:rFonts w:ascii="Times New Roman" w:hAnsi="Times New Roman" w:cs="Times New Roman"/>
          <w:sz w:val="28"/>
          <w:szCs w:val="28"/>
        </w:rPr>
        <w:t>е</w:t>
      </w:r>
      <w:r w:rsidRPr="000E16AE">
        <w:rPr>
          <w:rFonts w:ascii="Times New Roman" w:hAnsi="Times New Roman" w:cs="Times New Roman"/>
          <w:sz w:val="28"/>
          <w:szCs w:val="28"/>
        </w:rPr>
        <w:t xml:space="preserve"> № </w:t>
      </w:r>
      <w:r w:rsidR="004742F8">
        <w:rPr>
          <w:rFonts w:ascii="Times New Roman" w:hAnsi="Times New Roman" w:cs="Times New Roman"/>
          <w:sz w:val="28"/>
          <w:szCs w:val="28"/>
        </w:rPr>
        <w:t>20</w:t>
      </w:r>
      <w:r w:rsidR="00325370" w:rsidRPr="000E16AE">
        <w:rPr>
          <w:rFonts w:ascii="Times New Roman" w:hAnsi="Times New Roman" w:cs="Times New Roman"/>
          <w:sz w:val="28"/>
          <w:szCs w:val="28"/>
        </w:rPr>
        <w:t>).</w:t>
      </w:r>
    </w:p>
    <w:p w:rsidR="00C67A25" w:rsidRDefault="00C67A25" w:rsidP="00C67A2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3E8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F03E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При определении тарифов на оплату</w:t>
      </w:r>
      <w:r w:rsidRPr="000F03E8">
        <w:rPr>
          <w:rFonts w:ascii="Times New Roman" w:hAnsi="Times New Roman" w:cs="Times New Roman"/>
          <w:b/>
          <w:sz w:val="28"/>
          <w:szCs w:val="28"/>
        </w:rPr>
        <w:t xml:space="preserve"> медицинской помощи, оказываемой в условиях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дневного стационара, устанавливается:</w:t>
      </w:r>
    </w:p>
    <w:p w:rsidR="00C67A25" w:rsidRDefault="00C67A25" w:rsidP="00C67A25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03E8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0F03E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Средний </w:t>
      </w:r>
      <w:r w:rsidRPr="0058352F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</w:t>
      </w:r>
      <w:r w:rsidRPr="003E67C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условиях дневного стационара</w:t>
      </w:r>
      <w:r w:rsidRPr="0058352F">
        <w:rPr>
          <w:rFonts w:ascii="Times New Roman" w:hAnsi="Times New Roman" w:cs="Times New Roman"/>
          <w:sz w:val="28"/>
          <w:szCs w:val="28"/>
        </w:rPr>
        <w:t xml:space="preserve"> расчете на одно</w:t>
      </w:r>
      <w:r>
        <w:rPr>
          <w:rFonts w:ascii="Times New Roman" w:hAnsi="Times New Roman" w:cs="Times New Roman"/>
          <w:sz w:val="28"/>
          <w:szCs w:val="28"/>
        </w:rPr>
        <w:t xml:space="preserve">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</w:t>
      </w:r>
      <w:r w:rsidRPr="0058352F">
        <w:rPr>
          <w:rFonts w:ascii="Times New Roman" w:hAnsi="Times New Roman" w:cs="Times New Roman"/>
          <w:sz w:val="28"/>
          <w:szCs w:val="28"/>
        </w:rPr>
        <w:lastRenderedPageBreak/>
        <w:t>территориальной программ</w:t>
      </w:r>
      <w:r>
        <w:rPr>
          <w:rFonts w:ascii="Times New Roman" w:hAnsi="Times New Roman" w:cs="Times New Roman"/>
          <w:sz w:val="28"/>
          <w:szCs w:val="28"/>
        </w:rPr>
        <w:t>ой обязательного медицинского страхования</w:t>
      </w:r>
      <w:r w:rsidRPr="005835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0FCA">
        <w:rPr>
          <w:rFonts w:ascii="Times New Roman" w:hAnsi="Times New Roman" w:cs="Times New Roman"/>
          <w:sz w:val="28"/>
          <w:szCs w:val="28"/>
        </w:rPr>
        <w:t>в размере 2 456,23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7A25" w:rsidRPr="00337AA0" w:rsidRDefault="00C67A25" w:rsidP="00C67A25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0F03E8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0F03E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2. </w:t>
      </w:r>
      <w:r w:rsidRPr="008B00CF">
        <w:rPr>
          <w:sz w:val="28"/>
          <w:szCs w:val="28"/>
        </w:rPr>
        <w:t>П</w:t>
      </w:r>
      <w:r w:rsidRPr="003A29AD">
        <w:rPr>
          <w:sz w:val="28"/>
          <w:szCs w:val="28"/>
        </w:rPr>
        <w:t xml:space="preserve">еречень </w:t>
      </w:r>
      <w:r>
        <w:rPr>
          <w:sz w:val="28"/>
          <w:szCs w:val="28"/>
        </w:rPr>
        <w:t xml:space="preserve">клинико-статистических </w:t>
      </w:r>
      <w:r w:rsidRPr="003A29AD">
        <w:rPr>
          <w:sz w:val="28"/>
          <w:szCs w:val="28"/>
        </w:rPr>
        <w:t>групп заболеваний</w:t>
      </w:r>
      <w:r>
        <w:rPr>
          <w:sz w:val="28"/>
          <w:szCs w:val="28"/>
        </w:rPr>
        <w:t xml:space="preserve"> (далее - </w:t>
      </w:r>
      <w:r w:rsidRPr="00014D6C">
        <w:rPr>
          <w:sz w:val="28"/>
          <w:szCs w:val="28"/>
        </w:rPr>
        <w:t xml:space="preserve"> КСГ</w:t>
      </w:r>
      <w:r>
        <w:rPr>
          <w:sz w:val="28"/>
          <w:szCs w:val="28"/>
        </w:rPr>
        <w:t>)</w:t>
      </w:r>
      <w:r w:rsidRPr="00014D6C">
        <w:rPr>
          <w:sz w:val="28"/>
          <w:szCs w:val="28"/>
        </w:rPr>
        <w:t>,</w:t>
      </w:r>
      <w:r>
        <w:rPr>
          <w:sz w:val="28"/>
          <w:szCs w:val="28"/>
        </w:rPr>
        <w:t xml:space="preserve"> в соответствии с перечнем </w:t>
      </w:r>
      <w:r w:rsidRPr="00014D6C">
        <w:rPr>
          <w:sz w:val="28"/>
          <w:szCs w:val="28"/>
        </w:rPr>
        <w:t>заболеваний, состояний (групп заболеваний,</w:t>
      </w:r>
      <w:r>
        <w:rPr>
          <w:sz w:val="28"/>
          <w:szCs w:val="28"/>
        </w:rPr>
        <w:t xml:space="preserve"> </w:t>
      </w:r>
      <w:r w:rsidRPr="00014D6C">
        <w:rPr>
          <w:sz w:val="28"/>
          <w:szCs w:val="28"/>
        </w:rPr>
        <w:t>состояний), при которых оказывается специализированная медицинская</w:t>
      </w:r>
      <w:r>
        <w:rPr>
          <w:sz w:val="28"/>
          <w:szCs w:val="28"/>
        </w:rPr>
        <w:t xml:space="preserve"> </w:t>
      </w:r>
      <w:r w:rsidRPr="00014D6C">
        <w:rPr>
          <w:sz w:val="28"/>
          <w:szCs w:val="28"/>
        </w:rPr>
        <w:t>помощь (за исключением высокотехнологичной медицинской помощи),</w:t>
      </w:r>
      <w:r>
        <w:rPr>
          <w:sz w:val="28"/>
          <w:szCs w:val="28"/>
        </w:rPr>
        <w:t xml:space="preserve"> </w:t>
      </w:r>
      <w:r w:rsidRPr="00014D6C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14D6C">
        <w:rPr>
          <w:sz w:val="28"/>
          <w:szCs w:val="28"/>
        </w:rPr>
        <w:t>условиях</w:t>
      </w:r>
      <w:r>
        <w:rPr>
          <w:sz w:val="28"/>
          <w:szCs w:val="28"/>
        </w:rPr>
        <w:t xml:space="preserve"> дневного стационара в составе </w:t>
      </w:r>
      <w:r w:rsidRPr="00D46042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D46042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2023 год и на плановый период 2024 и 2025 годов, утвержденной постановлением Правительства Российской Федерации от 29.12.2022 № 2497</w:t>
      </w:r>
      <w:r>
        <w:rPr>
          <w:sz w:val="28"/>
          <w:szCs w:val="28"/>
        </w:rPr>
        <w:t>, с указанием коэффициентов относительной затратоемкости КСГ (Приложение №</w:t>
      </w:r>
      <w:r w:rsidR="004742F8">
        <w:rPr>
          <w:sz w:val="28"/>
          <w:szCs w:val="28"/>
        </w:rPr>
        <w:t xml:space="preserve"> 32</w:t>
      </w:r>
      <w:r>
        <w:rPr>
          <w:sz w:val="28"/>
          <w:szCs w:val="28"/>
        </w:rPr>
        <w:t>).</w:t>
      </w:r>
    </w:p>
    <w:p w:rsidR="00C67A25" w:rsidRPr="001C16A0" w:rsidRDefault="00C67A25" w:rsidP="00C67A25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0F03E8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0F03E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3. </w:t>
      </w:r>
      <w:r w:rsidRPr="00A96F07">
        <w:rPr>
          <w:sz w:val="28"/>
          <w:szCs w:val="28"/>
        </w:rPr>
        <w:t>Р</w:t>
      </w:r>
      <w:r w:rsidRPr="00337AA0">
        <w:rPr>
          <w:sz w:val="28"/>
          <w:szCs w:val="28"/>
        </w:rPr>
        <w:t>азмер средней стоимости законченного</w:t>
      </w:r>
      <w:r>
        <w:rPr>
          <w:sz w:val="28"/>
          <w:szCs w:val="28"/>
        </w:rPr>
        <w:t xml:space="preserve"> </w:t>
      </w:r>
      <w:r w:rsidRPr="00337AA0">
        <w:rPr>
          <w:sz w:val="28"/>
          <w:szCs w:val="28"/>
        </w:rPr>
        <w:t>случая</w:t>
      </w:r>
      <w:r>
        <w:rPr>
          <w:sz w:val="28"/>
          <w:szCs w:val="28"/>
        </w:rPr>
        <w:t xml:space="preserve"> </w:t>
      </w:r>
      <w:r w:rsidRPr="00337AA0">
        <w:rPr>
          <w:sz w:val="28"/>
          <w:szCs w:val="28"/>
        </w:rPr>
        <w:t>лечения,</w:t>
      </w:r>
      <w:r>
        <w:rPr>
          <w:sz w:val="28"/>
          <w:szCs w:val="28"/>
        </w:rPr>
        <w:t xml:space="preserve"> </w:t>
      </w:r>
      <w:r w:rsidRPr="00337AA0">
        <w:rPr>
          <w:sz w:val="28"/>
          <w:szCs w:val="28"/>
        </w:rPr>
        <w:t>включенного в КСГ</w:t>
      </w:r>
      <w:r>
        <w:rPr>
          <w:sz w:val="28"/>
          <w:szCs w:val="28"/>
        </w:rPr>
        <w:t>,</w:t>
      </w:r>
      <w:r w:rsidRPr="00337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условиях дневного стационара – </w:t>
      </w:r>
      <w:r w:rsidR="00230FCA">
        <w:rPr>
          <w:sz w:val="28"/>
          <w:szCs w:val="28"/>
        </w:rPr>
        <w:t>22 829,</w:t>
      </w:r>
      <w:r w:rsidR="00230FCA" w:rsidRPr="00230FCA">
        <w:rPr>
          <w:sz w:val="28"/>
          <w:szCs w:val="28"/>
        </w:rPr>
        <w:t>22</w:t>
      </w:r>
      <w:r w:rsidRPr="00230FCA">
        <w:rPr>
          <w:sz w:val="28"/>
          <w:szCs w:val="28"/>
        </w:rPr>
        <w:t xml:space="preserve"> рублей, в том числе без учета коэффициента дифференциации по Республике Карелия (базовая ставка финансирования медицинской помощи, оказываемой в условиях дневного стационара) </w:t>
      </w:r>
      <w:r w:rsidR="00230FCA" w:rsidRPr="00230FCA">
        <w:rPr>
          <w:sz w:val="28"/>
          <w:szCs w:val="28"/>
        </w:rPr>
        <w:t>–</w:t>
      </w:r>
      <w:r w:rsidRPr="00230FCA">
        <w:rPr>
          <w:sz w:val="28"/>
          <w:szCs w:val="28"/>
        </w:rPr>
        <w:t xml:space="preserve"> </w:t>
      </w:r>
      <w:r w:rsidR="00230FCA" w:rsidRPr="00230FCA">
        <w:rPr>
          <w:sz w:val="28"/>
          <w:szCs w:val="28"/>
        </w:rPr>
        <w:t>15 029,11</w:t>
      </w:r>
      <w:r w:rsidRPr="00230FCA">
        <w:rPr>
          <w:sz w:val="28"/>
          <w:szCs w:val="28"/>
        </w:rPr>
        <w:t xml:space="preserve"> рублей.</w:t>
      </w:r>
    </w:p>
    <w:p w:rsidR="00C67A25" w:rsidRDefault="00C67A25" w:rsidP="00C67A25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0F03E8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3</w:t>
      </w:r>
      <w:r w:rsidRPr="000F03E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4. </w:t>
      </w:r>
      <w:r w:rsidRPr="008A1772">
        <w:rPr>
          <w:sz w:val="28"/>
          <w:szCs w:val="28"/>
        </w:rPr>
        <w:t>Значения</w:t>
      </w:r>
      <w:r>
        <w:rPr>
          <w:b/>
          <w:sz w:val="28"/>
          <w:szCs w:val="28"/>
        </w:rPr>
        <w:t xml:space="preserve"> </w:t>
      </w:r>
      <w:r w:rsidRPr="00337AA0">
        <w:rPr>
          <w:sz w:val="28"/>
          <w:szCs w:val="28"/>
        </w:rPr>
        <w:t>коэффициент</w:t>
      </w:r>
      <w:r>
        <w:rPr>
          <w:sz w:val="28"/>
          <w:szCs w:val="28"/>
        </w:rPr>
        <w:t>ов:</w:t>
      </w:r>
      <w:r w:rsidRPr="00337AA0">
        <w:rPr>
          <w:sz w:val="28"/>
          <w:szCs w:val="28"/>
        </w:rPr>
        <w:t xml:space="preserve"> </w:t>
      </w:r>
    </w:p>
    <w:p w:rsidR="00C67A25" w:rsidRDefault="00C67A25" w:rsidP="00C67A25">
      <w:pPr>
        <w:pStyle w:val="a4"/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коэффициентов дифференциации по территориям оказания медицинской помощи для медицинских организаций (Приложение 1);</w:t>
      </w:r>
    </w:p>
    <w:p w:rsidR="00C67A25" w:rsidRDefault="00C67A25" w:rsidP="00C67A25">
      <w:pPr>
        <w:pStyle w:val="a4"/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коэффициентов</w:t>
      </w:r>
      <w:r w:rsidRPr="00D064B2">
        <w:rPr>
          <w:sz w:val="28"/>
          <w:szCs w:val="28"/>
        </w:rPr>
        <w:t xml:space="preserve"> специфики </w:t>
      </w:r>
      <w:r>
        <w:rPr>
          <w:sz w:val="28"/>
          <w:szCs w:val="28"/>
        </w:rPr>
        <w:t>(</w:t>
      </w:r>
      <w:r w:rsidRPr="003968DA">
        <w:rPr>
          <w:sz w:val="28"/>
          <w:szCs w:val="28"/>
        </w:rPr>
        <w:t>Приложени</w:t>
      </w:r>
      <w:r w:rsidR="004742F8">
        <w:rPr>
          <w:sz w:val="28"/>
          <w:szCs w:val="28"/>
        </w:rPr>
        <w:t>я</w:t>
      </w:r>
      <w:r w:rsidRPr="003968D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4742F8">
        <w:rPr>
          <w:sz w:val="28"/>
          <w:szCs w:val="28"/>
        </w:rPr>
        <w:t>32</w:t>
      </w:r>
      <w:r>
        <w:rPr>
          <w:sz w:val="28"/>
          <w:szCs w:val="28"/>
        </w:rPr>
        <w:t>)</w:t>
      </w:r>
      <w:r w:rsidRPr="003968DA">
        <w:rPr>
          <w:sz w:val="28"/>
          <w:szCs w:val="28"/>
        </w:rPr>
        <w:t>;</w:t>
      </w:r>
    </w:p>
    <w:p w:rsidR="00C67A25" w:rsidRDefault="00C67A25" w:rsidP="00C67A25">
      <w:pPr>
        <w:pStyle w:val="a4"/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3968DA">
        <w:rPr>
          <w:sz w:val="28"/>
          <w:szCs w:val="28"/>
        </w:rPr>
        <w:t xml:space="preserve"> коэффициент</w:t>
      </w:r>
      <w:r>
        <w:rPr>
          <w:sz w:val="28"/>
          <w:szCs w:val="28"/>
        </w:rPr>
        <w:t>ов</w:t>
      </w:r>
      <w:r w:rsidRPr="003968DA">
        <w:rPr>
          <w:sz w:val="28"/>
          <w:szCs w:val="28"/>
        </w:rPr>
        <w:t xml:space="preserve"> сложности лечения пациента </w:t>
      </w:r>
      <w:r>
        <w:rPr>
          <w:sz w:val="28"/>
          <w:szCs w:val="28"/>
        </w:rPr>
        <w:t>(</w:t>
      </w:r>
      <w:r w:rsidRPr="003968DA">
        <w:rPr>
          <w:sz w:val="28"/>
          <w:szCs w:val="28"/>
        </w:rPr>
        <w:t>Приложени</w:t>
      </w:r>
      <w:r>
        <w:rPr>
          <w:sz w:val="28"/>
          <w:szCs w:val="28"/>
        </w:rPr>
        <w:t>е</w:t>
      </w:r>
      <w:r w:rsidRPr="003968DA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4742F8">
        <w:rPr>
          <w:sz w:val="28"/>
          <w:szCs w:val="28"/>
        </w:rPr>
        <w:t>24)</w:t>
      </w:r>
    </w:p>
    <w:p w:rsidR="00C67A25" w:rsidRDefault="00C67A25" w:rsidP="00C67A25">
      <w:pPr>
        <w:pStyle w:val="a4"/>
        <w:spacing w:before="6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коэффициентов уровня (подуровня) оказания медицинской помощи (Приложение</w:t>
      </w:r>
      <w:r w:rsidR="004742F8">
        <w:rPr>
          <w:sz w:val="28"/>
          <w:szCs w:val="28"/>
        </w:rPr>
        <w:t xml:space="preserve"> № 1</w:t>
      </w:r>
      <w:r w:rsidR="000A4AF5">
        <w:rPr>
          <w:sz w:val="28"/>
          <w:szCs w:val="28"/>
        </w:rPr>
        <w:t>9</w:t>
      </w:r>
      <w:r>
        <w:rPr>
          <w:sz w:val="28"/>
          <w:szCs w:val="28"/>
        </w:rPr>
        <w:t>).</w:t>
      </w:r>
    </w:p>
    <w:p w:rsidR="00C67A25" w:rsidRDefault="00C67A25" w:rsidP="00C67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первому уровню</w:t>
      </w:r>
      <w:r w:rsidRPr="009A4872">
        <w:rPr>
          <w:sz w:val="28"/>
          <w:szCs w:val="28"/>
        </w:rPr>
        <w:t xml:space="preserve"> медицинской организации </w:t>
      </w:r>
      <w:r>
        <w:rPr>
          <w:sz w:val="28"/>
          <w:szCs w:val="28"/>
        </w:rPr>
        <w:t>относятся</w:t>
      </w:r>
      <w:r w:rsidRPr="009A4872">
        <w:rPr>
          <w:sz w:val="28"/>
          <w:szCs w:val="28"/>
        </w:rPr>
        <w:t xml:space="preserve"> медицински</w:t>
      </w:r>
      <w:r>
        <w:rPr>
          <w:sz w:val="28"/>
          <w:szCs w:val="28"/>
        </w:rPr>
        <w:t>е</w:t>
      </w:r>
      <w:r w:rsidRPr="009A4872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 и (или) структурные подразделения медицинских организаций,</w:t>
      </w:r>
      <w:r w:rsidRPr="009A4872">
        <w:rPr>
          <w:sz w:val="28"/>
          <w:szCs w:val="28"/>
        </w:rPr>
        <w:t xml:space="preserve"> оказыва</w:t>
      </w:r>
      <w:r>
        <w:rPr>
          <w:sz w:val="28"/>
          <w:szCs w:val="28"/>
        </w:rPr>
        <w:t>ющие</w:t>
      </w:r>
      <w:r w:rsidRPr="009A4872">
        <w:rPr>
          <w:sz w:val="28"/>
          <w:szCs w:val="28"/>
        </w:rPr>
        <w:t xml:space="preserve"> медицинск</w:t>
      </w:r>
      <w:r>
        <w:rPr>
          <w:sz w:val="28"/>
          <w:szCs w:val="28"/>
        </w:rPr>
        <w:t xml:space="preserve">ую помощь (за исключением высокотехнологичной) </w:t>
      </w:r>
      <w:r w:rsidRPr="009A4872">
        <w:rPr>
          <w:sz w:val="28"/>
          <w:szCs w:val="28"/>
        </w:rPr>
        <w:t>в пределах муниципального образования (внутригородского округа)</w:t>
      </w:r>
      <w:r>
        <w:rPr>
          <w:sz w:val="28"/>
          <w:szCs w:val="28"/>
        </w:rPr>
        <w:t>.</w:t>
      </w:r>
    </w:p>
    <w:p w:rsidR="00C67A25" w:rsidRDefault="00C67A25" w:rsidP="00C67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 второму</w:t>
      </w:r>
      <w:r w:rsidRPr="009A4872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уровню</w:t>
      </w:r>
      <w:r w:rsidRPr="009A4872">
        <w:rPr>
          <w:sz w:val="28"/>
          <w:szCs w:val="28"/>
        </w:rPr>
        <w:t xml:space="preserve"> медицинской организации </w:t>
      </w:r>
      <w:r>
        <w:rPr>
          <w:sz w:val="28"/>
          <w:szCs w:val="28"/>
        </w:rPr>
        <w:t>относятся</w:t>
      </w:r>
      <w:r w:rsidRPr="009A4872">
        <w:rPr>
          <w:sz w:val="28"/>
          <w:szCs w:val="28"/>
        </w:rPr>
        <w:t xml:space="preserve"> медицински</w:t>
      </w:r>
      <w:r>
        <w:rPr>
          <w:sz w:val="28"/>
          <w:szCs w:val="28"/>
        </w:rPr>
        <w:t>е</w:t>
      </w:r>
      <w:r w:rsidRPr="009A4872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 xml:space="preserve">и и (или) структурные подразделения медицинских организаций, имеющие в своей структуре отделения и (или) центры, оказывающие медицинскую помощь (за исключением высокотехнологичной) населению нескольких муниципальных образований, а также </w:t>
      </w:r>
      <w:r w:rsidRPr="009A4872">
        <w:rPr>
          <w:sz w:val="28"/>
          <w:szCs w:val="28"/>
        </w:rPr>
        <w:t>специализированны</w:t>
      </w:r>
      <w:r>
        <w:rPr>
          <w:sz w:val="28"/>
          <w:szCs w:val="28"/>
        </w:rPr>
        <w:t>е</w:t>
      </w:r>
      <w:r w:rsidRPr="009A4872">
        <w:rPr>
          <w:sz w:val="28"/>
          <w:szCs w:val="28"/>
        </w:rPr>
        <w:t xml:space="preserve"> больниц</w:t>
      </w:r>
      <w:r>
        <w:rPr>
          <w:sz w:val="28"/>
          <w:szCs w:val="28"/>
        </w:rPr>
        <w:t>ы</w:t>
      </w:r>
      <w:r w:rsidRPr="009A4872">
        <w:rPr>
          <w:sz w:val="28"/>
          <w:szCs w:val="28"/>
        </w:rPr>
        <w:t>, центр</w:t>
      </w:r>
      <w:r>
        <w:rPr>
          <w:sz w:val="28"/>
          <w:szCs w:val="28"/>
        </w:rPr>
        <w:t>ы</w:t>
      </w:r>
      <w:r w:rsidRPr="009A4872">
        <w:rPr>
          <w:sz w:val="28"/>
          <w:szCs w:val="28"/>
        </w:rPr>
        <w:t>, диспансер</w:t>
      </w:r>
      <w:r>
        <w:rPr>
          <w:sz w:val="28"/>
          <w:szCs w:val="28"/>
        </w:rPr>
        <w:t>ы.</w:t>
      </w:r>
    </w:p>
    <w:p w:rsidR="00C67A25" w:rsidRPr="009A4872" w:rsidRDefault="00C67A25" w:rsidP="00C67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третьему уровню</w:t>
      </w:r>
      <w:r w:rsidRPr="009A4872">
        <w:rPr>
          <w:sz w:val="28"/>
          <w:szCs w:val="28"/>
        </w:rPr>
        <w:t xml:space="preserve"> медицинской организации </w:t>
      </w:r>
      <w:r>
        <w:rPr>
          <w:sz w:val="28"/>
          <w:szCs w:val="28"/>
        </w:rPr>
        <w:t>относятся</w:t>
      </w:r>
      <w:r w:rsidRPr="009A4872">
        <w:rPr>
          <w:sz w:val="28"/>
          <w:szCs w:val="28"/>
        </w:rPr>
        <w:t xml:space="preserve"> медицински</w:t>
      </w:r>
      <w:r>
        <w:rPr>
          <w:sz w:val="28"/>
          <w:szCs w:val="28"/>
        </w:rPr>
        <w:t>е</w:t>
      </w:r>
      <w:r w:rsidRPr="009A4872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 и (или) структурные подразделения медицинских организаций, оказывающие населению высокотехнологичную медицинскую помощь.</w:t>
      </w:r>
    </w:p>
    <w:p w:rsidR="00C67A25" w:rsidRPr="009A4872" w:rsidRDefault="00C67A25" w:rsidP="00C67A2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4872">
        <w:rPr>
          <w:sz w:val="28"/>
          <w:szCs w:val="28"/>
        </w:rPr>
        <w:t>Уровни медицинских организаций и порядок направления пациентов в медицинские организации определяется Министерством здравоохранения Республики Карелия.</w:t>
      </w:r>
    </w:p>
    <w:p w:rsidR="00C67A25" w:rsidRPr="00766A99" w:rsidRDefault="00C67A25" w:rsidP="00C67A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6A99">
        <w:rPr>
          <w:rFonts w:ascii="Times New Roman" w:hAnsi="Times New Roman" w:cs="Times New Roman"/>
          <w:b/>
          <w:sz w:val="28"/>
          <w:szCs w:val="28"/>
        </w:rPr>
        <w:t xml:space="preserve">3.3.5. </w:t>
      </w:r>
      <w:r w:rsidRPr="00766A99">
        <w:rPr>
          <w:rFonts w:ascii="Times New Roman" w:hAnsi="Times New Roman" w:cs="Times New Roman"/>
          <w:sz w:val="28"/>
          <w:szCs w:val="28"/>
        </w:rPr>
        <w:t>Размер оплаты прерванных случаев оказания медицинской помощи, оказанной в условиях</w:t>
      </w:r>
      <w:r w:rsidR="009F599F" w:rsidRPr="00766A99">
        <w:rPr>
          <w:rFonts w:ascii="Times New Roman" w:hAnsi="Times New Roman" w:cs="Times New Roman"/>
          <w:sz w:val="28"/>
          <w:szCs w:val="28"/>
        </w:rPr>
        <w:t xml:space="preserve"> дневного стационара</w:t>
      </w:r>
      <w:r w:rsidR="009F3E92" w:rsidRPr="00766A99">
        <w:rPr>
          <w:rFonts w:ascii="Times New Roman" w:hAnsi="Times New Roman" w:cs="Times New Roman"/>
          <w:sz w:val="28"/>
          <w:szCs w:val="28"/>
        </w:rPr>
        <w:t xml:space="preserve"> установлен Приложениями №2, №</w:t>
      </w:r>
      <w:r w:rsidR="009F599F" w:rsidRPr="00766A99">
        <w:rPr>
          <w:rFonts w:ascii="Times New Roman" w:hAnsi="Times New Roman" w:cs="Times New Roman"/>
          <w:sz w:val="28"/>
          <w:szCs w:val="28"/>
        </w:rPr>
        <w:t>31</w:t>
      </w:r>
      <w:r w:rsidR="009F3E92" w:rsidRPr="00766A99">
        <w:rPr>
          <w:rFonts w:ascii="Times New Roman" w:hAnsi="Times New Roman" w:cs="Times New Roman"/>
          <w:sz w:val="28"/>
          <w:szCs w:val="28"/>
        </w:rPr>
        <w:t>.</w:t>
      </w:r>
      <w:r w:rsidRPr="00766A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A25" w:rsidRPr="00766A99" w:rsidRDefault="00C67A25" w:rsidP="00C67A25">
      <w:pPr>
        <w:pStyle w:val="a4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lastRenderedPageBreak/>
        <w:t>3.3.6.</w:t>
      </w:r>
      <w:r w:rsidRPr="00766A99">
        <w:rPr>
          <w:sz w:val="28"/>
          <w:szCs w:val="28"/>
        </w:rPr>
        <w:t xml:space="preserve"> Доли заработной платы и прочих расходов в структуре затрат тарифа на оплату медицинской помощи по КСГ в условиях </w:t>
      </w:r>
      <w:r w:rsidR="009F599F" w:rsidRPr="00766A99">
        <w:rPr>
          <w:sz w:val="28"/>
          <w:szCs w:val="28"/>
        </w:rPr>
        <w:t>дневного</w:t>
      </w:r>
      <w:r w:rsidRPr="00766A99">
        <w:rPr>
          <w:sz w:val="28"/>
          <w:szCs w:val="28"/>
        </w:rPr>
        <w:t xml:space="preserve"> стационара (Приложение №13).</w:t>
      </w:r>
    </w:p>
    <w:p w:rsidR="00C67A25" w:rsidRPr="00766A99" w:rsidRDefault="00C67A25" w:rsidP="00C67A25">
      <w:pPr>
        <w:pStyle w:val="a4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t>3.3.7.</w:t>
      </w:r>
      <w:r w:rsidRPr="00766A99">
        <w:rPr>
          <w:sz w:val="28"/>
          <w:szCs w:val="28"/>
        </w:rPr>
        <w:t xml:space="preserve"> Тарифы на оплату услуг диализа (Приложение №</w:t>
      </w:r>
      <w:r w:rsidR="000A4AF5" w:rsidRPr="00766A99">
        <w:rPr>
          <w:sz w:val="28"/>
          <w:szCs w:val="28"/>
        </w:rPr>
        <w:t>8</w:t>
      </w:r>
      <w:r w:rsidRPr="00766A99">
        <w:rPr>
          <w:sz w:val="28"/>
          <w:szCs w:val="28"/>
        </w:rPr>
        <w:t>).</w:t>
      </w:r>
    </w:p>
    <w:p w:rsidR="00C67A25" w:rsidRPr="00766A99" w:rsidRDefault="00C67A25" w:rsidP="00C67A25">
      <w:pPr>
        <w:pStyle w:val="a4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t xml:space="preserve">3.3.8. </w:t>
      </w:r>
      <w:r w:rsidRPr="00766A99">
        <w:rPr>
          <w:sz w:val="28"/>
          <w:szCs w:val="28"/>
        </w:rPr>
        <w:t>Перечень КСГ, при оплате которых не применяется коэффициент уровня (подуровня) медицинской организации (Приложение №</w:t>
      </w:r>
      <w:r w:rsidR="009F599F" w:rsidRPr="00766A99">
        <w:rPr>
          <w:sz w:val="28"/>
          <w:szCs w:val="28"/>
        </w:rPr>
        <w:t xml:space="preserve"> 36)</w:t>
      </w:r>
    </w:p>
    <w:p w:rsidR="00C67A25" w:rsidRPr="00766A99" w:rsidRDefault="00C67A25" w:rsidP="00C67A25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t xml:space="preserve">3.3.9. </w:t>
      </w:r>
      <w:r w:rsidRPr="00766A99">
        <w:rPr>
          <w:sz w:val="28"/>
          <w:szCs w:val="28"/>
        </w:rPr>
        <w:t xml:space="preserve">Перечень КСГ с оптимальной длительностью лечения до 3 дней включительно (Приложение № </w:t>
      </w:r>
      <w:r w:rsidR="009F599F" w:rsidRPr="00766A99">
        <w:rPr>
          <w:sz w:val="28"/>
          <w:szCs w:val="28"/>
        </w:rPr>
        <w:t>34</w:t>
      </w:r>
      <w:r w:rsidRPr="00766A99">
        <w:rPr>
          <w:sz w:val="28"/>
          <w:szCs w:val="28"/>
        </w:rPr>
        <w:t>).</w:t>
      </w:r>
    </w:p>
    <w:p w:rsidR="00C67A25" w:rsidRPr="00C67A25" w:rsidRDefault="00C67A25" w:rsidP="00C67A25">
      <w:pPr>
        <w:pStyle w:val="a4"/>
        <w:spacing w:before="60"/>
        <w:ind w:left="0" w:firstLine="709"/>
        <w:jc w:val="both"/>
        <w:rPr>
          <w:sz w:val="28"/>
          <w:szCs w:val="28"/>
        </w:rPr>
      </w:pPr>
      <w:r w:rsidRPr="00766A99">
        <w:rPr>
          <w:b/>
          <w:sz w:val="28"/>
          <w:szCs w:val="28"/>
        </w:rPr>
        <w:t xml:space="preserve">3.3.10. </w:t>
      </w:r>
      <w:r w:rsidRPr="00766A99">
        <w:rPr>
          <w:sz w:val="28"/>
          <w:szCs w:val="28"/>
        </w:rPr>
        <w:t xml:space="preserve"> Перечень КСГ, предполагающих хирургическое вмешательство или </w:t>
      </w:r>
      <w:proofErr w:type="spellStart"/>
      <w:r w:rsidRPr="00766A99">
        <w:rPr>
          <w:sz w:val="28"/>
          <w:szCs w:val="28"/>
        </w:rPr>
        <w:t>тромболитическую</w:t>
      </w:r>
      <w:proofErr w:type="spellEnd"/>
      <w:r w:rsidRPr="00766A99">
        <w:rPr>
          <w:sz w:val="28"/>
          <w:szCs w:val="28"/>
        </w:rPr>
        <w:t xml:space="preserve"> терапию (Приложение №</w:t>
      </w:r>
      <w:r w:rsidR="009F599F" w:rsidRPr="00766A99">
        <w:rPr>
          <w:sz w:val="28"/>
          <w:szCs w:val="28"/>
        </w:rPr>
        <w:t xml:space="preserve"> 35</w:t>
      </w:r>
      <w:r w:rsidRPr="00766A99">
        <w:rPr>
          <w:sz w:val="28"/>
          <w:szCs w:val="28"/>
        </w:rPr>
        <w:t>).</w:t>
      </w:r>
    </w:p>
    <w:p w:rsidR="009A4872" w:rsidRDefault="009A4872" w:rsidP="00145241">
      <w:pPr>
        <w:pStyle w:val="a4"/>
        <w:spacing w:before="60"/>
        <w:ind w:left="0" w:firstLine="709"/>
        <w:jc w:val="both"/>
        <w:rPr>
          <w:sz w:val="28"/>
          <w:szCs w:val="28"/>
        </w:rPr>
      </w:pPr>
    </w:p>
    <w:p w:rsidR="00195EBC" w:rsidRDefault="00195EBC" w:rsidP="00195EBC">
      <w:pPr>
        <w:pStyle w:val="a4"/>
        <w:spacing w:before="60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3.4. </w:t>
      </w:r>
      <w:r w:rsidR="000B6516">
        <w:rPr>
          <w:b/>
          <w:sz w:val="28"/>
          <w:szCs w:val="28"/>
        </w:rPr>
        <w:t xml:space="preserve">При определении тарифа на оплату </w:t>
      </w:r>
      <w:r w:rsidRPr="00954DAF">
        <w:rPr>
          <w:b/>
          <w:sz w:val="28"/>
          <w:szCs w:val="28"/>
        </w:rPr>
        <w:t xml:space="preserve">скорой медицинской помощи, оказываемой вне </w:t>
      </w:r>
      <w:r w:rsidR="00382E94">
        <w:rPr>
          <w:b/>
          <w:sz w:val="28"/>
          <w:szCs w:val="28"/>
        </w:rPr>
        <w:t>медицинской организации</w:t>
      </w:r>
      <w:r w:rsidRPr="00954DAF">
        <w:rPr>
          <w:b/>
          <w:sz w:val="28"/>
          <w:szCs w:val="28"/>
        </w:rPr>
        <w:t>, устанавливаются:</w:t>
      </w:r>
    </w:p>
    <w:p w:rsidR="00382E94" w:rsidRDefault="00382E94" w:rsidP="00382E94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3E8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0F03E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Средний </w:t>
      </w:r>
      <w:r w:rsidRPr="0058352F">
        <w:rPr>
          <w:rFonts w:ascii="Times New Roman" w:hAnsi="Times New Roman" w:cs="Times New Roman"/>
          <w:sz w:val="28"/>
          <w:szCs w:val="28"/>
        </w:rPr>
        <w:t>размер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обеспечения скорой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вне медицинской организации</w:t>
      </w:r>
      <w:r w:rsidRPr="0058352F">
        <w:rPr>
          <w:rFonts w:ascii="Times New Roman" w:hAnsi="Times New Roman" w:cs="Times New Roman"/>
          <w:sz w:val="28"/>
          <w:szCs w:val="28"/>
        </w:rPr>
        <w:t xml:space="preserve"> расчете на одно</w:t>
      </w:r>
      <w:r>
        <w:rPr>
          <w:rFonts w:ascii="Times New Roman" w:hAnsi="Times New Roman" w:cs="Times New Roman"/>
          <w:sz w:val="28"/>
          <w:szCs w:val="28"/>
        </w:rPr>
        <w:t xml:space="preserve">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</w:t>
      </w:r>
      <w:r w:rsidRPr="0058352F">
        <w:rPr>
          <w:rFonts w:ascii="Times New Roman" w:hAnsi="Times New Roman" w:cs="Times New Roman"/>
          <w:sz w:val="28"/>
          <w:szCs w:val="28"/>
        </w:rPr>
        <w:t>территориальной программ</w:t>
      </w:r>
      <w:r>
        <w:rPr>
          <w:rFonts w:ascii="Times New Roman" w:hAnsi="Times New Roman" w:cs="Times New Roman"/>
          <w:sz w:val="28"/>
          <w:szCs w:val="28"/>
        </w:rPr>
        <w:t>ой обязательного медицинского страхования</w:t>
      </w:r>
      <w:r w:rsidRPr="0058352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186C">
        <w:rPr>
          <w:rFonts w:ascii="Times New Roman" w:hAnsi="Times New Roman" w:cs="Times New Roman"/>
          <w:sz w:val="28"/>
          <w:szCs w:val="28"/>
        </w:rPr>
        <w:t>1 418,30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2E94" w:rsidRPr="00791269" w:rsidRDefault="00382E94" w:rsidP="00382E94">
      <w:pPr>
        <w:spacing w:before="60"/>
        <w:ind w:firstLine="709"/>
        <w:jc w:val="both"/>
        <w:rPr>
          <w:sz w:val="28"/>
          <w:szCs w:val="28"/>
        </w:rPr>
      </w:pPr>
      <w:r w:rsidRPr="0079126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4</w:t>
      </w:r>
      <w:r w:rsidRPr="00791269">
        <w:rPr>
          <w:b/>
          <w:sz w:val="28"/>
          <w:szCs w:val="28"/>
        </w:rPr>
        <w:t xml:space="preserve">.2. </w:t>
      </w:r>
      <w:r w:rsidRPr="00791269">
        <w:rPr>
          <w:sz w:val="28"/>
          <w:szCs w:val="28"/>
        </w:rPr>
        <w:t>Пе</w:t>
      </w:r>
      <w:r>
        <w:rPr>
          <w:sz w:val="28"/>
          <w:szCs w:val="28"/>
        </w:rPr>
        <w:t>речень видов медицинской помощи, финансовое обеспечение которых осуществляется по подушевому нормативу финансирования</w:t>
      </w:r>
      <w:r w:rsidR="009F3E92">
        <w:rPr>
          <w:sz w:val="28"/>
          <w:szCs w:val="28"/>
        </w:rPr>
        <w:t xml:space="preserve"> и</w:t>
      </w:r>
      <w:r w:rsidRPr="00791269">
        <w:rPr>
          <w:b/>
          <w:sz w:val="28"/>
          <w:szCs w:val="28"/>
        </w:rPr>
        <w:t xml:space="preserve"> </w:t>
      </w:r>
      <w:r w:rsidRPr="00791269">
        <w:rPr>
          <w:sz w:val="28"/>
          <w:szCs w:val="28"/>
        </w:rPr>
        <w:t xml:space="preserve">Перечень видов медицинской помощи, финансовое обеспечение которых осуществляется </w:t>
      </w:r>
      <w:r>
        <w:rPr>
          <w:sz w:val="28"/>
          <w:szCs w:val="28"/>
        </w:rPr>
        <w:t>вне</w:t>
      </w:r>
      <w:r w:rsidRPr="00791269">
        <w:rPr>
          <w:sz w:val="28"/>
          <w:szCs w:val="28"/>
        </w:rPr>
        <w:t xml:space="preserve"> подушево</w:t>
      </w:r>
      <w:r>
        <w:rPr>
          <w:sz w:val="28"/>
          <w:szCs w:val="28"/>
        </w:rPr>
        <w:t>го</w:t>
      </w:r>
      <w:r w:rsidRPr="00791269">
        <w:rPr>
          <w:sz w:val="28"/>
          <w:szCs w:val="28"/>
        </w:rPr>
        <w:t xml:space="preserve"> норматив</w:t>
      </w:r>
      <w:r>
        <w:rPr>
          <w:sz w:val="28"/>
          <w:szCs w:val="28"/>
        </w:rPr>
        <w:t>а</w:t>
      </w:r>
      <w:r w:rsidRPr="00791269">
        <w:rPr>
          <w:sz w:val="28"/>
          <w:szCs w:val="28"/>
        </w:rPr>
        <w:t xml:space="preserve"> финансирования</w:t>
      </w:r>
      <w:r w:rsidR="009F3E92">
        <w:rPr>
          <w:sz w:val="28"/>
          <w:szCs w:val="28"/>
        </w:rPr>
        <w:t xml:space="preserve"> установлены приложением №2</w:t>
      </w:r>
      <w:r w:rsidRPr="00791269">
        <w:rPr>
          <w:sz w:val="28"/>
          <w:szCs w:val="28"/>
        </w:rPr>
        <w:t>:</w:t>
      </w:r>
    </w:p>
    <w:p w:rsidR="00382E94" w:rsidRDefault="00382E94" w:rsidP="00382E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 w:rsidR="0033077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9F3E9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91269">
        <w:rPr>
          <w:rFonts w:ascii="Times New Roman" w:hAnsi="Times New Roman" w:cs="Times New Roman"/>
          <w:sz w:val="28"/>
          <w:szCs w:val="28"/>
        </w:rPr>
        <w:t xml:space="preserve">Половозрастные коэффициенты дифференциации к базовому подушевому нормативу финансирования </w:t>
      </w:r>
      <w:r w:rsidR="00330776">
        <w:rPr>
          <w:rFonts w:ascii="Times New Roman" w:hAnsi="Times New Roman" w:cs="Times New Roman"/>
          <w:sz w:val="28"/>
          <w:szCs w:val="28"/>
        </w:rPr>
        <w:t>скорой медицинской помощи, оказываемой вне медицинской организации</w:t>
      </w:r>
      <w:r w:rsidRPr="007912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791269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91269">
        <w:rPr>
          <w:rFonts w:ascii="Times New Roman" w:hAnsi="Times New Roman" w:cs="Times New Roman"/>
          <w:sz w:val="28"/>
          <w:szCs w:val="28"/>
        </w:rPr>
        <w:t xml:space="preserve"> № </w:t>
      </w:r>
      <w:r w:rsidR="000A4AF5">
        <w:rPr>
          <w:rFonts w:ascii="Times New Roman" w:hAnsi="Times New Roman" w:cs="Times New Roman"/>
          <w:sz w:val="28"/>
          <w:szCs w:val="28"/>
        </w:rPr>
        <w:t>1</w:t>
      </w:r>
      <w:r w:rsidRPr="0079126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382E94" w:rsidRDefault="00382E94" w:rsidP="00382E94">
      <w:pPr>
        <w:spacing w:before="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968DA">
        <w:rPr>
          <w:sz w:val="28"/>
          <w:szCs w:val="28"/>
        </w:rPr>
        <w:t>оловозрастные группы численности застрахованных лиц,</w:t>
      </w:r>
      <w:r w:rsidRPr="00A71F3F">
        <w:rPr>
          <w:sz w:val="28"/>
          <w:szCs w:val="28"/>
        </w:rPr>
        <w:t xml:space="preserve"> используемые для определения половозрастных коэффициентов дифференциации, применяемых для установления подушевого норматива финансирования </w:t>
      </w:r>
      <w:r w:rsidR="00330776">
        <w:rPr>
          <w:sz w:val="28"/>
          <w:szCs w:val="28"/>
        </w:rPr>
        <w:t>скорой медицинской помощи, оказываемой вне медицинской организации</w:t>
      </w:r>
      <w:r w:rsidR="00330776" w:rsidRPr="0079126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864124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е </w:t>
      </w:r>
      <w:r w:rsidRPr="0086412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A4AF5">
        <w:rPr>
          <w:sz w:val="28"/>
          <w:szCs w:val="28"/>
        </w:rPr>
        <w:t>3</w:t>
      </w:r>
      <w:r>
        <w:rPr>
          <w:sz w:val="28"/>
          <w:szCs w:val="28"/>
        </w:rPr>
        <w:t>).</w:t>
      </w:r>
    </w:p>
    <w:p w:rsidR="00382E94" w:rsidRPr="002C4727" w:rsidRDefault="00382E94" w:rsidP="00382E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79">
        <w:rPr>
          <w:rFonts w:ascii="Times New Roman" w:hAnsi="Times New Roman" w:cs="Times New Roman"/>
          <w:b/>
          <w:sz w:val="28"/>
          <w:szCs w:val="28"/>
        </w:rPr>
        <w:t>3.</w:t>
      </w:r>
      <w:r w:rsidR="0097286E">
        <w:rPr>
          <w:rFonts w:ascii="Times New Roman" w:hAnsi="Times New Roman" w:cs="Times New Roman"/>
          <w:b/>
          <w:sz w:val="28"/>
          <w:szCs w:val="28"/>
        </w:rPr>
        <w:t>4</w:t>
      </w:r>
      <w:r w:rsidRPr="00D57379">
        <w:rPr>
          <w:rFonts w:ascii="Times New Roman" w:hAnsi="Times New Roman" w:cs="Times New Roman"/>
          <w:b/>
          <w:sz w:val="28"/>
          <w:szCs w:val="28"/>
        </w:rPr>
        <w:t>.</w:t>
      </w:r>
      <w:r w:rsidR="009F3E92">
        <w:rPr>
          <w:rFonts w:ascii="Times New Roman" w:hAnsi="Times New Roman" w:cs="Times New Roman"/>
          <w:b/>
          <w:sz w:val="28"/>
          <w:szCs w:val="28"/>
        </w:rPr>
        <w:t>4</w:t>
      </w:r>
      <w:r w:rsidRPr="00D5737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727">
        <w:rPr>
          <w:rFonts w:ascii="Times New Roman" w:hAnsi="Times New Roman" w:cs="Times New Roman"/>
          <w:sz w:val="28"/>
          <w:szCs w:val="28"/>
        </w:rPr>
        <w:t xml:space="preserve">Размер базового подушевого норматива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скорой </w:t>
      </w:r>
      <w:r w:rsidRPr="002C4727">
        <w:rPr>
          <w:rFonts w:ascii="Times New Roman" w:hAnsi="Times New Roman" w:cs="Times New Roman"/>
          <w:sz w:val="28"/>
          <w:szCs w:val="28"/>
        </w:rPr>
        <w:t>медицинской помощи</w:t>
      </w:r>
      <w:r>
        <w:rPr>
          <w:rFonts w:ascii="Times New Roman" w:hAnsi="Times New Roman" w:cs="Times New Roman"/>
          <w:sz w:val="28"/>
          <w:szCs w:val="28"/>
        </w:rPr>
        <w:t>, оказываемой вне медицинской организации, в соответствии с перечнем расходов на медицинскую помощь, финансовое обеспечение которых осуществляется по подушевому нормативу финансирования</w:t>
      </w:r>
      <w:r w:rsidRPr="002C4727">
        <w:rPr>
          <w:rFonts w:ascii="Times New Roman" w:hAnsi="Times New Roman" w:cs="Times New Roman"/>
          <w:sz w:val="28"/>
          <w:szCs w:val="28"/>
        </w:rPr>
        <w:t>, размере</w:t>
      </w:r>
      <w:r w:rsidR="007E186C">
        <w:rPr>
          <w:rFonts w:ascii="Times New Roman" w:hAnsi="Times New Roman" w:cs="Times New Roman"/>
          <w:sz w:val="28"/>
          <w:szCs w:val="28"/>
        </w:rPr>
        <w:t xml:space="preserve"> 1 388,91</w:t>
      </w:r>
      <w:r w:rsidRPr="002C4727">
        <w:rPr>
          <w:rFonts w:ascii="Times New Roman" w:hAnsi="Times New Roman" w:cs="Times New Roman"/>
          <w:sz w:val="28"/>
          <w:szCs w:val="28"/>
        </w:rPr>
        <w:t xml:space="preserve"> рублей, в месяц –</w:t>
      </w:r>
      <w:r w:rsidR="007E186C">
        <w:rPr>
          <w:rFonts w:ascii="Times New Roman" w:hAnsi="Times New Roman" w:cs="Times New Roman"/>
          <w:sz w:val="28"/>
          <w:szCs w:val="28"/>
        </w:rPr>
        <w:t xml:space="preserve"> 115,74</w:t>
      </w:r>
      <w:r w:rsidRPr="002C4727">
        <w:rPr>
          <w:rFonts w:ascii="Times New Roman" w:hAnsi="Times New Roman" w:cs="Times New Roman"/>
          <w:sz w:val="28"/>
          <w:szCs w:val="28"/>
        </w:rPr>
        <w:t xml:space="preserve"> рублей, в том числе без учета коэффициента дифференциации по Республике Карелия </w:t>
      </w:r>
      <w:r w:rsidR="007E186C">
        <w:rPr>
          <w:rFonts w:ascii="Times New Roman" w:hAnsi="Times New Roman" w:cs="Times New Roman"/>
          <w:sz w:val="28"/>
          <w:szCs w:val="28"/>
        </w:rPr>
        <w:t>–</w:t>
      </w:r>
      <w:r w:rsidRPr="002C4727">
        <w:rPr>
          <w:rFonts w:ascii="Times New Roman" w:hAnsi="Times New Roman" w:cs="Times New Roman"/>
          <w:sz w:val="28"/>
          <w:szCs w:val="28"/>
        </w:rPr>
        <w:t xml:space="preserve"> </w:t>
      </w:r>
      <w:r w:rsidR="007E186C">
        <w:rPr>
          <w:rFonts w:ascii="Times New Roman" w:hAnsi="Times New Roman" w:cs="Times New Roman"/>
          <w:sz w:val="28"/>
          <w:szCs w:val="28"/>
        </w:rPr>
        <w:t>914,36</w:t>
      </w:r>
      <w:r w:rsidRPr="002C4727">
        <w:rPr>
          <w:rFonts w:ascii="Times New Roman" w:hAnsi="Times New Roman" w:cs="Times New Roman"/>
          <w:sz w:val="28"/>
          <w:szCs w:val="28"/>
        </w:rPr>
        <w:t xml:space="preserve"> рублей, в месяц </w:t>
      </w:r>
      <w:r w:rsidR="007E186C">
        <w:rPr>
          <w:rFonts w:ascii="Times New Roman" w:hAnsi="Times New Roman" w:cs="Times New Roman"/>
          <w:sz w:val="28"/>
          <w:szCs w:val="28"/>
        </w:rPr>
        <w:t xml:space="preserve">– 76,20 </w:t>
      </w:r>
      <w:r w:rsidRPr="002C4727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4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E94" w:rsidRDefault="00382E94" w:rsidP="00382E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79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="0097286E">
        <w:rPr>
          <w:rFonts w:ascii="Times New Roman" w:hAnsi="Times New Roman" w:cs="Times New Roman"/>
          <w:b/>
          <w:sz w:val="28"/>
          <w:szCs w:val="28"/>
        </w:rPr>
        <w:t>4</w:t>
      </w:r>
      <w:r w:rsidRPr="00D57379">
        <w:rPr>
          <w:rFonts w:ascii="Times New Roman" w:hAnsi="Times New Roman" w:cs="Times New Roman"/>
          <w:b/>
          <w:sz w:val="28"/>
          <w:szCs w:val="28"/>
        </w:rPr>
        <w:t>.</w:t>
      </w:r>
      <w:r w:rsidR="009F3E92">
        <w:rPr>
          <w:rFonts w:ascii="Times New Roman" w:hAnsi="Times New Roman" w:cs="Times New Roman"/>
          <w:b/>
          <w:sz w:val="28"/>
          <w:szCs w:val="28"/>
        </w:rPr>
        <w:t>5</w:t>
      </w:r>
      <w:r w:rsidRPr="00D5737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Pr="00D747B5">
        <w:rPr>
          <w:rFonts w:ascii="Times New Roman" w:hAnsi="Times New Roman" w:cs="Times New Roman"/>
          <w:sz w:val="28"/>
          <w:szCs w:val="28"/>
        </w:rPr>
        <w:t>начени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968DA">
        <w:rPr>
          <w:rFonts w:ascii="Times New Roman" w:hAnsi="Times New Roman" w:cs="Times New Roman"/>
          <w:sz w:val="28"/>
          <w:szCs w:val="28"/>
        </w:rPr>
        <w:t xml:space="preserve"> дифференцированны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968DA">
        <w:rPr>
          <w:rFonts w:ascii="Times New Roman" w:hAnsi="Times New Roman" w:cs="Times New Roman"/>
          <w:sz w:val="28"/>
          <w:szCs w:val="28"/>
        </w:rPr>
        <w:t xml:space="preserve"> подушевы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3968DA">
        <w:rPr>
          <w:rFonts w:ascii="Times New Roman" w:hAnsi="Times New Roman" w:cs="Times New Roman"/>
          <w:sz w:val="28"/>
          <w:szCs w:val="28"/>
        </w:rPr>
        <w:t xml:space="preserve"> норматив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3968DA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скорой </w:t>
      </w:r>
      <w:r w:rsidRPr="002C4727">
        <w:rPr>
          <w:rFonts w:ascii="Times New Roman" w:hAnsi="Times New Roman" w:cs="Times New Roman"/>
          <w:sz w:val="28"/>
          <w:szCs w:val="28"/>
        </w:rPr>
        <w:t>медицинской помощи</w:t>
      </w:r>
      <w:r>
        <w:rPr>
          <w:rFonts w:ascii="Times New Roman" w:hAnsi="Times New Roman" w:cs="Times New Roman"/>
          <w:sz w:val="28"/>
          <w:szCs w:val="28"/>
        </w:rPr>
        <w:t xml:space="preserve">, оказываемой вне медицинской организации, а также </w:t>
      </w:r>
      <w:r w:rsidRPr="003968DA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>ы:</w:t>
      </w:r>
    </w:p>
    <w:p w:rsidR="00382E94" w:rsidRDefault="00382E94" w:rsidP="00382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половозрастного состава;</w:t>
      </w:r>
    </w:p>
    <w:p w:rsidR="00382E94" w:rsidRDefault="00382E94" w:rsidP="00382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уровня расходов медицинских организаций</w:t>
      </w:r>
      <w:r w:rsidR="00EA5EBC">
        <w:rPr>
          <w:rFonts w:ascii="Times New Roman" w:hAnsi="Times New Roman" w:cs="Times New Roman"/>
          <w:sz w:val="28"/>
          <w:szCs w:val="28"/>
        </w:rPr>
        <w:t>;</w:t>
      </w:r>
    </w:p>
    <w:p w:rsidR="00382E94" w:rsidRDefault="00382E94" w:rsidP="00382E94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50A5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Республике Карелия;</w:t>
      </w:r>
    </w:p>
    <w:p w:rsidR="00382E94" w:rsidRDefault="00382E94" w:rsidP="00382E9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дифференциации по территориям оказания медицинской помощи (Приложение №</w:t>
      </w:r>
      <w:r w:rsidR="00EA5EBC">
        <w:rPr>
          <w:rFonts w:ascii="Times New Roman" w:hAnsi="Times New Roman" w:cs="Times New Roman"/>
          <w:sz w:val="28"/>
          <w:szCs w:val="28"/>
        </w:rPr>
        <w:t>17)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4610" w:rsidRDefault="00330776" w:rsidP="00330776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7379">
        <w:rPr>
          <w:rFonts w:ascii="Times New Roman" w:hAnsi="Times New Roman" w:cs="Times New Roman"/>
          <w:b/>
          <w:sz w:val="28"/>
          <w:szCs w:val="28"/>
        </w:rPr>
        <w:t>3.</w:t>
      </w:r>
      <w:r w:rsidR="0097286E">
        <w:rPr>
          <w:rFonts w:ascii="Times New Roman" w:hAnsi="Times New Roman" w:cs="Times New Roman"/>
          <w:b/>
          <w:sz w:val="28"/>
          <w:szCs w:val="28"/>
        </w:rPr>
        <w:t>4</w:t>
      </w:r>
      <w:r w:rsidRPr="00D57379">
        <w:rPr>
          <w:rFonts w:ascii="Times New Roman" w:hAnsi="Times New Roman" w:cs="Times New Roman"/>
          <w:b/>
          <w:sz w:val="28"/>
          <w:szCs w:val="28"/>
        </w:rPr>
        <w:t>.</w:t>
      </w:r>
      <w:r w:rsidR="009F3E92">
        <w:rPr>
          <w:rFonts w:ascii="Times New Roman" w:hAnsi="Times New Roman" w:cs="Times New Roman"/>
          <w:b/>
          <w:sz w:val="28"/>
          <w:szCs w:val="28"/>
        </w:rPr>
        <w:t>6</w:t>
      </w:r>
      <w:r w:rsidRPr="00D5737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30776">
        <w:rPr>
          <w:rFonts w:ascii="Times New Roman" w:hAnsi="Times New Roman" w:cs="Times New Roman"/>
          <w:sz w:val="28"/>
          <w:szCs w:val="28"/>
        </w:rPr>
        <w:t>Тарифы на оплату единицы объема медицинской помощи (вызов), применяемые в том числе для оплаты стоимости медицинской помощи, оказанной медицинскими организациями республики Карелия лицам, застрахованным на территориях других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</w:t>
      </w:r>
      <w:r w:rsidR="00EA5EBC">
        <w:rPr>
          <w:rFonts w:ascii="Times New Roman" w:hAnsi="Times New Roman" w:cs="Times New Roman"/>
          <w:sz w:val="28"/>
          <w:szCs w:val="28"/>
        </w:rPr>
        <w:t>18)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0776" w:rsidRPr="00EC46C9" w:rsidRDefault="00330776" w:rsidP="003035F9">
      <w:pPr>
        <w:pStyle w:val="a4"/>
        <w:autoSpaceDE w:val="0"/>
        <w:autoSpaceDN w:val="0"/>
        <w:adjustRightInd w:val="0"/>
        <w:spacing w:before="60" w:after="120"/>
        <w:ind w:left="0" w:firstLine="709"/>
        <w:jc w:val="center"/>
        <w:rPr>
          <w:b/>
          <w:sz w:val="28"/>
          <w:szCs w:val="28"/>
        </w:rPr>
      </w:pPr>
    </w:p>
    <w:p w:rsidR="003035F9" w:rsidRPr="003968DA" w:rsidRDefault="003035F9" w:rsidP="003035F9">
      <w:pPr>
        <w:pStyle w:val="a4"/>
        <w:autoSpaceDE w:val="0"/>
        <w:autoSpaceDN w:val="0"/>
        <w:adjustRightInd w:val="0"/>
        <w:spacing w:before="60" w:after="120"/>
        <w:ind w:left="0" w:firstLine="709"/>
        <w:jc w:val="center"/>
        <w:rPr>
          <w:b/>
          <w:sz w:val="28"/>
          <w:szCs w:val="28"/>
        </w:rPr>
      </w:pPr>
      <w:r w:rsidRPr="003968DA">
        <w:rPr>
          <w:b/>
          <w:sz w:val="28"/>
          <w:szCs w:val="28"/>
          <w:lang w:val="en-US"/>
        </w:rPr>
        <w:t>IV</w:t>
      </w:r>
      <w:r w:rsidRPr="003968DA">
        <w:rPr>
          <w:b/>
          <w:sz w:val="28"/>
          <w:szCs w:val="28"/>
        </w:rPr>
        <w:t>. Размер неоплаты, неполной оплаты затрат на оказание медицинской помощи, а также штрафов за неоказание, несвоевременное оказание либо оказание медицинской помощи ненадлежащего качества</w:t>
      </w:r>
    </w:p>
    <w:p w:rsidR="00216617" w:rsidRDefault="00BB3D21" w:rsidP="00877276">
      <w:pPr>
        <w:spacing w:before="6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>4.1</w:t>
      </w:r>
      <w:r w:rsidR="003035F9" w:rsidRPr="003968DA">
        <w:rPr>
          <w:b/>
          <w:sz w:val="28"/>
          <w:szCs w:val="28"/>
        </w:rPr>
        <w:t xml:space="preserve"> </w:t>
      </w:r>
      <w:r w:rsidR="008E7092" w:rsidRPr="008E7092">
        <w:rPr>
          <w:sz w:val="28"/>
          <w:szCs w:val="28"/>
        </w:rPr>
        <w:t>ГУ</w:t>
      </w:r>
      <w:r w:rsidR="008E7092">
        <w:rPr>
          <w:b/>
          <w:sz w:val="28"/>
          <w:szCs w:val="28"/>
        </w:rPr>
        <w:t xml:space="preserve"> </w:t>
      </w:r>
      <w:r w:rsidR="003035F9" w:rsidRPr="003968DA">
        <w:rPr>
          <w:sz w:val="28"/>
          <w:szCs w:val="28"/>
        </w:rPr>
        <w:t>ТФОМС РК и СМО осуществляют контроль объемов, сроков, качества и условий предоставления медицинской помощи по ОМС застрах</w:t>
      </w:r>
      <w:r w:rsidR="007C1F3E" w:rsidRPr="003968DA">
        <w:rPr>
          <w:sz w:val="28"/>
          <w:szCs w:val="28"/>
        </w:rPr>
        <w:t xml:space="preserve">ованным лицам в соответствии с приказом </w:t>
      </w:r>
      <w:r w:rsidR="00216617">
        <w:rPr>
          <w:sz w:val="28"/>
          <w:szCs w:val="28"/>
        </w:rPr>
        <w:t xml:space="preserve">МЗ РФ </w:t>
      </w:r>
      <w:r w:rsidR="00216617" w:rsidRPr="003968DA">
        <w:rPr>
          <w:sz w:val="28"/>
          <w:szCs w:val="28"/>
        </w:rPr>
        <w:t xml:space="preserve">от </w:t>
      </w:r>
      <w:r w:rsidR="00216617">
        <w:rPr>
          <w:sz w:val="28"/>
          <w:szCs w:val="28"/>
        </w:rPr>
        <w:t>19</w:t>
      </w:r>
      <w:r w:rsidR="00216617" w:rsidRPr="003968DA">
        <w:rPr>
          <w:sz w:val="28"/>
          <w:szCs w:val="28"/>
        </w:rPr>
        <w:t>.0</w:t>
      </w:r>
      <w:r w:rsidR="00216617">
        <w:rPr>
          <w:sz w:val="28"/>
          <w:szCs w:val="28"/>
        </w:rPr>
        <w:t>3</w:t>
      </w:r>
      <w:r w:rsidR="00216617" w:rsidRPr="003968DA">
        <w:rPr>
          <w:sz w:val="28"/>
          <w:szCs w:val="28"/>
        </w:rPr>
        <w:t>.20</w:t>
      </w:r>
      <w:r w:rsidR="00216617">
        <w:rPr>
          <w:sz w:val="28"/>
          <w:szCs w:val="28"/>
        </w:rPr>
        <w:t>2</w:t>
      </w:r>
      <w:r w:rsidR="00216617" w:rsidRPr="003968DA">
        <w:rPr>
          <w:sz w:val="28"/>
          <w:szCs w:val="28"/>
        </w:rPr>
        <w:t xml:space="preserve">1 </w:t>
      </w:r>
      <w:r w:rsidR="00216617">
        <w:rPr>
          <w:sz w:val="28"/>
          <w:szCs w:val="28"/>
        </w:rPr>
        <w:t xml:space="preserve">               </w:t>
      </w:r>
      <w:r w:rsidR="00216617" w:rsidRPr="003968DA">
        <w:rPr>
          <w:sz w:val="28"/>
          <w:szCs w:val="28"/>
        </w:rPr>
        <w:t xml:space="preserve">№ </w:t>
      </w:r>
      <w:r w:rsidR="00216617">
        <w:rPr>
          <w:sz w:val="28"/>
          <w:szCs w:val="28"/>
        </w:rPr>
        <w:t>2</w:t>
      </w:r>
      <w:r w:rsidR="00216617" w:rsidRPr="003968DA">
        <w:rPr>
          <w:sz w:val="28"/>
          <w:szCs w:val="28"/>
        </w:rPr>
        <w:t>3</w:t>
      </w:r>
      <w:r w:rsidR="00216617">
        <w:rPr>
          <w:sz w:val="28"/>
          <w:szCs w:val="28"/>
        </w:rPr>
        <w:t>1н</w:t>
      </w:r>
      <w:r w:rsidR="00216617" w:rsidRPr="003968DA">
        <w:rPr>
          <w:sz w:val="28"/>
          <w:szCs w:val="28"/>
        </w:rPr>
        <w:t>.</w:t>
      </w:r>
      <w:r w:rsidR="00216617">
        <w:rPr>
          <w:sz w:val="28"/>
          <w:szCs w:val="28"/>
        </w:rPr>
        <w:t xml:space="preserve"> </w:t>
      </w:r>
    </w:p>
    <w:p w:rsidR="003035F9" w:rsidRPr="003968DA" w:rsidRDefault="00BB3D21" w:rsidP="00877276">
      <w:pPr>
        <w:spacing w:before="60"/>
        <w:ind w:firstLine="709"/>
        <w:jc w:val="both"/>
        <w:rPr>
          <w:sz w:val="28"/>
          <w:szCs w:val="28"/>
        </w:rPr>
      </w:pPr>
      <w:r w:rsidRPr="003968DA">
        <w:rPr>
          <w:sz w:val="28"/>
          <w:szCs w:val="28"/>
        </w:rPr>
        <w:t xml:space="preserve">4.2 </w:t>
      </w:r>
      <w:r w:rsidR="007C1F3E" w:rsidRPr="003968DA">
        <w:rPr>
          <w:sz w:val="28"/>
          <w:szCs w:val="28"/>
        </w:rPr>
        <w:t xml:space="preserve">Сумма, не подлежащая оплате по результатам контроля, удерживается из объема средств, предусмотренных для оплаты медицинской помощи, оказанной МО, или подлежит возврату в СМО (или </w:t>
      </w:r>
      <w:r w:rsidR="002A7312">
        <w:rPr>
          <w:sz w:val="28"/>
          <w:szCs w:val="28"/>
        </w:rPr>
        <w:t xml:space="preserve">ГУ </w:t>
      </w:r>
      <w:r w:rsidR="007C1F3E" w:rsidRPr="003968DA">
        <w:rPr>
          <w:sz w:val="28"/>
          <w:szCs w:val="28"/>
        </w:rPr>
        <w:t>ТФОМС РК), в соответствии с «Перечнем нарушений, выявленных по результатам контроля объемов, сроков, качества и условий предоставления медицинской помощи, и размеры финансовых санкций в системе обязательного медицинского страхования» в Приложении №</w:t>
      </w:r>
      <w:r w:rsidR="00F64247">
        <w:rPr>
          <w:sz w:val="28"/>
          <w:szCs w:val="28"/>
        </w:rPr>
        <w:t>38</w:t>
      </w:r>
      <w:r w:rsidR="007C1F3E" w:rsidRPr="003968DA">
        <w:rPr>
          <w:sz w:val="28"/>
          <w:szCs w:val="28"/>
        </w:rPr>
        <w:t xml:space="preserve">. </w:t>
      </w:r>
    </w:p>
    <w:p w:rsidR="007C1F3E" w:rsidRDefault="00BB3D21" w:rsidP="00877276">
      <w:pPr>
        <w:spacing w:before="60"/>
        <w:ind w:firstLine="709"/>
        <w:jc w:val="both"/>
        <w:rPr>
          <w:sz w:val="28"/>
          <w:szCs w:val="28"/>
        </w:rPr>
      </w:pPr>
      <w:proofErr w:type="gramStart"/>
      <w:r w:rsidRPr="003968DA">
        <w:rPr>
          <w:sz w:val="28"/>
          <w:szCs w:val="28"/>
        </w:rPr>
        <w:t xml:space="preserve">4.3  </w:t>
      </w:r>
      <w:r w:rsidR="007C1F3E" w:rsidRPr="003968DA">
        <w:rPr>
          <w:sz w:val="28"/>
          <w:szCs w:val="28"/>
        </w:rPr>
        <w:t>При</w:t>
      </w:r>
      <w:proofErr w:type="gramEnd"/>
      <w:r w:rsidR="007C1F3E" w:rsidRPr="003968DA">
        <w:rPr>
          <w:sz w:val="28"/>
          <w:szCs w:val="28"/>
        </w:rPr>
        <w:t xml:space="preserve"> применении финансовых санкций по результатам контроля объемов, сроков, качества и условий предоставления медицинской помощи, </w:t>
      </w:r>
      <w:r w:rsidR="008E7092">
        <w:rPr>
          <w:sz w:val="28"/>
          <w:szCs w:val="28"/>
        </w:rPr>
        <w:t xml:space="preserve">         ГУ </w:t>
      </w:r>
      <w:r w:rsidR="007C1F3E" w:rsidRPr="003968DA">
        <w:rPr>
          <w:sz w:val="28"/>
          <w:szCs w:val="28"/>
        </w:rPr>
        <w:t>ТФОМС, СМО и МО руководствуется Приложениями Соглашения, действовавшего в момент оказания медицинской помощи.</w:t>
      </w:r>
    </w:p>
    <w:p w:rsidR="009B3B26" w:rsidRPr="00081847" w:rsidRDefault="003035F9" w:rsidP="009B3B26">
      <w:pPr>
        <w:spacing w:before="60" w:after="120"/>
        <w:ind w:firstLine="709"/>
        <w:jc w:val="center"/>
        <w:rPr>
          <w:b/>
          <w:sz w:val="28"/>
          <w:szCs w:val="28"/>
        </w:rPr>
      </w:pPr>
      <w:r w:rsidRPr="00081847">
        <w:rPr>
          <w:b/>
          <w:sz w:val="28"/>
          <w:szCs w:val="28"/>
          <w:lang w:val="en-US"/>
        </w:rPr>
        <w:t>V</w:t>
      </w:r>
      <w:r w:rsidRPr="00081847">
        <w:rPr>
          <w:b/>
          <w:sz w:val="28"/>
          <w:szCs w:val="28"/>
        </w:rPr>
        <w:t xml:space="preserve">. </w:t>
      </w:r>
      <w:r w:rsidR="009B3B26" w:rsidRPr="00081847">
        <w:rPr>
          <w:b/>
          <w:sz w:val="28"/>
          <w:szCs w:val="28"/>
        </w:rPr>
        <w:t>Заключительные положения</w:t>
      </w:r>
    </w:p>
    <w:p w:rsidR="00523D16" w:rsidRPr="00081847" w:rsidRDefault="00BB3D21" w:rsidP="00877276">
      <w:pPr>
        <w:spacing w:before="60"/>
        <w:ind w:firstLine="709"/>
        <w:jc w:val="both"/>
        <w:rPr>
          <w:sz w:val="28"/>
          <w:szCs w:val="28"/>
        </w:rPr>
      </w:pPr>
      <w:proofErr w:type="gramStart"/>
      <w:r w:rsidRPr="00081847">
        <w:rPr>
          <w:sz w:val="28"/>
          <w:szCs w:val="28"/>
        </w:rPr>
        <w:t xml:space="preserve">5.1 </w:t>
      </w:r>
      <w:r w:rsidR="00523D16" w:rsidRPr="00081847">
        <w:rPr>
          <w:sz w:val="28"/>
          <w:szCs w:val="28"/>
        </w:rPr>
        <w:t xml:space="preserve"> </w:t>
      </w:r>
      <w:r w:rsidR="009B3B26" w:rsidRPr="00081847">
        <w:rPr>
          <w:sz w:val="28"/>
          <w:szCs w:val="28"/>
        </w:rPr>
        <w:t>Настоящее</w:t>
      </w:r>
      <w:proofErr w:type="gramEnd"/>
      <w:r w:rsidR="009B3B26" w:rsidRPr="00081847">
        <w:rPr>
          <w:sz w:val="28"/>
          <w:szCs w:val="28"/>
        </w:rPr>
        <w:t xml:space="preserve"> Тарифное соглашение </w:t>
      </w:r>
      <w:r w:rsidR="00653580">
        <w:rPr>
          <w:sz w:val="28"/>
          <w:szCs w:val="28"/>
        </w:rPr>
        <w:t>в редакции Дополнительного соглашения №1</w:t>
      </w:r>
      <w:r w:rsidR="00686940" w:rsidRPr="00686940">
        <w:rPr>
          <w:sz w:val="28"/>
          <w:szCs w:val="28"/>
        </w:rPr>
        <w:t xml:space="preserve"> </w:t>
      </w:r>
      <w:r w:rsidR="00686940" w:rsidRPr="00081847">
        <w:rPr>
          <w:sz w:val="28"/>
          <w:szCs w:val="28"/>
        </w:rPr>
        <w:t>заключается</w:t>
      </w:r>
      <w:r w:rsidR="00653580">
        <w:rPr>
          <w:sz w:val="28"/>
          <w:szCs w:val="28"/>
        </w:rPr>
        <w:t xml:space="preserve"> </w:t>
      </w:r>
      <w:r w:rsidR="00523D16" w:rsidRPr="00081847">
        <w:rPr>
          <w:sz w:val="28"/>
          <w:szCs w:val="28"/>
        </w:rPr>
        <w:t xml:space="preserve">на один финансовый год, </w:t>
      </w:r>
      <w:r w:rsidR="009B3B26" w:rsidRPr="00081847">
        <w:rPr>
          <w:sz w:val="28"/>
          <w:szCs w:val="28"/>
        </w:rPr>
        <w:t xml:space="preserve">вступает в силу </w:t>
      </w:r>
      <w:r w:rsidR="00686940">
        <w:rPr>
          <w:sz w:val="28"/>
          <w:szCs w:val="28"/>
        </w:rPr>
        <w:t xml:space="preserve">              </w:t>
      </w:r>
      <w:r w:rsidR="009B3B26" w:rsidRPr="00081847">
        <w:rPr>
          <w:b/>
          <w:sz w:val="28"/>
          <w:szCs w:val="28"/>
        </w:rPr>
        <w:t>с 1 января 202</w:t>
      </w:r>
      <w:r w:rsidR="00341270" w:rsidRPr="00294DA4">
        <w:rPr>
          <w:b/>
          <w:sz w:val="28"/>
          <w:szCs w:val="28"/>
        </w:rPr>
        <w:t>3</w:t>
      </w:r>
      <w:r w:rsidR="009B3B26" w:rsidRPr="00081847">
        <w:rPr>
          <w:b/>
          <w:sz w:val="28"/>
          <w:szCs w:val="28"/>
        </w:rPr>
        <w:t xml:space="preserve"> года</w:t>
      </w:r>
      <w:r w:rsidR="009B3B26" w:rsidRPr="00081847">
        <w:rPr>
          <w:sz w:val="28"/>
          <w:szCs w:val="28"/>
        </w:rPr>
        <w:t xml:space="preserve"> </w:t>
      </w:r>
      <w:r w:rsidR="00523D16" w:rsidRPr="00081847">
        <w:rPr>
          <w:sz w:val="28"/>
          <w:szCs w:val="28"/>
        </w:rPr>
        <w:t>и распространяется на правоотношения, связанные с оплатой медицинской помощи, оказанной в течение данного финансового года.</w:t>
      </w:r>
    </w:p>
    <w:p w:rsidR="00523D16" w:rsidRPr="00877276" w:rsidRDefault="00BB3D21" w:rsidP="00877276">
      <w:pPr>
        <w:spacing w:before="60"/>
        <w:ind w:firstLine="709"/>
        <w:jc w:val="both"/>
        <w:rPr>
          <w:sz w:val="28"/>
          <w:szCs w:val="28"/>
        </w:rPr>
      </w:pPr>
      <w:r w:rsidRPr="00081847">
        <w:rPr>
          <w:sz w:val="28"/>
          <w:szCs w:val="28"/>
        </w:rPr>
        <w:t>5.2</w:t>
      </w:r>
      <w:r w:rsidR="009B3B26" w:rsidRPr="00081847">
        <w:rPr>
          <w:sz w:val="28"/>
          <w:szCs w:val="28"/>
        </w:rPr>
        <w:t xml:space="preserve"> Все приложения к Тарифному соглашению являются его неотъемлемой частью.</w:t>
      </w:r>
      <w:r w:rsidR="00523D16" w:rsidRPr="00877276">
        <w:rPr>
          <w:sz w:val="28"/>
          <w:szCs w:val="28"/>
        </w:rPr>
        <w:tab/>
      </w:r>
    </w:p>
    <w:p w:rsidR="00523D16" w:rsidRPr="00081847" w:rsidRDefault="00BB3D21" w:rsidP="00877276">
      <w:pPr>
        <w:spacing w:before="60"/>
        <w:ind w:firstLine="709"/>
        <w:jc w:val="both"/>
        <w:rPr>
          <w:sz w:val="28"/>
          <w:szCs w:val="28"/>
        </w:rPr>
      </w:pPr>
      <w:proofErr w:type="gramStart"/>
      <w:r w:rsidRPr="00081847">
        <w:rPr>
          <w:sz w:val="28"/>
          <w:szCs w:val="28"/>
        </w:rPr>
        <w:lastRenderedPageBreak/>
        <w:t>5.</w:t>
      </w:r>
      <w:r w:rsidR="00294DA4" w:rsidRPr="00294DA4">
        <w:rPr>
          <w:sz w:val="28"/>
          <w:szCs w:val="28"/>
        </w:rPr>
        <w:t>3</w:t>
      </w:r>
      <w:r w:rsidRPr="00081847">
        <w:rPr>
          <w:sz w:val="28"/>
          <w:szCs w:val="28"/>
        </w:rPr>
        <w:t xml:space="preserve"> </w:t>
      </w:r>
      <w:r w:rsidR="009A092E" w:rsidRPr="00081847">
        <w:rPr>
          <w:sz w:val="28"/>
          <w:szCs w:val="28"/>
        </w:rPr>
        <w:t xml:space="preserve"> Внесение</w:t>
      </w:r>
      <w:proofErr w:type="gramEnd"/>
      <w:r w:rsidR="009A092E" w:rsidRPr="00081847">
        <w:rPr>
          <w:sz w:val="28"/>
          <w:szCs w:val="28"/>
        </w:rPr>
        <w:t xml:space="preserve"> изменений в тарифное соглашение осуществляется путем заключения дополнительного соглашения к тарифному соглашению</w:t>
      </w:r>
      <w:r w:rsidR="00523D16" w:rsidRPr="00081847">
        <w:rPr>
          <w:sz w:val="28"/>
          <w:szCs w:val="28"/>
        </w:rPr>
        <w:t xml:space="preserve"> в соответствии с решениями Комиссии по разработке Территориальной программы ОМС. Дополнительное соглашение является неотъемлемой частью тарифного соглашения.</w:t>
      </w:r>
    </w:p>
    <w:p w:rsidR="009B3B26" w:rsidRPr="00081847" w:rsidRDefault="00BB3D21" w:rsidP="00877276">
      <w:pPr>
        <w:spacing w:before="60"/>
        <w:ind w:firstLine="709"/>
        <w:jc w:val="both"/>
        <w:rPr>
          <w:sz w:val="28"/>
          <w:szCs w:val="28"/>
        </w:rPr>
      </w:pPr>
      <w:r w:rsidRPr="00081847">
        <w:rPr>
          <w:sz w:val="28"/>
          <w:szCs w:val="28"/>
        </w:rPr>
        <w:t>5.</w:t>
      </w:r>
      <w:r w:rsidR="000611D7" w:rsidRPr="000611D7">
        <w:rPr>
          <w:sz w:val="28"/>
          <w:szCs w:val="28"/>
        </w:rPr>
        <w:t>4</w:t>
      </w:r>
      <w:r w:rsidR="009B3B26" w:rsidRPr="00081847">
        <w:rPr>
          <w:sz w:val="28"/>
          <w:szCs w:val="28"/>
        </w:rPr>
        <w:t xml:space="preserve"> По всем вопросам, неурегулированным настоящим Тарифным соглашением, стороны руководствуются действующим законодательством.</w:t>
      </w:r>
    </w:p>
    <w:p w:rsidR="009B3B26" w:rsidRPr="00081847" w:rsidRDefault="009B3B26" w:rsidP="009B3B26">
      <w:pPr>
        <w:shd w:val="clear" w:color="auto" w:fill="FFFFFF"/>
        <w:spacing w:after="120"/>
        <w:ind w:right="11"/>
        <w:rPr>
          <w:b/>
          <w:sz w:val="28"/>
          <w:szCs w:val="28"/>
        </w:rPr>
      </w:pPr>
    </w:p>
    <w:p w:rsidR="009B3B26" w:rsidRPr="00081847" w:rsidRDefault="009B3B26" w:rsidP="009B3B26">
      <w:pPr>
        <w:shd w:val="clear" w:color="auto" w:fill="FFFFFF"/>
        <w:spacing w:after="120"/>
        <w:ind w:right="11"/>
        <w:rPr>
          <w:sz w:val="28"/>
          <w:szCs w:val="28"/>
        </w:rPr>
      </w:pPr>
      <w:r w:rsidRPr="00081847">
        <w:rPr>
          <w:sz w:val="28"/>
          <w:szCs w:val="28"/>
        </w:rPr>
        <w:t>Подписи сторон: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</w:p>
    <w:p w:rsidR="009B3B26" w:rsidRPr="00CA76FD" w:rsidRDefault="009B3B26" w:rsidP="009B3B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Министерство здравоохранения</w:t>
      </w:r>
    </w:p>
    <w:p w:rsidR="009B3B26" w:rsidRPr="00CA76FD" w:rsidRDefault="009B3B26" w:rsidP="009B3B2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A76FD">
        <w:rPr>
          <w:sz w:val="28"/>
          <w:szCs w:val="28"/>
        </w:rPr>
        <w:t>Республики</w:t>
      </w:r>
      <w:r w:rsidR="001E29C6">
        <w:rPr>
          <w:sz w:val="28"/>
          <w:szCs w:val="28"/>
        </w:rPr>
        <w:t xml:space="preserve"> </w:t>
      </w:r>
      <w:r w:rsidRPr="00CA76FD">
        <w:rPr>
          <w:sz w:val="28"/>
          <w:szCs w:val="28"/>
        </w:rPr>
        <w:t>Карелия ____________________________________________</w:t>
      </w:r>
      <w:r w:rsidR="00440528">
        <w:rPr>
          <w:sz w:val="28"/>
          <w:szCs w:val="28"/>
        </w:rPr>
        <w:t>__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</w:p>
    <w:p w:rsidR="009B3B26" w:rsidRPr="00CA76FD" w:rsidRDefault="001E29C6" w:rsidP="009B3B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 ТФОМС </w:t>
      </w:r>
      <w:r w:rsidR="009B3B26" w:rsidRPr="00CA76FD">
        <w:rPr>
          <w:sz w:val="28"/>
          <w:szCs w:val="28"/>
        </w:rPr>
        <w:t>РК_________________________________________________</w:t>
      </w:r>
      <w:r w:rsidR="00440528">
        <w:rPr>
          <w:sz w:val="28"/>
          <w:szCs w:val="28"/>
        </w:rPr>
        <w:t>__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jc w:val="both"/>
        <w:rPr>
          <w:sz w:val="28"/>
          <w:szCs w:val="28"/>
        </w:rPr>
      </w:pPr>
    </w:p>
    <w:p w:rsidR="009B3B26" w:rsidRPr="00CA76FD" w:rsidRDefault="001E29C6" w:rsidP="009B3B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Карельский филиал ООО </w:t>
      </w:r>
      <w:r w:rsidR="009B3B26" w:rsidRPr="00CA76FD">
        <w:rPr>
          <w:sz w:val="28"/>
          <w:szCs w:val="28"/>
        </w:rPr>
        <w:t>«СМК РЕСО-Мед»________________________</w:t>
      </w:r>
      <w:r w:rsidR="00440528">
        <w:rPr>
          <w:sz w:val="28"/>
          <w:szCs w:val="28"/>
        </w:rPr>
        <w:t>__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rPr>
          <w:sz w:val="28"/>
          <w:szCs w:val="28"/>
        </w:rPr>
      </w:pPr>
    </w:p>
    <w:p w:rsidR="009B3B26" w:rsidRPr="00CA76FD" w:rsidRDefault="009B3B26" w:rsidP="009B3B26">
      <w:pPr>
        <w:autoSpaceDE w:val="0"/>
        <w:autoSpaceDN w:val="0"/>
        <w:adjustRightInd w:val="0"/>
        <w:rPr>
          <w:sz w:val="28"/>
          <w:szCs w:val="28"/>
        </w:rPr>
      </w:pPr>
      <w:r w:rsidRPr="00CA76FD">
        <w:rPr>
          <w:sz w:val="28"/>
          <w:szCs w:val="28"/>
        </w:rPr>
        <w:t xml:space="preserve">Республиканская организация профсоюза </w:t>
      </w:r>
    </w:p>
    <w:p w:rsidR="009B3B26" w:rsidRPr="00CA76FD" w:rsidRDefault="00006B4F" w:rsidP="009B3B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9B3B26" w:rsidRPr="00CA76FD">
        <w:rPr>
          <w:sz w:val="28"/>
          <w:szCs w:val="28"/>
        </w:rPr>
        <w:t>аботников</w:t>
      </w:r>
      <w:r>
        <w:rPr>
          <w:sz w:val="28"/>
          <w:szCs w:val="28"/>
        </w:rPr>
        <w:t xml:space="preserve"> </w:t>
      </w:r>
      <w:r w:rsidR="009B3B26" w:rsidRPr="00CA76FD">
        <w:rPr>
          <w:sz w:val="28"/>
          <w:szCs w:val="28"/>
        </w:rPr>
        <w:t>здравоохранения</w:t>
      </w:r>
      <w:r w:rsidR="001E29C6">
        <w:rPr>
          <w:sz w:val="28"/>
          <w:szCs w:val="28"/>
        </w:rPr>
        <w:t xml:space="preserve"> </w:t>
      </w:r>
      <w:r w:rsidR="009B3B26" w:rsidRPr="00CA76FD">
        <w:rPr>
          <w:sz w:val="28"/>
          <w:szCs w:val="28"/>
        </w:rPr>
        <w:t>_______________________________________</w:t>
      </w:r>
    </w:p>
    <w:p w:rsidR="009B3B26" w:rsidRPr="00CA76FD" w:rsidRDefault="009B3B26" w:rsidP="009B3B26">
      <w:pPr>
        <w:autoSpaceDE w:val="0"/>
        <w:autoSpaceDN w:val="0"/>
        <w:adjustRightInd w:val="0"/>
        <w:spacing w:after="120"/>
        <w:rPr>
          <w:sz w:val="28"/>
          <w:szCs w:val="28"/>
        </w:rPr>
      </w:pPr>
    </w:p>
    <w:p w:rsidR="000611D7" w:rsidRDefault="00695A9E" w:rsidP="003851D8">
      <w:pPr>
        <w:autoSpaceDE w:val="0"/>
        <w:autoSpaceDN w:val="0"/>
        <w:adjustRightInd w:val="0"/>
        <w:rPr>
          <w:sz w:val="28"/>
          <w:szCs w:val="28"/>
        </w:rPr>
      </w:pPr>
      <w:r w:rsidRPr="000611D7">
        <w:rPr>
          <w:sz w:val="28"/>
          <w:szCs w:val="28"/>
        </w:rPr>
        <w:t xml:space="preserve">РОО «Союз главных врачей учреждений </w:t>
      </w:r>
    </w:p>
    <w:p w:rsidR="009B3B26" w:rsidRPr="000E634B" w:rsidRDefault="00695A9E" w:rsidP="003851D8">
      <w:pPr>
        <w:autoSpaceDE w:val="0"/>
        <w:autoSpaceDN w:val="0"/>
        <w:adjustRightInd w:val="0"/>
        <w:rPr>
          <w:sz w:val="28"/>
          <w:szCs w:val="28"/>
        </w:rPr>
      </w:pPr>
      <w:r w:rsidRPr="000611D7">
        <w:rPr>
          <w:sz w:val="28"/>
          <w:szCs w:val="28"/>
        </w:rPr>
        <w:t>здравоохранения Республики Карелия»</w:t>
      </w:r>
      <w:r w:rsidRPr="00DF5C7C">
        <w:rPr>
          <w:sz w:val="28"/>
          <w:szCs w:val="28"/>
        </w:rPr>
        <w:t xml:space="preserve"> </w:t>
      </w:r>
      <w:r w:rsidR="000611D7" w:rsidRPr="000E634B">
        <w:rPr>
          <w:sz w:val="28"/>
          <w:szCs w:val="28"/>
        </w:rPr>
        <w:t>______________________________</w:t>
      </w:r>
    </w:p>
    <w:sectPr w:rsidR="009B3B26" w:rsidRPr="000E634B" w:rsidSect="007174E6">
      <w:headerReference w:type="default" r:id="rId12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1772" w:rsidRDefault="008A1772" w:rsidP="003F1F93">
      <w:r>
        <w:separator/>
      </w:r>
    </w:p>
  </w:endnote>
  <w:endnote w:type="continuationSeparator" w:id="0">
    <w:p w:rsidR="008A1772" w:rsidRDefault="008A1772" w:rsidP="003F1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1772" w:rsidRDefault="008A1772" w:rsidP="003F1F93">
      <w:r>
        <w:separator/>
      </w:r>
    </w:p>
  </w:footnote>
  <w:footnote w:type="continuationSeparator" w:id="0">
    <w:p w:rsidR="008A1772" w:rsidRDefault="008A1772" w:rsidP="003F1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16356"/>
    </w:sdtPr>
    <w:sdtEndPr/>
    <w:sdtContent>
      <w:p w:rsidR="008A1772" w:rsidRDefault="008A1772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8A1772" w:rsidRDefault="008A1772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D23F"/>
      </v:shape>
    </w:pict>
  </w:numPicBullet>
  <w:abstractNum w:abstractNumId="0" w15:restartNumberingAfterBreak="0">
    <w:nsid w:val="000C6DAB"/>
    <w:multiLevelType w:val="hybridMultilevel"/>
    <w:tmpl w:val="10447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B61D8"/>
    <w:multiLevelType w:val="hybridMultilevel"/>
    <w:tmpl w:val="B5D662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DB642E"/>
    <w:multiLevelType w:val="hybridMultilevel"/>
    <w:tmpl w:val="E162081C"/>
    <w:lvl w:ilvl="0" w:tplc="92846466">
      <w:start w:val="3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2CC7025"/>
    <w:multiLevelType w:val="hybridMultilevel"/>
    <w:tmpl w:val="0D721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B0ADC"/>
    <w:multiLevelType w:val="multilevel"/>
    <w:tmpl w:val="ABA43C8A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80A1CA3"/>
    <w:multiLevelType w:val="hybridMultilevel"/>
    <w:tmpl w:val="54162B96"/>
    <w:lvl w:ilvl="0" w:tplc="A2E253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5C2E82"/>
    <w:multiLevelType w:val="hybridMultilevel"/>
    <w:tmpl w:val="0BE24C46"/>
    <w:lvl w:ilvl="0" w:tplc="B49EA6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AE4CB0"/>
    <w:multiLevelType w:val="hybridMultilevel"/>
    <w:tmpl w:val="7F2EABA2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0994425"/>
    <w:multiLevelType w:val="hybridMultilevel"/>
    <w:tmpl w:val="0ABA0450"/>
    <w:lvl w:ilvl="0" w:tplc="B1A6DBF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91DC5"/>
    <w:multiLevelType w:val="hybridMultilevel"/>
    <w:tmpl w:val="A2EE0F8A"/>
    <w:lvl w:ilvl="0" w:tplc="88ACA1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4FE6B24"/>
    <w:multiLevelType w:val="hybridMultilevel"/>
    <w:tmpl w:val="AF5E3048"/>
    <w:lvl w:ilvl="0" w:tplc="90D4BB6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9FF44B1"/>
    <w:multiLevelType w:val="hybridMultilevel"/>
    <w:tmpl w:val="571424C8"/>
    <w:lvl w:ilvl="0" w:tplc="0419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71AFF"/>
    <w:multiLevelType w:val="hybridMultilevel"/>
    <w:tmpl w:val="1196F51C"/>
    <w:lvl w:ilvl="0" w:tplc="38C0853E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 w15:restartNumberingAfterBreak="0">
    <w:nsid w:val="2E6A5725"/>
    <w:multiLevelType w:val="multilevel"/>
    <w:tmpl w:val="27962E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F98074D"/>
    <w:multiLevelType w:val="hybridMultilevel"/>
    <w:tmpl w:val="AB6CE264"/>
    <w:lvl w:ilvl="0" w:tplc="9FFAEAC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EF5AF6"/>
    <w:multiLevelType w:val="hybridMultilevel"/>
    <w:tmpl w:val="992E12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7532303"/>
    <w:multiLevelType w:val="hybridMultilevel"/>
    <w:tmpl w:val="BF8AC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B54EE"/>
    <w:multiLevelType w:val="hybridMultilevel"/>
    <w:tmpl w:val="63B215B8"/>
    <w:lvl w:ilvl="0" w:tplc="BA9EB964">
      <w:start w:val="1"/>
      <w:numFmt w:val="decimal"/>
      <w:lvlText w:val="%1."/>
      <w:lvlJc w:val="left"/>
      <w:pPr>
        <w:ind w:left="8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3DFB7FD9"/>
    <w:multiLevelType w:val="hybridMultilevel"/>
    <w:tmpl w:val="B0B6BBF6"/>
    <w:lvl w:ilvl="0" w:tplc="A0D46C8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E9F08D5"/>
    <w:multiLevelType w:val="hybridMultilevel"/>
    <w:tmpl w:val="E95400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ECA1A5F"/>
    <w:multiLevelType w:val="hybridMultilevel"/>
    <w:tmpl w:val="AB6CE264"/>
    <w:lvl w:ilvl="0" w:tplc="9FFAEAC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0583815"/>
    <w:multiLevelType w:val="hybridMultilevel"/>
    <w:tmpl w:val="1F30E61C"/>
    <w:lvl w:ilvl="0" w:tplc="A1C227D2">
      <w:start w:val="3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2" w15:restartNumberingAfterBreak="0">
    <w:nsid w:val="4156389F"/>
    <w:multiLevelType w:val="hybridMultilevel"/>
    <w:tmpl w:val="4B2653CA"/>
    <w:lvl w:ilvl="0" w:tplc="8F80B1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1CF70DD"/>
    <w:multiLevelType w:val="multilevel"/>
    <w:tmpl w:val="482E92E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2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47D04BBD"/>
    <w:multiLevelType w:val="hybridMultilevel"/>
    <w:tmpl w:val="6394B42A"/>
    <w:lvl w:ilvl="0" w:tplc="DD4E91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A2A3F6F"/>
    <w:multiLevelType w:val="hybridMultilevel"/>
    <w:tmpl w:val="594E696A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84338"/>
    <w:multiLevelType w:val="hybridMultilevel"/>
    <w:tmpl w:val="4A504322"/>
    <w:lvl w:ilvl="0" w:tplc="80282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D30096"/>
    <w:multiLevelType w:val="hybridMultilevel"/>
    <w:tmpl w:val="6DBA132E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9" w15:restartNumberingAfterBreak="0">
    <w:nsid w:val="66ED6A9C"/>
    <w:multiLevelType w:val="hybridMultilevel"/>
    <w:tmpl w:val="1B92121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86477"/>
    <w:multiLevelType w:val="hybridMultilevel"/>
    <w:tmpl w:val="A2EE0F8A"/>
    <w:lvl w:ilvl="0" w:tplc="88ACA1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D937B2B"/>
    <w:multiLevelType w:val="hybridMultilevel"/>
    <w:tmpl w:val="D9C4ED36"/>
    <w:lvl w:ilvl="0" w:tplc="0419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933DD"/>
    <w:multiLevelType w:val="hybridMultilevel"/>
    <w:tmpl w:val="A2EE0F8A"/>
    <w:lvl w:ilvl="0" w:tplc="88ACA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69625EE"/>
    <w:multiLevelType w:val="hybridMultilevel"/>
    <w:tmpl w:val="A2EE0F8A"/>
    <w:lvl w:ilvl="0" w:tplc="88ACA1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5"/>
  </w:num>
  <w:num w:numId="3">
    <w:abstractNumId w:val="15"/>
  </w:num>
  <w:num w:numId="4">
    <w:abstractNumId w:val="1"/>
  </w:num>
  <w:num w:numId="5">
    <w:abstractNumId w:val="5"/>
  </w:num>
  <w:num w:numId="6">
    <w:abstractNumId w:val="0"/>
  </w:num>
  <w:num w:numId="7">
    <w:abstractNumId w:val="14"/>
  </w:num>
  <w:num w:numId="8">
    <w:abstractNumId w:val="20"/>
  </w:num>
  <w:num w:numId="9">
    <w:abstractNumId w:val="19"/>
  </w:num>
  <w:num w:numId="10">
    <w:abstractNumId w:val="10"/>
  </w:num>
  <w:num w:numId="11">
    <w:abstractNumId w:val="18"/>
  </w:num>
  <w:num w:numId="12">
    <w:abstractNumId w:val="12"/>
  </w:num>
  <w:num w:numId="13">
    <w:abstractNumId w:val="8"/>
  </w:num>
  <w:num w:numId="14">
    <w:abstractNumId w:val="28"/>
  </w:num>
  <w:num w:numId="15">
    <w:abstractNumId w:val="22"/>
  </w:num>
  <w:num w:numId="16">
    <w:abstractNumId w:val="27"/>
  </w:num>
  <w:num w:numId="17">
    <w:abstractNumId w:val="1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2"/>
  </w:num>
  <w:num w:numId="20">
    <w:abstractNumId w:val="9"/>
  </w:num>
  <w:num w:numId="21">
    <w:abstractNumId w:val="30"/>
  </w:num>
  <w:num w:numId="22">
    <w:abstractNumId w:val="33"/>
  </w:num>
  <w:num w:numId="23">
    <w:abstractNumId w:val="29"/>
  </w:num>
  <w:num w:numId="24">
    <w:abstractNumId w:val="13"/>
  </w:num>
  <w:num w:numId="25">
    <w:abstractNumId w:val="4"/>
  </w:num>
  <w:num w:numId="26">
    <w:abstractNumId w:val="11"/>
  </w:num>
  <w:num w:numId="27">
    <w:abstractNumId w:val="26"/>
  </w:num>
  <w:num w:numId="28">
    <w:abstractNumId w:val="31"/>
  </w:num>
  <w:num w:numId="29">
    <w:abstractNumId w:val="7"/>
  </w:num>
  <w:num w:numId="30">
    <w:abstractNumId w:val="3"/>
  </w:num>
  <w:num w:numId="31">
    <w:abstractNumId w:val="17"/>
  </w:num>
  <w:num w:numId="32">
    <w:abstractNumId w:val="23"/>
  </w:num>
  <w:num w:numId="33">
    <w:abstractNumId w:val="21"/>
  </w:num>
  <w:num w:numId="34">
    <w:abstractNumId w:val="2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FCD"/>
    <w:rsid w:val="000018CF"/>
    <w:rsid w:val="000025DB"/>
    <w:rsid w:val="00003C48"/>
    <w:rsid w:val="00004183"/>
    <w:rsid w:val="00006B4F"/>
    <w:rsid w:val="00006CEF"/>
    <w:rsid w:val="00007068"/>
    <w:rsid w:val="000071B9"/>
    <w:rsid w:val="0001253B"/>
    <w:rsid w:val="00013432"/>
    <w:rsid w:val="00013CD6"/>
    <w:rsid w:val="000141E2"/>
    <w:rsid w:val="00016B83"/>
    <w:rsid w:val="00017B8F"/>
    <w:rsid w:val="00017FFD"/>
    <w:rsid w:val="0002033E"/>
    <w:rsid w:val="00020747"/>
    <w:rsid w:val="00022AFD"/>
    <w:rsid w:val="00023140"/>
    <w:rsid w:val="000232E6"/>
    <w:rsid w:val="00026639"/>
    <w:rsid w:val="00027243"/>
    <w:rsid w:val="0003083B"/>
    <w:rsid w:val="00030C87"/>
    <w:rsid w:val="00030D6F"/>
    <w:rsid w:val="00031EBA"/>
    <w:rsid w:val="00033A5F"/>
    <w:rsid w:val="00034185"/>
    <w:rsid w:val="00034E8E"/>
    <w:rsid w:val="00034F81"/>
    <w:rsid w:val="000360CF"/>
    <w:rsid w:val="00036116"/>
    <w:rsid w:val="000363DF"/>
    <w:rsid w:val="00037181"/>
    <w:rsid w:val="00037B71"/>
    <w:rsid w:val="00042D91"/>
    <w:rsid w:val="00043002"/>
    <w:rsid w:val="00043178"/>
    <w:rsid w:val="00044E1F"/>
    <w:rsid w:val="00044EAB"/>
    <w:rsid w:val="00046137"/>
    <w:rsid w:val="00046961"/>
    <w:rsid w:val="00046F2E"/>
    <w:rsid w:val="00050018"/>
    <w:rsid w:val="000509BA"/>
    <w:rsid w:val="00051CE8"/>
    <w:rsid w:val="00052376"/>
    <w:rsid w:val="00052BBF"/>
    <w:rsid w:val="00054E09"/>
    <w:rsid w:val="00054F08"/>
    <w:rsid w:val="000556F6"/>
    <w:rsid w:val="00055BE6"/>
    <w:rsid w:val="000561A2"/>
    <w:rsid w:val="00057D6F"/>
    <w:rsid w:val="000611D7"/>
    <w:rsid w:val="000630B3"/>
    <w:rsid w:val="0006488A"/>
    <w:rsid w:val="0006623E"/>
    <w:rsid w:val="00067523"/>
    <w:rsid w:val="00067879"/>
    <w:rsid w:val="00067990"/>
    <w:rsid w:val="00071670"/>
    <w:rsid w:val="00072864"/>
    <w:rsid w:val="00072B1C"/>
    <w:rsid w:val="00076CE2"/>
    <w:rsid w:val="00076F2E"/>
    <w:rsid w:val="00077C80"/>
    <w:rsid w:val="00081847"/>
    <w:rsid w:val="00081B79"/>
    <w:rsid w:val="000832CD"/>
    <w:rsid w:val="00083ADA"/>
    <w:rsid w:val="00084373"/>
    <w:rsid w:val="00084624"/>
    <w:rsid w:val="0008540E"/>
    <w:rsid w:val="0008558B"/>
    <w:rsid w:val="00086017"/>
    <w:rsid w:val="00086C0C"/>
    <w:rsid w:val="00092111"/>
    <w:rsid w:val="000940E8"/>
    <w:rsid w:val="0009485E"/>
    <w:rsid w:val="0009596A"/>
    <w:rsid w:val="000959A9"/>
    <w:rsid w:val="000960FA"/>
    <w:rsid w:val="0009652F"/>
    <w:rsid w:val="00097B48"/>
    <w:rsid w:val="000A00EA"/>
    <w:rsid w:val="000A02DD"/>
    <w:rsid w:val="000A1B21"/>
    <w:rsid w:val="000A4AF5"/>
    <w:rsid w:val="000A4B2E"/>
    <w:rsid w:val="000B07CE"/>
    <w:rsid w:val="000B2970"/>
    <w:rsid w:val="000B2F7D"/>
    <w:rsid w:val="000B5338"/>
    <w:rsid w:val="000B5CF2"/>
    <w:rsid w:val="000B61EB"/>
    <w:rsid w:val="000B6516"/>
    <w:rsid w:val="000B6AD3"/>
    <w:rsid w:val="000B6F73"/>
    <w:rsid w:val="000B7549"/>
    <w:rsid w:val="000B7662"/>
    <w:rsid w:val="000C0262"/>
    <w:rsid w:val="000C0476"/>
    <w:rsid w:val="000C4029"/>
    <w:rsid w:val="000C4C59"/>
    <w:rsid w:val="000C5269"/>
    <w:rsid w:val="000C6E3E"/>
    <w:rsid w:val="000C7BD7"/>
    <w:rsid w:val="000D03BE"/>
    <w:rsid w:val="000D3A3B"/>
    <w:rsid w:val="000D5B88"/>
    <w:rsid w:val="000D5F5B"/>
    <w:rsid w:val="000E16AE"/>
    <w:rsid w:val="000E23D3"/>
    <w:rsid w:val="000E3540"/>
    <w:rsid w:val="000E4482"/>
    <w:rsid w:val="000E4C79"/>
    <w:rsid w:val="000E52D2"/>
    <w:rsid w:val="000E634B"/>
    <w:rsid w:val="000E6CE6"/>
    <w:rsid w:val="000E715C"/>
    <w:rsid w:val="000E74CC"/>
    <w:rsid w:val="000E7775"/>
    <w:rsid w:val="000F08A8"/>
    <w:rsid w:val="000F1BF0"/>
    <w:rsid w:val="000F2489"/>
    <w:rsid w:val="000F357C"/>
    <w:rsid w:val="0010001D"/>
    <w:rsid w:val="0010353F"/>
    <w:rsid w:val="00103B46"/>
    <w:rsid w:val="00103DBE"/>
    <w:rsid w:val="00104840"/>
    <w:rsid w:val="001053B3"/>
    <w:rsid w:val="001106A5"/>
    <w:rsid w:val="001106FD"/>
    <w:rsid w:val="001108DC"/>
    <w:rsid w:val="00110AA8"/>
    <w:rsid w:val="001117DC"/>
    <w:rsid w:val="00112CC1"/>
    <w:rsid w:val="001139A7"/>
    <w:rsid w:val="001140C4"/>
    <w:rsid w:val="001151FF"/>
    <w:rsid w:val="00115508"/>
    <w:rsid w:val="00115E16"/>
    <w:rsid w:val="00117C84"/>
    <w:rsid w:val="001219D7"/>
    <w:rsid w:val="00121C22"/>
    <w:rsid w:val="00123EFE"/>
    <w:rsid w:val="001247E0"/>
    <w:rsid w:val="00125252"/>
    <w:rsid w:val="001260AA"/>
    <w:rsid w:val="0012722C"/>
    <w:rsid w:val="001278FC"/>
    <w:rsid w:val="001316AE"/>
    <w:rsid w:val="00131D15"/>
    <w:rsid w:val="00133003"/>
    <w:rsid w:val="001337AF"/>
    <w:rsid w:val="00140B81"/>
    <w:rsid w:val="00141C9A"/>
    <w:rsid w:val="00142E97"/>
    <w:rsid w:val="00143114"/>
    <w:rsid w:val="00143319"/>
    <w:rsid w:val="00145241"/>
    <w:rsid w:val="00145631"/>
    <w:rsid w:val="0014607A"/>
    <w:rsid w:val="00146D56"/>
    <w:rsid w:val="00146EDC"/>
    <w:rsid w:val="001474A4"/>
    <w:rsid w:val="00147B54"/>
    <w:rsid w:val="00150BDE"/>
    <w:rsid w:val="0015171B"/>
    <w:rsid w:val="001530DD"/>
    <w:rsid w:val="0015356E"/>
    <w:rsid w:val="001554E0"/>
    <w:rsid w:val="0015630D"/>
    <w:rsid w:val="0015787B"/>
    <w:rsid w:val="0016081D"/>
    <w:rsid w:val="00163F0F"/>
    <w:rsid w:val="00172957"/>
    <w:rsid w:val="001743C3"/>
    <w:rsid w:val="00174E58"/>
    <w:rsid w:val="00174FCE"/>
    <w:rsid w:val="0017663E"/>
    <w:rsid w:val="00176A50"/>
    <w:rsid w:val="0018271B"/>
    <w:rsid w:val="00186966"/>
    <w:rsid w:val="00193A0A"/>
    <w:rsid w:val="00194060"/>
    <w:rsid w:val="0019478B"/>
    <w:rsid w:val="001949D5"/>
    <w:rsid w:val="00195EBC"/>
    <w:rsid w:val="00196F07"/>
    <w:rsid w:val="00197A88"/>
    <w:rsid w:val="00197FC8"/>
    <w:rsid w:val="001A0151"/>
    <w:rsid w:val="001A24C6"/>
    <w:rsid w:val="001A2D79"/>
    <w:rsid w:val="001A31B5"/>
    <w:rsid w:val="001A3531"/>
    <w:rsid w:val="001A4109"/>
    <w:rsid w:val="001A51C2"/>
    <w:rsid w:val="001A5EB8"/>
    <w:rsid w:val="001A5EEC"/>
    <w:rsid w:val="001A6C91"/>
    <w:rsid w:val="001A7E34"/>
    <w:rsid w:val="001B1F9D"/>
    <w:rsid w:val="001B2599"/>
    <w:rsid w:val="001B316A"/>
    <w:rsid w:val="001B4955"/>
    <w:rsid w:val="001B56EB"/>
    <w:rsid w:val="001C0F11"/>
    <w:rsid w:val="001C28E7"/>
    <w:rsid w:val="001C2A44"/>
    <w:rsid w:val="001C4453"/>
    <w:rsid w:val="001C5D5A"/>
    <w:rsid w:val="001C5DB1"/>
    <w:rsid w:val="001C6F07"/>
    <w:rsid w:val="001C7B02"/>
    <w:rsid w:val="001D053C"/>
    <w:rsid w:val="001D13EF"/>
    <w:rsid w:val="001D1D07"/>
    <w:rsid w:val="001D4099"/>
    <w:rsid w:val="001D47B6"/>
    <w:rsid w:val="001D4BB8"/>
    <w:rsid w:val="001D5882"/>
    <w:rsid w:val="001D5D2B"/>
    <w:rsid w:val="001D62D5"/>
    <w:rsid w:val="001E05B7"/>
    <w:rsid w:val="001E0F24"/>
    <w:rsid w:val="001E1E40"/>
    <w:rsid w:val="001E2582"/>
    <w:rsid w:val="001E29C6"/>
    <w:rsid w:val="001E387F"/>
    <w:rsid w:val="001E44C9"/>
    <w:rsid w:val="001F139D"/>
    <w:rsid w:val="001F3007"/>
    <w:rsid w:val="001F5ACA"/>
    <w:rsid w:val="00200310"/>
    <w:rsid w:val="00200D89"/>
    <w:rsid w:val="002024F1"/>
    <w:rsid w:val="00202D7B"/>
    <w:rsid w:val="00203300"/>
    <w:rsid w:val="00206C4F"/>
    <w:rsid w:val="00212612"/>
    <w:rsid w:val="002131A9"/>
    <w:rsid w:val="00215D45"/>
    <w:rsid w:val="002160B3"/>
    <w:rsid w:val="00216617"/>
    <w:rsid w:val="0022036C"/>
    <w:rsid w:val="0022081F"/>
    <w:rsid w:val="002217E6"/>
    <w:rsid w:val="00221897"/>
    <w:rsid w:val="00224C08"/>
    <w:rsid w:val="00225485"/>
    <w:rsid w:val="0022586A"/>
    <w:rsid w:val="00225D14"/>
    <w:rsid w:val="0022736C"/>
    <w:rsid w:val="0023001C"/>
    <w:rsid w:val="00230538"/>
    <w:rsid w:val="00230FCA"/>
    <w:rsid w:val="00231361"/>
    <w:rsid w:val="0023136C"/>
    <w:rsid w:val="00232E28"/>
    <w:rsid w:val="0023496E"/>
    <w:rsid w:val="00236FDB"/>
    <w:rsid w:val="0023787B"/>
    <w:rsid w:val="00237E81"/>
    <w:rsid w:val="002402CD"/>
    <w:rsid w:val="002402D4"/>
    <w:rsid w:val="00241F8D"/>
    <w:rsid w:val="00244214"/>
    <w:rsid w:val="0024508B"/>
    <w:rsid w:val="00245751"/>
    <w:rsid w:val="00246078"/>
    <w:rsid w:val="00246746"/>
    <w:rsid w:val="00246EAF"/>
    <w:rsid w:val="00250A56"/>
    <w:rsid w:val="00252D5E"/>
    <w:rsid w:val="00254AD8"/>
    <w:rsid w:val="0025546B"/>
    <w:rsid w:val="002556C0"/>
    <w:rsid w:val="00255777"/>
    <w:rsid w:val="00257658"/>
    <w:rsid w:val="00260F18"/>
    <w:rsid w:val="00262B28"/>
    <w:rsid w:val="00265648"/>
    <w:rsid w:val="00265C62"/>
    <w:rsid w:val="0026755F"/>
    <w:rsid w:val="0026769A"/>
    <w:rsid w:val="00270783"/>
    <w:rsid w:val="0027134A"/>
    <w:rsid w:val="0027220F"/>
    <w:rsid w:val="002729AD"/>
    <w:rsid w:val="002734EC"/>
    <w:rsid w:val="00273B96"/>
    <w:rsid w:val="002741DD"/>
    <w:rsid w:val="00275361"/>
    <w:rsid w:val="0027611A"/>
    <w:rsid w:val="00276D48"/>
    <w:rsid w:val="00277805"/>
    <w:rsid w:val="00277954"/>
    <w:rsid w:val="00277E39"/>
    <w:rsid w:val="00280508"/>
    <w:rsid w:val="0028276B"/>
    <w:rsid w:val="00283A6E"/>
    <w:rsid w:val="00283B1E"/>
    <w:rsid w:val="002840F4"/>
    <w:rsid w:val="00290513"/>
    <w:rsid w:val="00290F55"/>
    <w:rsid w:val="00291536"/>
    <w:rsid w:val="0029188C"/>
    <w:rsid w:val="00293D5F"/>
    <w:rsid w:val="002943D9"/>
    <w:rsid w:val="00294DA4"/>
    <w:rsid w:val="00294E3F"/>
    <w:rsid w:val="002A0084"/>
    <w:rsid w:val="002A03F3"/>
    <w:rsid w:val="002A1775"/>
    <w:rsid w:val="002A3F83"/>
    <w:rsid w:val="002A4D32"/>
    <w:rsid w:val="002A5DF5"/>
    <w:rsid w:val="002A5F66"/>
    <w:rsid w:val="002A7312"/>
    <w:rsid w:val="002A7755"/>
    <w:rsid w:val="002B1884"/>
    <w:rsid w:val="002B216D"/>
    <w:rsid w:val="002B468A"/>
    <w:rsid w:val="002B533A"/>
    <w:rsid w:val="002B6206"/>
    <w:rsid w:val="002C0596"/>
    <w:rsid w:val="002C1AE8"/>
    <w:rsid w:val="002C2ED9"/>
    <w:rsid w:val="002C344D"/>
    <w:rsid w:val="002C4727"/>
    <w:rsid w:val="002C6427"/>
    <w:rsid w:val="002C6EEB"/>
    <w:rsid w:val="002D0EDF"/>
    <w:rsid w:val="002D20AD"/>
    <w:rsid w:val="002D21A1"/>
    <w:rsid w:val="002D221F"/>
    <w:rsid w:val="002D23E6"/>
    <w:rsid w:val="002E13BD"/>
    <w:rsid w:val="002E17A0"/>
    <w:rsid w:val="002E620F"/>
    <w:rsid w:val="002E7CF5"/>
    <w:rsid w:val="002F1FA1"/>
    <w:rsid w:val="002F2571"/>
    <w:rsid w:val="002F3010"/>
    <w:rsid w:val="002F36B0"/>
    <w:rsid w:val="002F3B97"/>
    <w:rsid w:val="002F4027"/>
    <w:rsid w:val="002F4E24"/>
    <w:rsid w:val="002F520E"/>
    <w:rsid w:val="002F6947"/>
    <w:rsid w:val="002F739F"/>
    <w:rsid w:val="002F7EF2"/>
    <w:rsid w:val="003009C8"/>
    <w:rsid w:val="00302269"/>
    <w:rsid w:val="003035F9"/>
    <w:rsid w:val="003038CC"/>
    <w:rsid w:val="00304EEB"/>
    <w:rsid w:val="00307A8A"/>
    <w:rsid w:val="00310B53"/>
    <w:rsid w:val="00312BAC"/>
    <w:rsid w:val="00313339"/>
    <w:rsid w:val="00317FD1"/>
    <w:rsid w:val="00321234"/>
    <w:rsid w:val="00321F59"/>
    <w:rsid w:val="0032352E"/>
    <w:rsid w:val="00325370"/>
    <w:rsid w:val="003254A3"/>
    <w:rsid w:val="003266D6"/>
    <w:rsid w:val="00327E82"/>
    <w:rsid w:val="003301B5"/>
    <w:rsid w:val="00330776"/>
    <w:rsid w:val="00331186"/>
    <w:rsid w:val="00333261"/>
    <w:rsid w:val="003355C3"/>
    <w:rsid w:val="00336BA0"/>
    <w:rsid w:val="00337F98"/>
    <w:rsid w:val="00340AC7"/>
    <w:rsid w:val="00341253"/>
    <w:rsid w:val="00341270"/>
    <w:rsid w:val="00341B60"/>
    <w:rsid w:val="00341CD4"/>
    <w:rsid w:val="003436AD"/>
    <w:rsid w:val="00346BC9"/>
    <w:rsid w:val="003511B3"/>
    <w:rsid w:val="003513E1"/>
    <w:rsid w:val="003519D9"/>
    <w:rsid w:val="00354F3B"/>
    <w:rsid w:val="00356388"/>
    <w:rsid w:val="0035755F"/>
    <w:rsid w:val="00357F44"/>
    <w:rsid w:val="00357FC4"/>
    <w:rsid w:val="00360EAD"/>
    <w:rsid w:val="0036187F"/>
    <w:rsid w:val="00361FCE"/>
    <w:rsid w:val="00361FE1"/>
    <w:rsid w:val="00364B21"/>
    <w:rsid w:val="00365E6D"/>
    <w:rsid w:val="003663C8"/>
    <w:rsid w:val="00366620"/>
    <w:rsid w:val="00367FF4"/>
    <w:rsid w:val="00370B68"/>
    <w:rsid w:val="00370D86"/>
    <w:rsid w:val="003721CF"/>
    <w:rsid w:val="00372EF2"/>
    <w:rsid w:val="0037587B"/>
    <w:rsid w:val="00375E85"/>
    <w:rsid w:val="00376562"/>
    <w:rsid w:val="00376C74"/>
    <w:rsid w:val="003770DF"/>
    <w:rsid w:val="003802AE"/>
    <w:rsid w:val="003802FF"/>
    <w:rsid w:val="003803BF"/>
    <w:rsid w:val="003829B0"/>
    <w:rsid w:val="00382D11"/>
    <w:rsid w:val="00382E94"/>
    <w:rsid w:val="003830EA"/>
    <w:rsid w:val="00383D81"/>
    <w:rsid w:val="0038478C"/>
    <w:rsid w:val="003849F0"/>
    <w:rsid w:val="003851D8"/>
    <w:rsid w:val="003859A9"/>
    <w:rsid w:val="00386A72"/>
    <w:rsid w:val="003872D3"/>
    <w:rsid w:val="003875C1"/>
    <w:rsid w:val="00387DD3"/>
    <w:rsid w:val="00387E22"/>
    <w:rsid w:val="00390109"/>
    <w:rsid w:val="00391CCC"/>
    <w:rsid w:val="003934F9"/>
    <w:rsid w:val="0039366B"/>
    <w:rsid w:val="00394428"/>
    <w:rsid w:val="003968DA"/>
    <w:rsid w:val="003A0493"/>
    <w:rsid w:val="003A0978"/>
    <w:rsid w:val="003A29AD"/>
    <w:rsid w:val="003A44B6"/>
    <w:rsid w:val="003A47F8"/>
    <w:rsid w:val="003A5774"/>
    <w:rsid w:val="003A6407"/>
    <w:rsid w:val="003A7FC2"/>
    <w:rsid w:val="003B4610"/>
    <w:rsid w:val="003B6EAE"/>
    <w:rsid w:val="003C1DE9"/>
    <w:rsid w:val="003D09AF"/>
    <w:rsid w:val="003D0D57"/>
    <w:rsid w:val="003D0DBE"/>
    <w:rsid w:val="003D3AD7"/>
    <w:rsid w:val="003D4148"/>
    <w:rsid w:val="003D5685"/>
    <w:rsid w:val="003D68EC"/>
    <w:rsid w:val="003D7AD8"/>
    <w:rsid w:val="003E04ED"/>
    <w:rsid w:val="003E0B2E"/>
    <w:rsid w:val="003E2297"/>
    <w:rsid w:val="003E5957"/>
    <w:rsid w:val="003E67CA"/>
    <w:rsid w:val="003E7162"/>
    <w:rsid w:val="003E75B3"/>
    <w:rsid w:val="003E762A"/>
    <w:rsid w:val="003E7E63"/>
    <w:rsid w:val="003F1F93"/>
    <w:rsid w:val="003F3298"/>
    <w:rsid w:val="003F37E4"/>
    <w:rsid w:val="003F496D"/>
    <w:rsid w:val="003F7398"/>
    <w:rsid w:val="004005AB"/>
    <w:rsid w:val="00400922"/>
    <w:rsid w:val="00402679"/>
    <w:rsid w:val="00402D7D"/>
    <w:rsid w:val="004030EB"/>
    <w:rsid w:val="00404748"/>
    <w:rsid w:val="00405131"/>
    <w:rsid w:val="00406FD5"/>
    <w:rsid w:val="004071F2"/>
    <w:rsid w:val="004121C3"/>
    <w:rsid w:val="00412539"/>
    <w:rsid w:val="0041288F"/>
    <w:rsid w:val="00412DB1"/>
    <w:rsid w:val="00413562"/>
    <w:rsid w:val="0041413D"/>
    <w:rsid w:val="00414C2B"/>
    <w:rsid w:val="00414E30"/>
    <w:rsid w:val="0041696E"/>
    <w:rsid w:val="00416E1E"/>
    <w:rsid w:val="00417B51"/>
    <w:rsid w:val="0042103C"/>
    <w:rsid w:val="00421A4C"/>
    <w:rsid w:val="00423A55"/>
    <w:rsid w:val="00423F9C"/>
    <w:rsid w:val="004240A5"/>
    <w:rsid w:val="00424981"/>
    <w:rsid w:val="00425038"/>
    <w:rsid w:val="00426123"/>
    <w:rsid w:val="004264E5"/>
    <w:rsid w:val="0042651C"/>
    <w:rsid w:val="004319EC"/>
    <w:rsid w:val="00431DB8"/>
    <w:rsid w:val="004329A1"/>
    <w:rsid w:val="0043485E"/>
    <w:rsid w:val="00435B77"/>
    <w:rsid w:val="004374B4"/>
    <w:rsid w:val="004400CB"/>
    <w:rsid w:val="00440528"/>
    <w:rsid w:val="004420C0"/>
    <w:rsid w:val="004426FD"/>
    <w:rsid w:val="00442B2C"/>
    <w:rsid w:val="0044344F"/>
    <w:rsid w:val="00443C80"/>
    <w:rsid w:val="004442AC"/>
    <w:rsid w:val="0044654B"/>
    <w:rsid w:val="004509A4"/>
    <w:rsid w:val="004521A9"/>
    <w:rsid w:val="0045372C"/>
    <w:rsid w:val="00454CEB"/>
    <w:rsid w:val="004572DF"/>
    <w:rsid w:val="0045765C"/>
    <w:rsid w:val="004602DE"/>
    <w:rsid w:val="0046113A"/>
    <w:rsid w:val="00461E1F"/>
    <w:rsid w:val="004653A3"/>
    <w:rsid w:val="00465EED"/>
    <w:rsid w:val="0046769E"/>
    <w:rsid w:val="00467D9A"/>
    <w:rsid w:val="00474265"/>
    <w:rsid w:val="004742F8"/>
    <w:rsid w:val="0047618B"/>
    <w:rsid w:val="004764C5"/>
    <w:rsid w:val="00477BE0"/>
    <w:rsid w:val="0048090C"/>
    <w:rsid w:val="00483453"/>
    <w:rsid w:val="00486DD1"/>
    <w:rsid w:val="00490535"/>
    <w:rsid w:val="0049449D"/>
    <w:rsid w:val="00494F64"/>
    <w:rsid w:val="004958FD"/>
    <w:rsid w:val="0049709D"/>
    <w:rsid w:val="00497D11"/>
    <w:rsid w:val="00497EFB"/>
    <w:rsid w:val="004A0259"/>
    <w:rsid w:val="004A0347"/>
    <w:rsid w:val="004A1A0E"/>
    <w:rsid w:val="004A2C40"/>
    <w:rsid w:val="004A38A8"/>
    <w:rsid w:val="004A7190"/>
    <w:rsid w:val="004B06AE"/>
    <w:rsid w:val="004B0A0C"/>
    <w:rsid w:val="004B1322"/>
    <w:rsid w:val="004B24E9"/>
    <w:rsid w:val="004B29D4"/>
    <w:rsid w:val="004B2EA4"/>
    <w:rsid w:val="004B3AB0"/>
    <w:rsid w:val="004B56F1"/>
    <w:rsid w:val="004B703F"/>
    <w:rsid w:val="004C0226"/>
    <w:rsid w:val="004C0587"/>
    <w:rsid w:val="004C11BC"/>
    <w:rsid w:val="004C18AB"/>
    <w:rsid w:val="004C19E1"/>
    <w:rsid w:val="004C2DEB"/>
    <w:rsid w:val="004C6988"/>
    <w:rsid w:val="004C73E2"/>
    <w:rsid w:val="004C7DD5"/>
    <w:rsid w:val="004D0760"/>
    <w:rsid w:val="004D16FD"/>
    <w:rsid w:val="004D1AC4"/>
    <w:rsid w:val="004D1B88"/>
    <w:rsid w:val="004D25F1"/>
    <w:rsid w:val="004D2A8F"/>
    <w:rsid w:val="004D3D70"/>
    <w:rsid w:val="004E34C2"/>
    <w:rsid w:val="004E3AAD"/>
    <w:rsid w:val="004E4667"/>
    <w:rsid w:val="004E52B8"/>
    <w:rsid w:val="004E5E79"/>
    <w:rsid w:val="004E6185"/>
    <w:rsid w:val="004F2FDD"/>
    <w:rsid w:val="004F3371"/>
    <w:rsid w:val="004F4038"/>
    <w:rsid w:val="004F4708"/>
    <w:rsid w:val="004F6899"/>
    <w:rsid w:val="005017ED"/>
    <w:rsid w:val="00504B30"/>
    <w:rsid w:val="005069FF"/>
    <w:rsid w:val="00507F15"/>
    <w:rsid w:val="00511DB8"/>
    <w:rsid w:val="00512C94"/>
    <w:rsid w:val="00514FFD"/>
    <w:rsid w:val="00520FC9"/>
    <w:rsid w:val="005213EC"/>
    <w:rsid w:val="00521C32"/>
    <w:rsid w:val="00523D16"/>
    <w:rsid w:val="00524029"/>
    <w:rsid w:val="00524D27"/>
    <w:rsid w:val="005253AD"/>
    <w:rsid w:val="0053049B"/>
    <w:rsid w:val="00530AC2"/>
    <w:rsid w:val="00530BE4"/>
    <w:rsid w:val="005312DE"/>
    <w:rsid w:val="00535AA9"/>
    <w:rsid w:val="00536384"/>
    <w:rsid w:val="00540F6D"/>
    <w:rsid w:val="00541046"/>
    <w:rsid w:val="0054129D"/>
    <w:rsid w:val="00543AF6"/>
    <w:rsid w:val="005443D3"/>
    <w:rsid w:val="00547ADB"/>
    <w:rsid w:val="00550476"/>
    <w:rsid w:val="0055049F"/>
    <w:rsid w:val="00553460"/>
    <w:rsid w:val="00553A8C"/>
    <w:rsid w:val="005546CB"/>
    <w:rsid w:val="00554D58"/>
    <w:rsid w:val="005550D5"/>
    <w:rsid w:val="00555EA4"/>
    <w:rsid w:val="005569AB"/>
    <w:rsid w:val="0055743C"/>
    <w:rsid w:val="005577DE"/>
    <w:rsid w:val="005607EF"/>
    <w:rsid w:val="00560CE9"/>
    <w:rsid w:val="005636F2"/>
    <w:rsid w:val="0056435E"/>
    <w:rsid w:val="00564F72"/>
    <w:rsid w:val="0056640B"/>
    <w:rsid w:val="005677C2"/>
    <w:rsid w:val="00571DCD"/>
    <w:rsid w:val="00572A14"/>
    <w:rsid w:val="005746BC"/>
    <w:rsid w:val="00574AB3"/>
    <w:rsid w:val="00574ABA"/>
    <w:rsid w:val="00574D58"/>
    <w:rsid w:val="00577211"/>
    <w:rsid w:val="00577DEB"/>
    <w:rsid w:val="0058081A"/>
    <w:rsid w:val="00580ABF"/>
    <w:rsid w:val="00581829"/>
    <w:rsid w:val="005826ED"/>
    <w:rsid w:val="00582D90"/>
    <w:rsid w:val="00584A67"/>
    <w:rsid w:val="00586A62"/>
    <w:rsid w:val="0059269B"/>
    <w:rsid w:val="00592DCB"/>
    <w:rsid w:val="00593AD5"/>
    <w:rsid w:val="005942A1"/>
    <w:rsid w:val="005953B8"/>
    <w:rsid w:val="00597158"/>
    <w:rsid w:val="005A0199"/>
    <w:rsid w:val="005A0735"/>
    <w:rsid w:val="005A0FF1"/>
    <w:rsid w:val="005A17E4"/>
    <w:rsid w:val="005A17F4"/>
    <w:rsid w:val="005A2748"/>
    <w:rsid w:val="005A4563"/>
    <w:rsid w:val="005A4AA4"/>
    <w:rsid w:val="005A6B42"/>
    <w:rsid w:val="005A728F"/>
    <w:rsid w:val="005B230B"/>
    <w:rsid w:val="005B2536"/>
    <w:rsid w:val="005B3996"/>
    <w:rsid w:val="005B5AA0"/>
    <w:rsid w:val="005B6B43"/>
    <w:rsid w:val="005B771C"/>
    <w:rsid w:val="005C4441"/>
    <w:rsid w:val="005C62F6"/>
    <w:rsid w:val="005C64D1"/>
    <w:rsid w:val="005C6BBD"/>
    <w:rsid w:val="005D1822"/>
    <w:rsid w:val="005D303C"/>
    <w:rsid w:val="005D32C9"/>
    <w:rsid w:val="005D5772"/>
    <w:rsid w:val="005D689E"/>
    <w:rsid w:val="005D68B1"/>
    <w:rsid w:val="005D76AE"/>
    <w:rsid w:val="005E0092"/>
    <w:rsid w:val="005E23B0"/>
    <w:rsid w:val="005E3E49"/>
    <w:rsid w:val="005E43D3"/>
    <w:rsid w:val="005E5248"/>
    <w:rsid w:val="005E5CF4"/>
    <w:rsid w:val="005E5F2C"/>
    <w:rsid w:val="005E6082"/>
    <w:rsid w:val="005E64B2"/>
    <w:rsid w:val="005E64BC"/>
    <w:rsid w:val="005F0799"/>
    <w:rsid w:val="005F1CE5"/>
    <w:rsid w:val="005F1D18"/>
    <w:rsid w:val="005F25DC"/>
    <w:rsid w:val="005F2C39"/>
    <w:rsid w:val="005F3307"/>
    <w:rsid w:val="005F4252"/>
    <w:rsid w:val="005F60B9"/>
    <w:rsid w:val="005F730E"/>
    <w:rsid w:val="00600FA7"/>
    <w:rsid w:val="00601C62"/>
    <w:rsid w:val="00602661"/>
    <w:rsid w:val="00604EB6"/>
    <w:rsid w:val="006050C3"/>
    <w:rsid w:val="0060572C"/>
    <w:rsid w:val="006058FB"/>
    <w:rsid w:val="0060767C"/>
    <w:rsid w:val="00610834"/>
    <w:rsid w:val="006130D4"/>
    <w:rsid w:val="00614056"/>
    <w:rsid w:val="00616541"/>
    <w:rsid w:val="00617DFB"/>
    <w:rsid w:val="00620C2B"/>
    <w:rsid w:val="00621679"/>
    <w:rsid w:val="00621B21"/>
    <w:rsid w:val="00623D6A"/>
    <w:rsid w:val="00624B5D"/>
    <w:rsid w:val="006267CD"/>
    <w:rsid w:val="00627F27"/>
    <w:rsid w:val="00631DE5"/>
    <w:rsid w:val="00635257"/>
    <w:rsid w:val="00636C4E"/>
    <w:rsid w:val="00637629"/>
    <w:rsid w:val="0063769B"/>
    <w:rsid w:val="00637EB9"/>
    <w:rsid w:val="0064095C"/>
    <w:rsid w:val="0064174D"/>
    <w:rsid w:val="00647011"/>
    <w:rsid w:val="00653580"/>
    <w:rsid w:val="00654D0D"/>
    <w:rsid w:val="00655905"/>
    <w:rsid w:val="00655E28"/>
    <w:rsid w:val="00656AB3"/>
    <w:rsid w:val="006578E2"/>
    <w:rsid w:val="00660144"/>
    <w:rsid w:val="00662359"/>
    <w:rsid w:val="00663D1D"/>
    <w:rsid w:val="00664922"/>
    <w:rsid w:val="00665ED6"/>
    <w:rsid w:val="0066712E"/>
    <w:rsid w:val="006674F0"/>
    <w:rsid w:val="006677DE"/>
    <w:rsid w:val="00670047"/>
    <w:rsid w:val="0067045D"/>
    <w:rsid w:val="00670894"/>
    <w:rsid w:val="00671A91"/>
    <w:rsid w:val="0067317D"/>
    <w:rsid w:val="00673317"/>
    <w:rsid w:val="00673594"/>
    <w:rsid w:val="00673B2B"/>
    <w:rsid w:val="00673D45"/>
    <w:rsid w:val="00674006"/>
    <w:rsid w:val="006749C8"/>
    <w:rsid w:val="0067771D"/>
    <w:rsid w:val="006823EF"/>
    <w:rsid w:val="00682F75"/>
    <w:rsid w:val="006836F0"/>
    <w:rsid w:val="00686940"/>
    <w:rsid w:val="00686DF6"/>
    <w:rsid w:val="0069101B"/>
    <w:rsid w:val="00691B3C"/>
    <w:rsid w:val="006922F1"/>
    <w:rsid w:val="00693586"/>
    <w:rsid w:val="006938E3"/>
    <w:rsid w:val="00694176"/>
    <w:rsid w:val="006959A7"/>
    <w:rsid w:val="00695A9E"/>
    <w:rsid w:val="006966CA"/>
    <w:rsid w:val="006971A7"/>
    <w:rsid w:val="00697521"/>
    <w:rsid w:val="00697719"/>
    <w:rsid w:val="006A34B0"/>
    <w:rsid w:val="006A5141"/>
    <w:rsid w:val="006A586D"/>
    <w:rsid w:val="006A58E8"/>
    <w:rsid w:val="006A7136"/>
    <w:rsid w:val="006B28A1"/>
    <w:rsid w:val="006B3C17"/>
    <w:rsid w:val="006B5312"/>
    <w:rsid w:val="006B5D9E"/>
    <w:rsid w:val="006B5E44"/>
    <w:rsid w:val="006C0274"/>
    <w:rsid w:val="006C0A12"/>
    <w:rsid w:val="006C0AC4"/>
    <w:rsid w:val="006C1EF1"/>
    <w:rsid w:val="006C2F0D"/>
    <w:rsid w:val="006C4DAD"/>
    <w:rsid w:val="006C509B"/>
    <w:rsid w:val="006D0034"/>
    <w:rsid w:val="006D2FD9"/>
    <w:rsid w:val="006D3A56"/>
    <w:rsid w:val="006D4D36"/>
    <w:rsid w:val="006D51BA"/>
    <w:rsid w:val="006D5AD6"/>
    <w:rsid w:val="006D5FD9"/>
    <w:rsid w:val="006D67F3"/>
    <w:rsid w:val="006E0099"/>
    <w:rsid w:val="006E0B48"/>
    <w:rsid w:val="006E2697"/>
    <w:rsid w:val="006E2CD6"/>
    <w:rsid w:val="006E3D59"/>
    <w:rsid w:val="006E43B7"/>
    <w:rsid w:val="006E49C4"/>
    <w:rsid w:val="006E4E48"/>
    <w:rsid w:val="006E53E3"/>
    <w:rsid w:val="006F39F6"/>
    <w:rsid w:val="006F4396"/>
    <w:rsid w:val="006F444D"/>
    <w:rsid w:val="006F5ED2"/>
    <w:rsid w:val="00700179"/>
    <w:rsid w:val="007031BF"/>
    <w:rsid w:val="00705FC6"/>
    <w:rsid w:val="0070727A"/>
    <w:rsid w:val="007073A2"/>
    <w:rsid w:val="00707890"/>
    <w:rsid w:val="00707AF9"/>
    <w:rsid w:val="00712692"/>
    <w:rsid w:val="007130EF"/>
    <w:rsid w:val="00713435"/>
    <w:rsid w:val="0071657D"/>
    <w:rsid w:val="007174E6"/>
    <w:rsid w:val="00717E9E"/>
    <w:rsid w:val="00723EBF"/>
    <w:rsid w:val="00723F3E"/>
    <w:rsid w:val="00725553"/>
    <w:rsid w:val="0073084E"/>
    <w:rsid w:val="00730B57"/>
    <w:rsid w:val="007315CC"/>
    <w:rsid w:val="00732A61"/>
    <w:rsid w:val="00732D38"/>
    <w:rsid w:val="00734490"/>
    <w:rsid w:val="00734687"/>
    <w:rsid w:val="007352EC"/>
    <w:rsid w:val="00735440"/>
    <w:rsid w:val="0073747D"/>
    <w:rsid w:val="0074037E"/>
    <w:rsid w:val="007426F4"/>
    <w:rsid w:val="00742AA5"/>
    <w:rsid w:val="00743EF7"/>
    <w:rsid w:val="00743F53"/>
    <w:rsid w:val="007445ED"/>
    <w:rsid w:val="007449B2"/>
    <w:rsid w:val="00751EA7"/>
    <w:rsid w:val="007527AF"/>
    <w:rsid w:val="007541BE"/>
    <w:rsid w:val="00754906"/>
    <w:rsid w:val="00754A9A"/>
    <w:rsid w:val="00760536"/>
    <w:rsid w:val="0076067E"/>
    <w:rsid w:val="00761757"/>
    <w:rsid w:val="0076238D"/>
    <w:rsid w:val="00763E3D"/>
    <w:rsid w:val="007646A9"/>
    <w:rsid w:val="007646AE"/>
    <w:rsid w:val="00765105"/>
    <w:rsid w:val="007661B6"/>
    <w:rsid w:val="007666DA"/>
    <w:rsid w:val="00766A99"/>
    <w:rsid w:val="00766BE5"/>
    <w:rsid w:val="00766C1D"/>
    <w:rsid w:val="00770611"/>
    <w:rsid w:val="007712FD"/>
    <w:rsid w:val="0077168D"/>
    <w:rsid w:val="00772D51"/>
    <w:rsid w:val="00772FED"/>
    <w:rsid w:val="0077306F"/>
    <w:rsid w:val="00774E3A"/>
    <w:rsid w:val="00776986"/>
    <w:rsid w:val="00777933"/>
    <w:rsid w:val="00780918"/>
    <w:rsid w:val="0078191B"/>
    <w:rsid w:val="0078407B"/>
    <w:rsid w:val="007865A4"/>
    <w:rsid w:val="00787C6F"/>
    <w:rsid w:val="00790A4B"/>
    <w:rsid w:val="00790DF2"/>
    <w:rsid w:val="00790F3A"/>
    <w:rsid w:val="00791269"/>
    <w:rsid w:val="00792981"/>
    <w:rsid w:val="00792B07"/>
    <w:rsid w:val="007970CE"/>
    <w:rsid w:val="007A252F"/>
    <w:rsid w:val="007A2C17"/>
    <w:rsid w:val="007A3D34"/>
    <w:rsid w:val="007A40BB"/>
    <w:rsid w:val="007A601B"/>
    <w:rsid w:val="007A6659"/>
    <w:rsid w:val="007A7201"/>
    <w:rsid w:val="007A7360"/>
    <w:rsid w:val="007A73A4"/>
    <w:rsid w:val="007A73F5"/>
    <w:rsid w:val="007B1CB9"/>
    <w:rsid w:val="007B22F1"/>
    <w:rsid w:val="007B4619"/>
    <w:rsid w:val="007B55B8"/>
    <w:rsid w:val="007B57B1"/>
    <w:rsid w:val="007B73C3"/>
    <w:rsid w:val="007C066F"/>
    <w:rsid w:val="007C1347"/>
    <w:rsid w:val="007C1AEC"/>
    <w:rsid w:val="007C1F3E"/>
    <w:rsid w:val="007C2FF9"/>
    <w:rsid w:val="007C363C"/>
    <w:rsid w:val="007C3DD4"/>
    <w:rsid w:val="007C4A2C"/>
    <w:rsid w:val="007C55E5"/>
    <w:rsid w:val="007C5C62"/>
    <w:rsid w:val="007C7979"/>
    <w:rsid w:val="007D011F"/>
    <w:rsid w:val="007D0247"/>
    <w:rsid w:val="007D209A"/>
    <w:rsid w:val="007D399B"/>
    <w:rsid w:val="007D3CAC"/>
    <w:rsid w:val="007D5AD8"/>
    <w:rsid w:val="007E07F9"/>
    <w:rsid w:val="007E15AF"/>
    <w:rsid w:val="007E186C"/>
    <w:rsid w:val="007E5738"/>
    <w:rsid w:val="007E5D82"/>
    <w:rsid w:val="007E6863"/>
    <w:rsid w:val="007F496D"/>
    <w:rsid w:val="007F4E8D"/>
    <w:rsid w:val="007F65C0"/>
    <w:rsid w:val="0080270C"/>
    <w:rsid w:val="00803301"/>
    <w:rsid w:val="00803410"/>
    <w:rsid w:val="00803457"/>
    <w:rsid w:val="0080559D"/>
    <w:rsid w:val="00810B21"/>
    <w:rsid w:val="00811B90"/>
    <w:rsid w:val="00813142"/>
    <w:rsid w:val="00814927"/>
    <w:rsid w:val="00814BA0"/>
    <w:rsid w:val="00815290"/>
    <w:rsid w:val="00815577"/>
    <w:rsid w:val="0081663E"/>
    <w:rsid w:val="00816D2A"/>
    <w:rsid w:val="00816E6D"/>
    <w:rsid w:val="00817233"/>
    <w:rsid w:val="00817B9E"/>
    <w:rsid w:val="00820EC5"/>
    <w:rsid w:val="00820F86"/>
    <w:rsid w:val="0082177E"/>
    <w:rsid w:val="00823A25"/>
    <w:rsid w:val="00823EAA"/>
    <w:rsid w:val="00826051"/>
    <w:rsid w:val="00826243"/>
    <w:rsid w:val="00826743"/>
    <w:rsid w:val="0082711A"/>
    <w:rsid w:val="008312F7"/>
    <w:rsid w:val="00831796"/>
    <w:rsid w:val="00832645"/>
    <w:rsid w:val="008342A0"/>
    <w:rsid w:val="008347C4"/>
    <w:rsid w:val="00834AC8"/>
    <w:rsid w:val="00835285"/>
    <w:rsid w:val="00836382"/>
    <w:rsid w:val="00837422"/>
    <w:rsid w:val="00837E94"/>
    <w:rsid w:val="00837F00"/>
    <w:rsid w:val="00840030"/>
    <w:rsid w:val="00840DF7"/>
    <w:rsid w:val="00841202"/>
    <w:rsid w:val="00842201"/>
    <w:rsid w:val="0084224B"/>
    <w:rsid w:val="00842801"/>
    <w:rsid w:val="008430D5"/>
    <w:rsid w:val="00843150"/>
    <w:rsid w:val="00847068"/>
    <w:rsid w:val="00851A7F"/>
    <w:rsid w:val="00853CD0"/>
    <w:rsid w:val="0085428A"/>
    <w:rsid w:val="00856383"/>
    <w:rsid w:val="00864124"/>
    <w:rsid w:val="008653B2"/>
    <w:rsid w:val="00865E78"/>
    <w:rsid w:val="008662EB"/>
    <w:rsid w:val="00866905"/>
    <w:rsid w:val="0086708E"/>
    <w:rsid w:val="00867715"/>
    <w:rsid w:val="00873DA3"/>
    <w:rsid w:val="0087425D"/>
    <w:rsid w:val="008754DF"/>
    <w:rsid w:val="00876346"/>
    <w:rsid w:val="00876AF0"/>
    <w:rsid w:val="00877276"/>
    <w:rsid w:val="00880657"/>
    <w:rsid w:val="00881EB4"/>
    <w:rsid w:val="00881FC6"/>
    <w:rsid w:val="008846F5"/>
    <w:rsid w:val="0088566A"/>
    <w:rsid w:val="00893600"/>
    <w:rsid w:val="00895DFF"/>
    <w:rsid w:val="008A0637"/>
    <w:rsid w:val="008A0D5C"/>
    <w:rsid w:val="008A1417"/>
    <w:rsid w:val="008A1772"/>
    <w:rsid w:val="008A553F"/>
    <w:rsid w:val="008A7897"/>
    <w:rsid w:val="008B00CF"/>
    <w:rsid w:val="008B11D0"/>
    <w:rsid w:val="008B194F"/>
    <w:rsid w:val="008B30B4"/>
    <w:rsid w:val="008B66D7"/>
    <w:rsid w:val="008B6B57"/>
    <w:rsid w:val="008C0501"/>
    <w:rsid w:val="008C1C07"/>
    <w:rsid w:val="008C2972"/>
    <w:rsid w:val="008C2AF3"/>
    <w:rsid w:val="008C3176"/>
    <w:rsid w:val="008C43D7"/>
    <w:rsid w:val="008C495F"/>
    <w:rsid w:val="008C6C07"/>
    <w:rsid w:val="008C6C7E"/>
    <w:rsid w:val="008C767A"/>
    <w:rsid w:val="008D026C"/>
    <w:rsid w:val="008D02BA"/>
    <w:rsid w:val="008D1E5D"/>
    <w:rsid w:val="008D288C"/>
    <w:rsid w:val="008D2C73"/>
    <w:rsid w:val="008D3489"/>
    <w:rsid w:val="008D45B6"/>
    <w:rsid w:val="008E1FB9"/>
    <w:rsid w:val="008E327B"/>
    <w:rsid w:val="008E400A"/>
    <w:rsid w:val="008E4CD2"/>
    <w:rsid w:val="008E50A2"/>
    <w:rsid w:val="008E7092"/>
    <w:rsid w:val="008F0366"/>
    <w:rsid w:val="008F1FD3"/>
    <w:rsid w:val="008F2745"/>
    <w:rsid w:val="008F2826"/>
    <w:rsid w:val="008F392B"/>
    <w:rsid w:val="008F651F"/>
    <w:rsid w:val="0090167B"/>
    <w:rsid w:val="009019F0"/>
    <w:rsid w:val="00902F73"/>
    <w:rsid w:val="00904ABD"/>
    <w:rsid w:val="00904BB3"/>
    <w:rsid w:val="0090625E"/>
    <w:rsid w:val="00911CF9"/>
    <w:rsid w:val="00912DD5"/>
    <w:rsid w:val="009131F2"/>
    <w:rsid w:val="009140CB"/>
    <w:rsid w:val="00914283"/>
    <w:rsid w:val="00920BCA"/>
    <w:rsid w:val="00921717"/>
    <w:rsid w:val="00921E0E"/>
    <w:rsid w:val="0092200F"/>
    <w:rsid w:val="00924771"/>
    <w:rsid w:val="00924EBE"/>
    <w:rsid w:val="00925A0C"/>
    <w:rsid w:val="00926B89"/>
    <w:rsid w:val="009270ED"/>
    <w:rsid w:val="00930E99"/>
    <w:rsid w:val="0093214F"/>
    <w:rsid w:val="0093275B"/>
    <w:rsid w:val="0093349A"/>
    <w:rsid w:val="00933BB0"/>
    <w:rsid w:val="00937103"/>
    <w:rsid w:val="00937C00"/>
    <w:rsid w:val="00940436"/>
    <w:rsid w:val="00942347"/>
    <w:rsid w:val="00942C9C"/>
    <w:rsid w:val="00944DA3"/>
    <w:rsid w:val="0094570C"/>
    <w:rsid w:val="00945DE4"/>
    <w:rsid w:val="00945FF9"/>
    <w:rsid w:val="009479BA"/>
    <w:rsid w:val="0095200D"/>
    <w:rsid w:val="00955AB5"/>
    <w:rsid w:val="00955B1F"/>
    <w:rsid w:val="0095767E"/>
    <w:rsid w:val="00961492"/>
    <w:rsid w:val="00961ABC"/>
    <w:rsid w:val="00962123"/>
    <w:rsid w:val="009632EC"/>
    <w:rsid w:val="00964D97"/>
    <w:rsid w:val="00965DB7"/>
    <w:rsid w:val="0096663B"/>
    <w:rsid w:val="00966774"/>
    <w:rsid w:val="00970FCF"/>
    <w:rsid w:val="009715C2"/>
    <w:rsid w:val="009722C4"/>
    <w:rsid w:val="0097286E"/>
    <w:rsid w:val="009757C9"/>
    <w:rsid w:val="009758F0"/>
    <w:rsid w:val="00977F2D"/>
    <w:rsid w:val="00984D07"/>
    <w:rsid w:val="009855F0"/>
    <w:rsid w:val="009860CE"/>
    <w:rsid w:val="00987C17"/>
    <w:rsid w:val="00987E79"/>
    <w:rsid w:val="009900FA"/>
    <w:rsid w:val="00990A98"/>
    <w:rsid w:val="00993253"/>
    <w:rsid w:val="009936A5"/>
    <w:rsid w:val="009946A7"/>
    <w:rsid w:val="009956EB"/>
    <w:rsid w:val="009963D7"/>
    <w:rsid w:val="00996BBE"/>
    <w:rsid w:val="00997A4C"/>
    <w:rsid w:val="009A092E"/>
    <w:rsid w:val="009A0FB2"/>
    <w:rsid w:val="009A4872"/>
    <w:rsid w:val="009A4B84"/>
    <w:rsid w:val="009A5CCE"/>
    <w:rsid w:val="009A5E34"/>
    <w:rsid w:val="009B052D"/>
    <w:rsid w:val="009B3B26"/>
    <w:rsid w:val="009B57BC"/>
    <w:rsid w:val="009B6399"/>
    <w:rsid w:val="009B6495"/>
    <w:rsid w:val="009B65E6"/>
    <w:rsid w:val="009B745A"/>
    <w:rsid w:val="009B7504"/>
    <w:rsid w:val="009C00F6"/>
    <w:rsid w:val="009C272F"/>
    <w:rsid w:val="009C2849"/>
    <w:rsid w:val="009C33B8"/>
    <w:rsid w:val="009C3621"/>
    <w:rsid w:val="009C41A1"/>
    <w:rsid w:val="009C5F24"/>
    <w:rsid w:val="009C721E"/>
    <w:rsid w:val="009D0017"/>
    <w:rsid w:val="009D02A6"/>
    <w:rsid w:val="009D1B55"/>
    <w:rsid w:val="009D4E7D"/>
    <w:rsid w:val="009D68C6"/>
    <w:rsid w:val="009D697D"/>
    <w:rsid w:val="009D7C7B"/>
    <w:rsid w:val="009D7DA2"/>
    <w:rsid w:val="009E30C1"/>
    <w:rsid w:val="009E3E70"/>
    <w:rsid w:val="009E5974"/>
    <w:rsid w:val="009E68C1"/>
    <w:rsid w:val="009E7D59"/>
    <w:rsid w:val="009F01EB"/>
    <w:rsid w:val="009F16CA"/>
    <w:rsid w:val="009F3E92"/>
    <w:rsid w:val="009F4473"/>
    <w:rsid w:val="009F53EF"/>
    <w:rsid w:val="009F57D5"/>
    <w:rsid w:val="009F599F"/>
    <w:rsid w:val="009F61AD"/>
    <w:rsid w:val="009F6828"/>
    <w:rsid w:val="009F6B4C"/>
    <w:rsid w:val="00A033CB"/>
    <w:rsid w:val="00A04062"/>
    <w:rsid w:val="00A04EB6"/>
    <w:rsid w:val="00A07E11"/>
    <w:rsid w:val="00A101C3"/>
    <w:rsid w:val="00A11F53"/>
    <w:rsid w:val="00A12276"/>
    <w:rsid w:val="00A1377D"/>
    <w:rsid w:val="00A15297"/>
    <w:rsid w:val="00A16F64"/>
    <w:rsid w:val="00A177FE"/>
    <w:rsid w:val="00A2092B"/>
    <w:rsid w:val="00A216DD"/>
    <w:rsid w:val="00A22C4F"/>
    <w:rsid w:val="00A231E4"/>
    <w:rsid w:val="00A30485"/>
    <w:rsid w:val="00A3293A"/>
    <w:rsid w:val="00A32BA2"/>
    <w:rsid w:val="00A33076"/>
    <w:rsid w:val="00A3569A"/>
    <w:rsid w:val="00A36300"/>
    <w:rsid w:val="00A364F4"/>
    <w:rsid w:val="00A36B8F"/>
    <w:rsid w:val="00A408EA"/>
    <w:rsid w:val="00A41B7F"/>
    <w:rsid w:val="00A41F2A"/>
    <w:rsid w:val="00A42F40"/>
    <w:rsid w:val="00A44E0E"/>
    <w:rsid w:val="00A46695"/>
    <w:rsid w:val="00A47483"/>
    <w:rsid w:val="00A47EEC"/>
    <w:rsid w:val="00A5028D"/>
    <w:rsid w:val="00A5406F"/>
    <w:rsid w:val="00A54751"/>
    <w:rsid w:val="00A5671C"/>
    <w:rsid w:val="00A575D9"/>
    <w:rsid w:val="00A60D1C"/>
    <w:rsid w:val="00A62682"/>
    <w:rsid w:val="00A64AB7"/>
    <w:rsid w:val="00A65647"/>
    <w:rsid w:val="00A6600B"/>
    <w:rsid w:val="00A66169"/>
    <w:rsid w:val="00A661C6"/>
    <w:rsid w:val="00A70D17"/>
    <w:rsid w:val="00A71F3F"/>
    <w:rsid w:val="00A74D94"/>
    <w:rsid w:val="00A75275"/>
    <w:rsid w:val="00A7615D"/>
    <w:rsid w:val="00A77054"/>
    <w:rsid w:val="00A773A9"/>
    <w:rsid w:val="00A826EA"/>
    <w:rsid w:val="00A82C6C"/>
    <w:rsid w:val="00A836F5"/>
    <w:rsid w:val="00A85215"/>
    <w:rsid w:val="00A87C23"/>
    <w:rsid w:val="00A87C75"/>
    <w:rsid w:val="00A91650"/>
    <w:rsid w:val="00A91A77"/>
    <w:rsid w:val="00A91AB0"/>
    <w:rsid w:val="00A93532"/>
    <w:rsid w:val="00A946C2"/>
    <w:rsid w:val="00A948CD"/>
    <w:rsid w:val="00A96838"/>
    <w:rsid w:val="00A96CEB"/>
    <w:rsid w:val="00A96F07"/>
    <w:rsid w:val="00A979F2"/>
    <w:rsid w:val="00AA094E"/>
    <w:rsid w:val="00AA46DF"/>
    <w:rsid w:val="00AA4E5A"/>
    <w:rsid w:val="00AA7ECA"/>
    <w:rsid w:val="00AB1D96"/>
    <w:rsid w:val="00AB5622"/>
    <w:rsid w:val="00AC07CB"/>
    <w:rsid w:val="00AC2624"/>
    <w:rsid w:val="00AC3981"/>
    <w:rsid w:val="00AC62D5"/>
    <w:rsid w:val="00AC65F6"/>
    <w:rsid w:val="00AC7544"/>
    <w:rsid w:val="00AC769F"/>
    <w:rsid w:val="00AD0A6D"/>
    <w:rsid w:val="00AD0D49"/>
    <w:rsid w:val="00AD27F6"/>
    <w:rsid w:val="00AD3A5A"/>
    <w:rsid w:val="00AD4656"/>
    <w:rsid w:val="00AD47F8"/>
    <w:rsid w:val="00AD51D0"/>
    <w:rsid w:val="00AD5FCC"/>
    <w:rsid w:val="00AD62F1"/>
    <w:rsid w:val="00AE078B"/>
    <w:rsid w:val="00AE0D9D"/>
    <w:rsid w:val="00AE0E6E"/>
    <w:rsid w:val="00AE1E74"/>
    <w:rsid w:val="00AE2FDC"/>
    <w:rsid w:val="00AE70D1"/>
    <w:rsid w:val="00AF3924"/>
    <w:rsid w:val="00AF3A5D"/>
    <w:rsid w:val="00AF4EB2"/>
    <w:rsid w:val="00AF63D3"/>
    <w:rsid w:val="00B047EA"/>
    <w:rsid w:val="00B05A51"/>
    <w:rsid w:val="00B067AB"/>
    <w:rsid w:val="00B10948"/>
    <w:rsid w:val="00B10A09"/>
    <w:rsid w:val="00B1166E"/>
    <w:rsid w:val="00B120DE"/>
    <w:rsid w:val="00B12901"/>
    <w:rsid w:val="00B1558C"/>
    <w:rsid w:val="00B166F6"/>
    <w:rsid w:val="00B20438"/>
    <w:rsid w:val="00B20655"/>
    <w:rsid w:val="00B21F9B"/>
    <w:rsid w:val="00B2463C"/>
    <w:rsid w:val="00B2476F"/>
    <w:rsid w:val="00B24F7F"/>
    <w:rsid w:val="00B25493"/>
    <w:rsid w:val="00B264DA"/>
    <w:rsid w:val="00B271F7"/>
    <w:rsid w:val="00B2720F"/>
    <w:rsid w:val="00B301EE"/>
    <w:rsid w:val="00B3034F"/>
    <w:rsid w:val="00B3379C"/>
    <w:rsid w:val="00B33B96"/>
    <w:rsid w:val="00B345EA"/>
    <w:rsid w:val="00B35856"/>
    <w:rsid w:val="00B3598F"/>
    <w:rsid w:val="00B35D80"/>
    <w:rsid w:val="00B36580"/>
    <w:rsid w:val="00B375F3"/>
    <w:rsid w:val="00B3770C"/>
    <w:rsid w:val="00B41695"/>
    <w:rsid w:val="00B42670"/>
    <w:rsid w:val="00B433DF"/>
    <w:rsid w:val="00B43887"/>
    <w:rsid w:val="00B45238"/>
    <w:rsid w:val="00B47F7E"/>
    <w:rsid w:val="00B51313"/>
    <w:rsid w:val="00B51FF2"/>
    <w:rsid w:val="00B52069"/>
    <w:rsid w:val="00B52B6B"/>
    <w:rsid w:val="00B53B11"/>
    <w:rsid w:val="00B54AFC"/>
    <w:rsid w:val="00B55F14"/>
    <w:rsid w:val="00B55FCD"/>
    <w:rsid w:val="00B57896"/>
    <w:rsid w:val="00B60AEA"/>
    <w:rsid w:val="00B61720"/>
    <w:rsid w:val="00B63F9C"/>
    <w:rsid w:val="00B643A0"/>
    <w:rsid w:val="00B67457"/>
    <w:rsid w:val="00B67482"/>
    <w:rsid w:val="00B67970"/>
    <w:rsid w:val="00B719AD"/>
    <w:rsid w:val="00B7292B"/>
    <w:rsid w:val="00B75939"/>
    <w:rsid w:val="00B769F4"/>
    <w:rsid w:val="00B77055"/>
    <w:rsid w:val="00B80731"/>
    <w:rsid w:val="00B81136"/>
    <w:rsid w:val="00B84DDE"/>
    <w:rsid w:val="00B91ADD"/>
    <w:rsid w:val="00B91F0A"/>
    <w:rsid w:val="00B920B6"/>
    <w:rsid w:val="00B92179"/>
    <w:rsid w:val="00B94072"/>
    <w:rsid w:val="00B9739E"/>
    <w:rsid w:val="00BA070A"/>
    <w:rsid w:val="00BA09A7"/>
    <w:rsid w:val="00BA360E"/>
    <w:rsid w:val="00BA465B"/>
    <w:rsid w:val="00BA479D"/>
    <w:rsid w:val="00BA55A5"/>
    <w:rsid w:val="00BA5ED0"/>
    <w:rsid w:val="00BA6132"/>
    <w:rsid w:val="00BA720C"/>
    <w:rsid w:val="00BA7543"/>
    <w:rsid w:val="00BB076E"/>
    <w:rsid w:val="00BB11B3"/>
    <w:rsid w:val="00BB1470"/>
    <w:rsid w:val="00BB30EF"/>
    <w:rsid w:val="00BB3D21"/>
    <w:rsid w:val="00BB4413"/>
    <w:rsid w:val="00BB53D3"/>
    <w:rsid w:val="00BB7F5E"/>
    <w:rsid w:val="00BC0537"/>
    <w:rsid w:val="00BC09FD"/>
    <w:rsid w:val="00BC24D3"/>
    <w:rsid w:val="00BC3CF7"/>
    <w:rsid w:val="00BD0B3D"/>
    <w:rsid w:val="00BD2F4E"/>
    <w:rsid w:val="00BD40F2"/>
    <w:rsid w:val="00BD6049"/>
    <w:rsid w:val="00BD6396"/>
    <w:rsid w:val="00BD7E88"/>
    <w:rsid w:val="00BE0431"/>
    <w:rsid w:val="00BE154B"/>
    <w:rsid w:val="00BE1802"/>
    <w:rsid w:val="00BE2CE8"/>
    <w:rsid w:val="00BF0708"/>
    <w:rsid w:val="00BF0F3C"/>
    <w:rsid w:val="00BF19AF"/>
    <w:rsid w:val="00BF2D7A"/>
    <w:rsid w:val="00BF56C2"/>
    <w:rsid w:val="00BF5C4F"/>
    <w:rsid w:val="00BF6A67"/>
    <w:rsid w:val="00C00108"/>
    <w:rsid w:val="00C019E0"/>
    <w:rsid w:val="00C02A5E"/>
    <w:rsid w:val="00C04DCA"/>
    <w:rsid w:val="00C06A50"/>
    <w:rsid w:val="00C07AB5"/>
    <w:rsid w:val="00C07C92"/>
    <w:rsid w:val="00C15A4B"/>
    <w:rsid w:val="00C164E6"/>
    <w:rsid w:val="00C16E4C"/>
    <w:rsid w:val="00C20952"/>
    <w:rsid w:val="00C210C7"/>
    <w:rsid w:val="00C22611"/>
    <w:rsid w:val="00C22DE5"/>
    <w:rsid w:val="00C24025"/>
    <w:rsid w:val="00C275DD"/>
    <w:rsid w:val="00C27862"/>
    <w:rsid w:val="00C3046A"/>
    <w:rsid w:val="00C30826"/>
    <w:rsid w:val="00C30DA1"/>
    <w:rsid w:val="00C3193F"/>
    <w:rsid w:val="00C31A39"/>
    <w:rsid w:val="00C32660"/>
    <w:rsid w:val="00C32B14"/>
    <w:rsid w:val="00C34582"/>
    <w:rsid w:val="00C3481F"/>
    <w:rsid w:val="00C34972"/>
    <w:rsid w:val="00C3647D"/>
    <w:rsid w:val="00C36B5F"/>
    <w:rsid w:val="00C3729B"/>
    <w:rsid w:val="00C37321"/>
    <w:rsid w:val="00C37BBF"/>
    <w:rsid w:val="00C410AF"/>
    <w:rsid w:val="00C416E1"/>
    <w:rsid w:val="00C42252"/>
    <w:rsid w:val="00C42E24"/>
    <w:rsid w:val="00C46092"/>
    <w:rsid w:val="00C46600"/>
    <w:rsid w:val="00C50599"/>
    <w:rsid w:val="00C50789"/>
    <w:rsid w:val="00C51A1A"/>
    <w:rsid w:val="00C5349B"/>
    <w:rsid w:val="00C53D8E"/>
    <w:rsid w:val="00C541DB"/>
    <w:rsid w:val="00C5435D"/>
    <w:rsid w:val="00C554F8"/>
    <w:rsid w:val="00C5632C"/>
    <w:rsid w:val="00C56DAD"/>
    <w:rsid w:val="00C61C6E"/>
    <w:rsid w:val="00C62AB8"/>
    <w:rsid w:val="00C635BF"/>
    <w:rsid w:val="00C64FEC"/>
    <w:rsid w:val="00C6545B"/>
    <w:rsid w:val="00C672D9"/>
    <w:rsid w:val="00C675F5"/>
    <w:rsid w:val="00C67A25"/>
    <w:rsid w:val="00C7350C"/>
    <w:rsid w:val="00C73793"/>
    <w:rsid w:val="00C75BCC"/>
    <w:rsid w:val="00C76187"/>
    <w:rsid w:val="00C76A49"/>
    <w:rsid w:val="00C775FA"/>
    <w:rsid w:val="00C80995"/>
    <w:rsid w:val="00C811B9"/>
    <w:rsid w:val="00C814E5"/>
    <w:rsid w:val="00C8264A"/>
    <w:rsid w:val="00C82879"/>
    <w:rsid w:val="00C8344F"/>
    <w:rsid w:val="00C84418"/>
    <w:rsid w:val="00C84506"/>
    <w:rsid w:val="00C85721"/>
    <w:rsid w:val="00C85A49"/>
    <w:rsid w:val="00C90C30"/>
    <w:rsid w:val="00C90E29"/>
    <w:rsid w:val="00C913ED"/>
    <w:rsid w:val="00C91473"/>
    <w:rsid w:val="00C9181C"/>
    <w:rsid w:val="00C91BEB"/>
    <w:rsid w:val="00C92276"/>
    <w:rsid w:val="00C9545E"/>
    <w:rsid w:val="00C95C1F"/>
    <w:rsid w:val="00C96CAF"/>
    <w:rsid w:val="00C96E7A"/>
    <w:rsid w:val="00C9755B"/>
    <w:rsid w:val="00C9772D"/>
    <w:rsid w:val="00C978A1"/>
    <w:rsid w:val="00CA1E1E"/>
    <w:rsid w:val="00CA2467"/>
    <w:rsid w:val="00CA254F"/>
    <w:rsid w:val="00CB393E"/>
    <w:rsid w:val="00CB4578"/>
    <w:rsid w:val="00CB5B56"/>
    <w:rsid w:val="00CB5F6E"/>
    <w:rsid w:val="00CB7183"/>
    <w:rsid w:val="00CC0C5B"/>
    <w:rsid w:val="00CC11DD"/>
    <w:rsid w:val="00CC173C"/>
    <w:rsid w:val="00CC1B61"/>
    <w:rsid w:val="00CC5D43"/>
    <w:rsid w:val="00CC648E"/>
    <w:rsid w:val="00CC6669"/>
    <w:rsid w:val="00CC73EA"/>
    <w:rsid w:val="00CD2EC6"/>
    <w:rsid w:val="00CD424B"/>
    <w:rsid w:val="00CD6B1D"/>
    <w:rsid w:val="00CD7E8B"/>
    <w:rsid w:val="00CE132B"/>
    <w:rsid w:val="00CE627E"/>
    <w:rsid w:val="00CE6ECC"/>
    <w:rsid w:val="00CF14A2"/>
    <w:rsid w:val="00CF1E07"/>
    <w:rsid w:val="00CF29EC"/>
    <w:rsid w:val="00CF5196"/>
    <w:rsid w:val="00CF5A7B"/>
    <w:rsid w:val="00CF7F1D"/>
    <w:rsid w:val="00CF7F3C"/>
    <w:rsid w:val="00D03BE9"/>
    <w:rsid w:val="00D03D12"/>
    <w:rsid w:val="00D03EF0"/>
    <w:rsid w:val="00D06034"/>
    <w:rsid w:val="00D066FB"/>
    <w:rsid w:val="00D07B30"/>
    <w:rsid w:val="00D07E09"/>
    <w:rsid w:val="00D12CF7"/>
    <w:rsid w:val="00D12F02"/>
    <w:rsid w:val="00D141BF"/>
    <w:rsid w:val="00D147BE"/>
    <w:rsid w:val="00D151AD"/>
    <w:rsid w:val="00D15A99"/>
    <w:rsid w:val="00D16DCC"/>
    <w:rsid w:val="00D26AD3"/>
    <w:rsid w:val="00D30AAC"/>
    <w:rsid w:val="00D30B71"/>
    <w:rsid w:val="00D33794"/>
    <w:rsid w:val="00D34C17"/>
    <w:rsid w:val="00D35923"/>
    <w:rsid w:val="00D36FF2"/>
    <w:rsid w:val="00D37759"/>
    <w:rsid w:val="00D40809"/>
    <w:rsid w:val="00D417B4"/>
    <w:rsid w:val="00D41B75"/>
    <w:rsid w:val="00D41C7A"/>
    <w:rsid w:val="00D428C1"/>
    <w:rsid w:val="00D42C0B"/>
    <w:rsid w:val="00D4358C"/>
    <w:rsid w:val="00D44F13"/>
    <w:rsid w:val="00D46042"/>
    <w:rsid w:val="00D467D5"/>
    <w:rsid w:val="00D467F9"/>
    <w:rsid w:val="00D50B85"/>
    <w:rsid w:val="00D50E6A"/>
    <w:rsid w:val="00D51A87"/>
    <w:rsid w:val="00D522F3"/>
    <w:rsid w:val="00D52B09"/>
    <w:rsid w:val="00D54390"/>
    <w:rsid w:val="00D54475"/>
    <w:rsid w:val="00D552DE"/>
    <w:rsid w:val="00D56155"/>
    <w:rsid w:val="00D57379"/>
    <w:rsid w:val="00D573C0"/>
    <w:rsid w:val="00D6340F"/>
    <w:rsid w:val="00D6354B"/>
    <w:rsid w:val="00D675D2"/>
    <w:rsid w:val="00D6760F"/>
    <w:rsid w:val="00D70799"/>
    <w:rsid w:val="00D719CB"/>
    <w:rsid w:val="00D71CF5"/>
    <w:rsid w:val="00D72BC5"/>
    <w:rsid w:val="00D739FE"/>
    <w:rsid w:val="00D747B5"/>
    <w:rsid w:val="00D81E79"/>
    <w:rsid w:val="00D82C14"/>
    <w:rsid w:val="00D84223"/>
    <w:rsid w:val="00D8438A"/>
    <w:rsid w:val="00D85592"/>
    <w:rsid w:val="00D87D34"/>
    <w:rsid w:val="00D90244"/>
    <w:rsid w:val="00D90ACA"/>
    <w:rsid w:val="00D92755"/>
    <w:rsid w:val="00D93139"/>
    <w:rsid w:val="00D93748"/>
    <w:rsid w:val="00D937D9"/>
    <w:rsid w:val="00D95CE4"/>
    <w:rsid w:val="00D978D6"/>
    <w:rsid w:val="00DA02DD"/>
    <w:rsid w:val="00DA0571"/>
    <w:rsid w:val="00DA0A80"/>
    <w:rsid w:val="00DA32E8"/>
    <w:rsid w:val="00DA3C55"/>
    <w:rsid w:val="00DA64F7"/>
    <w:rsid w:val="00DA66F1"/>
    <w:rsid w:val="00DA7649"/>
    <w:rsid w:val="00DA799E"/>
    <w:rsid w:val="00DB2549"/>
    <w:rsid w:val="00DB3F4F"/>
    <w:rsid w:val="00DB62D8"/>
    <w:rsid w:val="00DB7536"/>
    <w:rsid w:val="00DC0038"/>
    <w:rsid w:val="00DC1688"/>
    <w:rsid w:val="00DC1D84"/>
    <w:rsid w:val="00DC274B"/>
    <w:rsid w:val="00DC2B2F"/>
    <w:rsid w:val="00DC3971"/>
    <w:rsid w:val="00DC3AB2"/>
    <w:rsid w:val="00DC5F94"/>
    <w:rsid w:val="00DC61A0"/>
    <w:rsid w:val="00DC6361"/>
    <w:rsid w:val="00DD0462"/>
    <w:rsid w:val="00DD1756"/>
    <w:rsid w:val="00DD3F15"/>
    <w:rsid w:val="00DD4246"/>
    <w:rsid w:val="00DD45B5"/>
    <w:rsid w:val="00DD48A7"/>
    <w:rsid w:val="00DD4A74"/>
    <w:rsid w:val="00DD4F0E"/>
    <w:rsid w:val="00DD5643"/>
    <w:rsid w:val="00DD682D"/>
    <w:rsid w:val="00DD77E1"/>
    <w:rsid w:val="00DE15DC"/>
    <w:rsid w:val="00DE1F5F"/>
    <w:rsid w:val="00DE2034"/>
    <w:rsid w:val="00DE40DC"/>
    <w:rsid w:val="00DE6073"/>
    <w:rsid w:val="00DE6C48"/>
    <w:rsid w:val="00DF2FCA"/>
    <w:rsid w:val="00DF3631"/>
    <w:rsid w:val="00DF3B9D"/>
    <w:rsid w:val="00DF54A6"/>
    <w:rsid w:val="00DF5C6A"/>
    <w:rsid w:val="00DF5C7C"/>
    <w:rsid w:val="00DF5FBB"/>
    <w:rsid w:val="00DF62FB"/>
    <w:rsid w:val="00DF69EB"/>
    <w:rsid w:val="00E00D4C"/>
    <w:rsid w:val="00E0326A"/>
    <w:rsid w:val="00E03DC7"/>
    <w:rsid w:val="00E04CB5"/>
    <w:rsid w:val="00E057E6"/>
    <w:rsid w:val="00E075E1"/>
    <w:rsid w:val="00E07CCE"/>
    <w:rsid w:val="00E10469"/>
    <w:rsid w:val="00E12105"/>
    <w:rsid w:val="00E125B9"/>
    <w:rsid w:val="00E13359"/>
    <w:rsid w:val="00E151C4"/>
    <w:rsid w:val="00E20B7D"/>
    <w:rsid w:val="00E2154B"/>
    <w:rsid w:val="00E231AB"/>
    <w:rsid w:val="00E2349E"/>
    <w:rsid w:val="00E238C9"/>
    <w:rsid w:val="00E23AF3"/>
    <w:rsid w:val="00E241BE"/>
    <w:rsid w:val="00E249A7"/>
    <w:rsid w:val="00E25480"/>
    <w:rsid w:val="00E32B30"/>
    <w:rsid w:val="00E34B74"/>
    <w:rsid w:val="00E364C2"/>
    <w:rsid w:val="00E36B41"/>
    <w:rsid w:val="00E437B0"/>
    <w:rsid w:val="00E43820"/>
    <w:rsid w:val="00E44502"/>
    <w:rsid w:val="00E458D2"/>
    <w:rsid w:val="00E47733"/>
    <w:rsid w:val="00E47C6E"/>
    <w:rsid w:val="00E50250"/>
    <w:rsid w:val="00E51978"/>
    <w:rsid w:val="00E51BFB"/>
    <w:rsid w:val="00E51ED2"/>
    <w:rsid w:val="00E5263C"/>
    <w:rsid w:val="00E529C0"/>
    <w:rsid w:val="00E52FE8"/>
    <w:rsid w:val="00E530CC"/>
    <w:rsid w:val="00E540B9"/>
    <w:rsid w:val="00E5739B"/>
    <w:rsid w:val="00E60479"/>
    <w:rsid w:val="00E60B09"/>
    <w:rsid w:val="00E60D05"/>
    <w:rsid w:val="00E60FDD"/>
    <w:rsid w:val="00E611A5"/>
    <w:rsid w:val="00E61316"/>
    <w:rsid w:val="00E63617"/>
    <w:rsid w:val="00E64FC1"/>
    <w:rsid w:val="00E65CEA"/>
    <w:rsid w:val="00E663EE"/>
    <w:rsid w:val="00E7007A"/>
    <w:rsid w:val="00E7127B"/>
    <w:rsid w:val="00E718CB"/>
    <w:rsid w:val="00E72B17"/>
    <w:rsid w:val="00E759CD"/>
    <w:rsid w:val="00E76CF1"/>
    <w:rsid w:val="00E77127"/>
    <w:rsid w:val="00E77A14"/>
    <w:rsid w:val="00E80C00"/>
    <w:rsid w:val="00E81E70"/>
    <w:rsid w:val="00E8213A"/>
    <w:rsid w:val="00E822FB"/>
    <w:rsid w:val="00E834F2"/>
    <w:rsid w:val="00E839BF"/>
    <w:rsid w:val="00E847FC"/>
    <w:rsid w:val="00E865AE"/>
    <w:rsid w:val="00E86B77"/>
    <w:rsid w:val="00E906AE"/>
    <w:rsid w:val="00E91492"/>
    <w:rsid w:val="00E922ED"/>
    <w:rsid w:val="00E93216"/>
    <w:rsid w:val="00E94B86"/>
    <w:rsid w:val="00E94D6A"/>
    <w:rsid w:val="00E96492"/>
    <w:rsid w:val="00E966FB"/>
    <w:rsid w:val="00E9689B"/>
    <w:rsid w:val="00EA0005"/>
    <w:rsid w:val="00EA030D"/>
    <w:rsid w:val="00EA03FE"/>
    <w:rsid w:val="00EA042F"/>
    <w:rsid w:val="00EA0B40"/>
    <w:rsid w:val="00EA15EC"/>
    <w:rsid w:val="00EA1FD5"/>
    <w:rsid w:val="00EA24DA"/>
    <w:rsid w:val="00EA252C"/>
    <w:rsid w:val="00EA3513"/>
    <w:rsid w:val="00EA38DD"/>
    <w:rsid w:val="00EA5EBC"/>
    <w:rsid w:val="00EA6587"/>
    <w:rsid w:val="00EA6DE2"/>
    <w:rsid w:val="00EA756C"/>
    <w:rsid w:val="00EB2657"/>
    <w:rsid w:val="00EB2C1F"/>
    <w:rsid w:val="00EB604F"/>
    <w:rsid w:val="00EB6597"/>
    <w:rsid w:val="00EC12A4"/>
    <w:rsid w:val="00EC38F8"/>
    <w:rsid w:val="00EC3B3F"/>
    <w:rsid w:val="00EC46C9"/>
    <w:rsid w:val="00EC63E8"/>
    <w:rsid w:val="00EC77A2"/>
    <w:rsid w:val="00ED291E"/>
    <w:rsid w:val="00ED6068"/>
    <w:rsid w:val="00ED6A76"/>
    <w:rsid w:val="00ED72C3"/>
    <w:rsid w:val="00EE038E"/>
    <w:rsid w:val="00EE1513"/>
    <w:rsid w:val="00EE17C5"/>
    <w:rsid w:val="00EE1F5F"/>
    <w:rsid w:val="00EE270E"/>
    <w:rsid w:val="00EE4212"/>
    <w:rsid w:val="00EE59F1"/>
    <w:rsid w:val="00EE7B7D"/>
    <w:rsid w:val="00EE7FCC"/>
    <w:rsid w:val="00EF0BF8"/>
    <w:rsid w:val="00EF351F"/>
    <w:rsid w:val="00EF35F6"/>
    <w:rsid w:val="00EF3813"/>
    <w:rsid w:val="00EF3DFA"/>
    <w:rsid w:val="00EF775A"/>
    <w:rsid w:val="00F01042"/>
    <w:rsid w:val="00F02AE1"/>
    <w:rsid w:val="00F043B2"/>
    <w:rsid w:val="00F043DD"/>
    <w:rsid w:val="00F05262"/>
    <w:rsid w:val="00F05E44"/>
    <w:rsid w:val="00F06004"/>
    <w:rsid w:val="00F0678B"/>
    <w:rsid w:val="00F07783"/>
    <w:rsid w:val="00F0786F"/>
    <w:rsid w:val="00F101E2"/>
    <w:rsid w:val="00F1130A"/>
    <w:rsid w:val="00F1145A"/>
    <w:rsid w:val="00F11618"/>
    <w:rsid w:val="00F11B09"/>
    <w:rsid w:val="00F11EB2"/>
    <w:rsid w:val="00F125F3"/>
    <w:rsid w:val="00F12ABA"/>
    <w:rsid w:val="00F14ED6"/>
    <w:rsid w:val="00F162CB"/>
    <w:rsid w:val="00F16444"/>
    <w:rsid w:val="00F2004E"/>
    <w:rsid w:val="00F22AA7"/>
    <w:rsid w:val="00F239D6"/>
    <w:rsid w:val="00F25A01"/>
    <w:rsid w:val="00F26DFB"/>
    <w:rsid w:val="00F271DF"/>
    <w:rsid w:val="00F27610"/>
    <w:rsid w:val="00F30109"/>
    <w:rsid w:val="00F30406"/>
    <w:rsid w:val="00F30C9A"/>
    <w:rsid w:val="00F30E2A"/>
    <w:rsid w:val="00F35887"/>
    <w:rsid w:val="00F408F2"/>
    <w:rsid w:val="00F40B1B"/>
    <w:rsid w:val="00F4440E"/>
    <w:rsid w:val="00F45541"/>
    <w:rsid w:val="00F45ABB"/>
    <w:rsid w:val="00F45B50"/>
    <w:rsid w:val="00F466DD"/>
    <w:rsid w:val="00F52401"/>
    <w:rsid w:val="00F52724"/>
    <w:rsid w:val="00F529AA"/>
    <w:rsid w:val="00F52F06"/>
    <w:rsid w:val="00F534B9"/>
    <w:rsid w:val="00F535C7"/>
    <w:rsid w:val="00F55316"/>
    <w:rsid w:val="00F55EB6"/>
    <w:rsid w:val="00F573FB"/>
    <w:rsid w:val="00F57AF9"/>
    <w:rsid w:val="00F60659"/>
    <w:rsid w:val="00F60D13"/>
    <w:rsid w:val="00F63205"/>
    <w:rsid w:val="00F63BBE"/>
    <w:rsid w:val="00F64247"/>
    <w:rsid w:val="00F64313"/>
    <w:rsid w:val="00F64395"/>
    <w:rsid w:val="00F64AC3"/>
    <w:rsid w:val="00F64DE2"/>
    <w:rsid w:val="00F64F5A"/>
    <w:rsid w:val="00F66A6B"/>
    <w:rsid w:val="00F73302"/>
    <w:rsid w:val="00F738EB"/>
    <w:rsid w:val="00F73906"/>
    <w:rsid w:val="00F73EEA"/>
    <w:rsid w:val="00F74027"/>
    <w:rsid w:val="00F7581D"/>
    <w:rsid w:val="00F75A1D"/>
    <w:rsid w:val="00F7655D"/>
    <w:rsid w:val="00F77430"/>
    <w:rsid w:val="00F8576B"/>
    <w:rsid w:val="00F85DDA"/>
    <w:rsid w:val="00F8632B"/>
    <w:rsid w:val="00F8659D"/>
    <w:rsid w:val="00F8759E"/>
    <w:rsid w:val="00F87C86"/>
    <w:rsid w:val="00F87E2E"/>
    <w:rsid w:val="00F90871"/>
    <w:rsid w:val="00F91577"/>
    <w:rsid w:val="00F920C8"/>
    <w:rsid w:val="00F92190"/>
    <w:rsid w:val="00F94B53"/>
    <w:rsid w:val="00F96C1E"/>
    <w:rsid w:val="00FA10B7"/>
    <w:rsid w:val="00FA3A11"/>
    <w:rsid w:val="00FA3E74"/>
    <w:rsid w:val="00FA54E7"/>
    <w:rsid w:val="00FB00FC"/>
    <w:rsid w:val="00FB1240"/>
    <w:rsid w:val="00FB23A2"/>
    <w:rsid w:val="00FB2BE1"/>
    <w:rsid w:val="00FB3EA5"/>
    <w:rsid w:val="00FB43FE"/>
    <w:rsid w:val="00FB440C"/>
    <w:rsid w:val="00FB4788"/>
    <w:rsid w:val="00FC00FE"/>
    <w:rsid w:val="00FC510E"/>
    <w:rsid w:val="00FC558B"/>
    <w:rsid w:val="00FC5D15"/>
    <w:rsid w:val="00FC72A0"/>
    <w:rsid w:val="00FC7AC3"/>
    <w:rsid w:val="00FD254E"/>
    <w:rsid w:val="00FD640E"/>
    <w:rsid w:val="00FD6C14"/>
    <w:rsid w:val="00FD70CB"/>
    <w:rsid w:val="00FD71CA"/>
    <w:rsid w:val="00FD7A7F"/>
    <w:rsid w:val="00FE0555"/>
    <w:rsid w:val="00FE09E9"/>
    <w:rsid w:val="00FE2880"/>
    <w:rsid w:val="00FE416F"/>
    <w:rsid w:val="00FE53C5"/>
    <w:rsid w:val="00FE6788"/>
    <w:rsid w:val="00FE6D33"/>
    <w:rsid w:val="00FF13B6"/>
    <w:rsid w:val="00FF1C8E"/>
    <w:rsid w:val="00FF1D32"/>
    <w:rsid w:val="00FF2556"/>
    <w:rsid w:val="00FF3372"/>
    <w:rsid w:val="00FF4D6E"/>
    <w:rsid w:val="00FF5267"/>
    <w:rsid w:val="00FF5288"/>
    <w:rsid w:val="00FF5997"/>
    <w:rsid w:val="00FF6023"/>
    <w:rsid w:val="00FF688D"/>
    <w:rsid w:val="00FF763B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BF4881"/>
  <w15:docId w15:val="{7C567EA6-628D-497B-B4FC-66824ABF3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5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66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E64BC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753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55FC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Россия"/>
    <w:basedOn w:val="a"/>
    <w:link w:val="Char"/>
    <w:qFormat/>
    <w:rsid w:val="00B55FCD"/>
    <w:pPr>
      <w:spacing w:after="160" w:line="259" w:lineRule="auto"/>
    </w:pPr>
    <w:rPr>
      <w:rFonts w:eastAsiaTheme="minorHAnsi"/>
      <w:sz w:val="28"/>
      <w:szCs w:val="22"/>
      <w:lang w:eastAsia="en-US"/>
    </w:rPr>
  </w:style>
  <w:style w:type="character" w:customStyle="1" w:styleId="Char">
    <w:name w:val="Россия Char"/>
    <w:basedOn w:val="a0"/>
    <w:link w:val="a3"/>
    <w:rsid w:val="00B55FCD"/>
    <w:rPr>
      <w:rFonts w:ascii="Times New Roman" w:hAnsi="Times New Roman" w:cs="Times New Roman"/>
      <w:sz w:val="28"/>
    </w:rPr>
  </w:style>
  <w:style w:type="paragraph" w:styleId="a4">
    <w:name w:val="List Paragraph"/>
    <w:basedOn w:val="a"/>
    <w:link w:val="a5"/>
    <w:uiPriority w:val="34"/>
    <w:qFormat/>
    <w:rsid w:val="009860CE"/>
    <w:pPr>
      <w:ind w:left="720"/>
      <w:contextualSpacing/>
    </w:pPr>
  </w:style>
  <w:style w:type="character" w:customStyle="1" w:styleId="ConsPlusNormal0">
    <w:name w:val="ConsPlusNormal Знак"/>
    <w:basedOn w:val="a0"/>
    <w:link w:val="ConsPlusNormal"/>
    <w:locked/>
    <w:rsid w:val="00743F53"/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rsid w:val="00926B89"/>
    <w:pPr>
      <w:overflowPunct w:val="0"/>
      <w:autoSpaceDE w:val="0"/>
      <w:spacing w:after="120" w:line="480" w:lineRule="auto"/>
    </w:pPr>
    <w:rPr>
      <w:rFonts w:ascii="Georgia" w:hAnsi="Georgia"/>
      <w:b/>
      <w:sz w:val="24"/>
      <w:szCs w:val="24"/>
      <w:lang w:eastAsia="ar-SA"/>
    </w:rPr>
  </w:style>
  <w:style w:type="character" w:customStyle="1" w:styleId="22">
    <w:name w:val="Основной текст 2 Знак"/>
    <w:basedOn w:val="a0"/>
    <w:link w:val="21"/>
    <w:rsid w:val="00926B89"/>
    <w:rPr>
      <w:rFonts w:ascii="Georgia" w:eastAsia="Times New Roman" w:hAnsi="Georgia" w:cs="Times New Roman"/>
      <w:b/>
      <w:sz w:val="24"/>
      <w:szCs w:val="24"/>
      <w:lang w:eastAsia="ar-SA"/>
    </w:rPr>
  </w:style>
  <w:style w:type="paragraph" w:customStyle="1" w:styleId="11">
    <w:name w:val="Обычный1"/>
    <w:rsid w:val="005E5F2C"/>
    <w:pPr>
      <w:widowControl w:val="0"/>
      <w:spacing w:before="440" w:after="0" w:line="300" w:lineRule="auto"/>
      <w:ind w:firstLine="70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a5">
    <w:name w:val="Абзац списка Знак"/>
    <w:link w:val="a4"/>
    <w:uiPriority w:val="34"/>
    <w:locked/>
    <w:rsid w:val="003F739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39"/>
    <w:rsid w:val="00F643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B73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73C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E64B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9">
    <w:name w:val="Normal (Web)"/>
    <w:basedOn w:val="a"/>
    <w:uiPriority w:val="99"/>
    <w:rsid w:val="005E64BC"/>
    <w:pPr>
      <w:spacing w:before="100" w:beforeAutospacing="1" w:after="100" w:afterAutospacing="1"/>
    </w:pPr>
    <w:rPr>
      <w:color w:val="000000"/>
      <w:sz w:val="15"/>
      <w:szCs w:val="15"/>
    </w:rPr>
  </w:style>
  <w:style w:type="paragraph" w:customStyle="1" w:styleId="12">
    <w:name w:val="Абзац списка1"/>
    <w:basedOn w:val="a"/>
    <w:link w:val="ListParagraphChar"/>
    <w:rsid w:val="00921717"/>
    <w:pPr>
      <w:spacing w:before="40" w:after="40" w:line="360" w:lineRule="auto"/>
      <w:ind w:left="720" w:firstLine="709"/>
      <w:contextualSpacing/>
      <w:jc w:val="both"/>
    </w:pPr>
    <w:rPr>
      <w:rFonts w:eastAsia="Calibri"/>
      <w:kern w:val="24"/>
      <w:sz w:val="24"/>
    </w:rPr>
  </w:style>
  <w:style w:type="character" w:customStyle="1" w:styleId="ListParagraphChar">
    <w:name w:val="List Paragraph Char"/>
    <w:link w:val="12"/>
    <w:locked/>
    <w:rsid w:val="00921717"/>
    <w:rPr>
      <w:rFonts w:ascii="Times New Roman" w:eastAsia="Calibri" w:hAnsi="Times New Roman" w:cs="Times New Roman"/>
      <w:kern w:val="24"/>
      <w:sz w:val="24"/>
      <w:szCs w:val="20"/>
    </w:rPr>
  </w:style>
  <w:style w:type="paragraph" w:styleId="aa">
    <w:name w:val="No Spacing"/>
    <w:link w:val="ab"/>
    <w:uiPriority w:val="1"/>
    <w:qFormat/>
    <w:rsid w:val="00E458D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rsid w:val="00E458D2"/>
    <w:rPr>
      <w:rFonts w:ascii="Calibri" w:eastAsia="Calibri" w:hAnsi="Calibri" w:cs="Times New Roman"/>
    </w:rPr>
  </w:style>
  <w:style w:type="paragraph" w:styleId="ac">
    <w:name w:val="header"/>
    <w:basedOn w:val="a"/>
    <w:link w:val="ad"/>
    <w:uiPriority w:val="99"/>
    <w:unhideWhenUsed/>
    <w:rsid w:val="003F1F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F1F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3F1F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3F1F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Intense Quote"/>
    <w:basedOn w:val="a"/>
    <w:next w:val="a"/>
    <w:link w:val="af1"/>
    <w:uiPriority w:val="30"/>
    <w:qFormat/>
    <w:rsid w:val="00E215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E2154B"/>
    <w:rPr>
      <w:rFonts w:ascii="Times New Roman" w:eastAsia="Times New Roman" w:hAnsi="Times New Roman" w:cs="Times New Roman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166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DB753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styleId="af2">
    <w:name w:val="Intense Emphasis"/>
    <w:basedOn w:val="a0"/>
    <w:uiPriority w:val="21"/>
    <w:qFormat/>
    <w:rsid w:val="0010001D"/>
    <w:rPr>
      <w:b/>
      <w:bCs/>
      <w:i/>
      <w:iCs/>
      <w:color w:val="4F81BD" w:themeColor="accent1"/>
    </w:rPr>
  </w:style>
  <w:style w:type="character" w:styleId="af3">
    <w:name w:val="Strong"/>
    <w:basedOn w:val="a0"/>
    <w:uiPriority w:val="22"/>
    <w:qFormat/>
    <w:rsid w:val="005607EF"/>
    <w:rPr>
      <w:b/>
      <w:bCs/>
    </w:rPr>
  </w:style>
  <w:style w:type="character" w:styleId="af4">
    <w:name w:val="Hyperlink"/>
    <w:basedOn w:val="a0"/>
    <w:uiPriority w:val="99"/>
    <w:semiHidden/>
    <w:unhideWhenUsed/>
    <w:rsid w:val="0080270C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D141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141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5">
    <w:name w:val="Emphasis"/>
    <w:basedOn w:val="a0"/>
    <w:uiPriority w:val="20"/>
    <w:qFormat/>
    <w:rsid w:val="00B719AD"/>
    <w:rPr>
      <w:i/>
      <w:iCs/>
    </w:rPr>
  </w:style>
  <w:style w:type="paragraph" w:styleId="af6">
    <w:name w:val="footnote text"/>
    <w:basedOn w:val="a"/>
    <w:link w:val="af7"/>
    <w:uiPriority w:val="99"/>
    <w:semiHidden/>
    <w:unhideWhenUsed/>
    <w:rsid w:val="009946A7"/>
    <w:rPr>
      <w:rFonts w:ascii="Calibri" w:eastAsia="Calibri" w:hAnsi="Calibri"/>
      <w:lang w:eastAsia="en-US"/>
    </w:rPr>
  </w:style>
  <w:style w:type="character" w:customStyle="1" w:styleId="af7">
    <w:name w:val="Текст сноски Знак"/>
    <w:basedOn w:val="a0"/>
    <w:link w:val="af6"/>
    <w:uiPriority w:val="99"/>
    <w:semiHidden/>
    <w:rsid w:val="009946A7"/>
    <w:rPr>
      <w:rFonts w:ascii="Calibri" w:eastAsia="Calibri" w:hAnsi="Calibri" w:cs="Times New Roman"/>
      <w:sz w:val="20"/>
      <w:szCs w:val="20"/>
    </w:rPr>
  </w:style>
  <w:style w:type="character" w:styleId="af8">
    <w:name w:val="footnote reference"/>
    <w:uiPriority w:val="99"/>
    <w:semiHidden/>
    <w:unhideWhenUsed/>
    <w:rsid w:val="009946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3A388071BD401BA08D848C66DEE90C2E2B6AC99D67E43763F17063967B6FA84BE706CF407E2A85G4bF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921E920928751E7AAE90F54CAABE199092ECFEE48AAAE90BF5D3DF61C8691453B623CB1F5D4EA8A3D872EE924B3CF2FDEC109A60517E5CI2FA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6DFD3C97325682A856D9C44C9AE65CD1B2A30ADACFA54659CB27EDEE2366D1EB0EFAF49CF53FA26kChE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53EF428D0F34A1AA69E659D9E3B42BDCC7233915CD0567F1861E5ABEF28D99983C5D820B81E668O0M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3FDFB-CEEC-43E2-A0B4-F13BA32DC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27</Pages>
  <Words>9598</Words>
  <Characters>54709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Etar</dc:creator>
  <cp:lastModifiedBy>Татьяна В. Козлова</cp:lastModifiedBy>
  <cp:revision>178</cp:revision>
  <cp:lastPrinted>2022-03-28T07:00:00Z</cp:lastPrinted>
  <dcterms:created xsi:type="dcterms:W3CDTF">2021-12-28T06:53:00Z</dcterms:created>
  <dcterms:modified xsi:type="dcterms:W3CDTF">2023-01-30T10:14:00Z</dcterms:modified>
</cp:coreProperties>
</file>